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5736F7">
        <w:rPr>
          <w:b/>
          <w:szCs w:val="22"/>
        </w:rPr>
        <w:fldChar w:fldCharType="separate"/>
      </w:r>
      <w:proofErr w:type="spellStart"/>
      <w:r w:rsidR="005736F7">
        <w:rPr>
          <w:b/>
          <w:szCs w:val="22"/>
        </w:rPr>
        <w:t>Алтабаева</w:t>
      </w:r>
      <w:proofErr w:type="spellEnd"/>
      <w:r w:rsidR="005736F7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>Васильева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5736F7" w:rsidRPr="004D5213" w:rsidTr="00EE5D2B">
        <w:tc>
          <w:tcPr>
            <w:tcW w:w="7338" w:type="dxa"/>
            <w:shd w:val="clear" w:color="auto" w:fill="auto"/>
          </w:tcPr>
          <w:p w:rsidR="005736F7" w:rsidRPr="004D5213" w:rsidRDefault="005736F7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25.12.2020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5736F7" w:rsidRPr="004D5213" w:rsidRDefault="005736F7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5736F7">
        <w:rPr>
          <w:b/>
          <w:szCs w:val="22"/>
        </w:rPr>
        <w:fldChar w:fldCharType="separate"/>
      </w:r>
      <w:proofErr w:type="spellStart"/>
      <w:r w:rsidR="005736F7">
        <w:rPr>
          <w:b/>
          <w:szCs w:val="22"/>
        </w:rPr>
        <w:t>ТПр</w:t>
      </w:r>
      <w:proofErr w:type="spellEnd"/>
      <w:r w:rsidR="005736F7">
        <w:rPr>
          <w:b/>
          <w:szCs w:val="22"/>
        </w:rPr>
        <w:t xml:space="preserve"> 3719/20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5736F7">
        <w:rPr>
          <w:szCs w:val="22"/>
        </w:rPr>
        <w:fldChar w:fldCharType="separate"/>
      </w:r>
      <w:proofErr w:type="spellStart"/>
      <w:r w:rsidR="005736F7">
        <w:rPr>
          <w:szCs w:val="22"/>
        </w:rPr>
        <w:t>ТПр</w:t>
      </w:r>
      <w:proofErr w:type="spellEnd"/>
      <w:r w:rsidR="005736F7">
        <w:rPr>
          <w:szCs w:val="22"/>
        </w:rPr>
        <w:t xml:space="preserve"> 3719/20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5736F7">
        <w:rPr>
          <w:szCs w:val="22"/>
        </w:rPr>
        <w:fldChar w:fldCharType="separate"/>
      </w:r>
      <w:r w:rsidR="005736F7">
        <w:rPr>
          <w:szCs w:val="22"/>
        </w:rPr>
        <w:t>22.12.2020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>Пшеничников Роман Юрьевич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>914-159-49-99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>Хабаровский край, Хабаровский, Матвеевка, Квартал кленовый, кадастровый номер земельного участка 27:17:0301703:81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 xml:space="preserve">0,4 </w:t>
      </w:r>
      <w:proofErr w:type="spellStart"/>
      <w:r w:rsidR="005736F7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5736F7">
        <w:rPr>
          <w:b/>
          <w:szCs w:val="22"/>
        </w:rPr>
        <w:fldChar w:fldCharType="separate"/>
      </w:r>
      <w:r w:rsidR="005736F7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</w:t>
      </w:r>
      <w:r w:rsidR="00BE3643">
        <w:rPr>
          <w:b/>
          <w:szCs w:val="22"/>
          <w:u w:val="single"/>
        </w:rPr>
        <w:t>ГВФ</w:t>
      </w:r>
      <w:r w:rsidRPr="004D5213">
        <w:rPr>
          <w:b/>
          <w:szCs w:val="22"/>
          <w:u w:val="single"/>
        </w:rPr>
        <w:t>__ 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«__</w:t>
      </w:r>
      <w:r w:rsidR="00BE3643">
        <w:rPr>
          <w:b/>
          <w:szCs w:val="22"/>
          <w:u w:val="single"/>
        </w:rPr>
        <w:t>34</w:t>
      </w:r>
      <w:r w:rsidRPr="004D5213">
        <w:rPr>
          <w:b/>
          <w:szCs w:val="22"/>
          <w:u w:val="single"/>
        </w:rPr>
        <w:t>_»,</w:t>
      </w:r>
      <w:r w:rsidRPr="004D5213">
        <w:rPr>
          <w:szCs w:val="22"/>
        </w:rPr>
        <w:t xml:space="preserve"> ТП № __</w:t>
      </w:r>
      <w:r w:rsidR="00BE3643">
        <w:rPr>
          <w:szCs w:val="22"/>
        </w:rPr>
        <w:t>1350</w:t>
      </w:r>
      <w:r w:rsidRPr="004D5213">
        <w:rPr>
          <w:szCs w:val="22"/>
        </w:rPr>
        <w:t xml:space="preserve">______,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___</w:t>
      </w:r>
      <w:r w:rsidR="00BE3643">
        <w:rPr>
          <w:b/>
          <w:szCs w:val="22"/>
          <w:u w:val="single"/>
        </w:rPr>
        <w:t>5</w:t>
      </w:r>
      <w:r w:rsidRPr="004D5213">
        <w:rPr>
          <w:b/>
          <w:szCs w:val="22"/>
          <w:u w:val="single"/>
        </w:rPr>
        <w:t>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BE3643">
        <w:rPr>
          <w:szCs w:val="22"/>
        </w:rPr>
        <w:t>6/2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BE364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35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BE3643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BE3643">
              <w:rPr>
                <w:szCs w:val="22"/>
              </w:rPr>
              <w:t>СИП 2 3*70+1*54,6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BE3643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35</w:t>
            </w:r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E3643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  <w:bookmarkStart w:id="0" w:name="_GoBack"/>
            <w:bookmarkEnd w:id="0"/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, Матвеевка, Квартал кленовый, кадастровый номер земельного участка 27:17:0301703:81"/>
    <w:docVar w:name="АктНомер" w:val="ТПр 3719/20"/>
    <w:docVar w:name="ДатаРегДОУ" w:val="22.12.2020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Пшеничников Роман Юрье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719/20"/>
    <w:docVar w:name="ТекущаяДата" w:val="25.12.2020"/>
    <w:docVar w:name="ТелефонЗаявителя" w:val="914-159-49-99"/>
    <w:docVar w:name="ТребуемоеНапряжение" w:val="0,4 кВ"/>
    <w:docVar w:name="ФИООтвЛица" w:val="Васильев А.В."/>
    <w:docVar w:name="ФИООтвЛицаРодПадеж" w:val="Васильева А.В."/>
  </w:docVars>
  <w:rsids>
    <w:rsidRoot w:val="00EF232C"/>
    <w:rsid w:val="00005401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736F7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BE3643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8D044C"/>
  <w15:chartTrackingRefBased/>
  <w15:docId w15:val="{13CB51FA-1D72-4D18-B90E-543B8301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2021-03-04T22:53:00Z</dcterms:created>
  <dcterms:modified xsi:type="dcterms:W3CDTF">2021-03-04T22:54:00Z</dcterms:modified>
</cp:coreProperties>
</file>