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050620" w:rsidP="00050620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b/>
          <w:noProof/>
          <w:color w:val="333333"/>
          <w:kern w:val="36"/>
          <w:sz w:val="36"/>
          <w:szCs w:val="36"/>
        </w:rPr>
        <w:drawing>
          <wp:inline distT="0" distB="0" distL="0" distR="0" wp14:anchorId="671E5CAD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620" w:rsidRPr="007102E1" w:rsidRDefault="00050620" w:rsidP="00050620">
      <w:pPr>
        <w:keepNext/>
        <w:keepLines/>
        <w:suppressAutoHyphens/>
        <w:spacing w:line="240" w:lineRule="auto"/>
        <w:ind w:firstLine="0"/>
        <w:jc w:val="center"/>
        <w:outlineLvl w:val="0"/>
        <w:rPr>
          <w:b/>
          <w:bCs/>
          <w:kern w:val="28"/>
          <w:sz w:val="24"/>
          <w:szCs w:val="24"/>
        </w:rPr>
      </w:pPr>
      <w:r w:rsidRPr="007102E1">
        <w:rPr>
          <w:b/>
          <w:bCs/>
          <w:kern w:val="28"/>
          <w:sz w:val="24"/>
          <w:szCs w:val="24"/>
        </w:rPr>
        <w:t>АКЦИОНЕРНОЕ ОБЩЕСТВО 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50620">
        <w:rPr>
          <w:b/>
          <w:bCs/>
          <w:iCs/>
          <w:snapToGrid/>
          <w:spacing w:val="40"/>
          <w:sz w:val="29"/>
          <w:szCs w:val="29"/>
        </w:rPr>
        <w:t>207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050620" w:rsidRPr="00050620" w:rsidRDefault="00BA7D6E" w:rsidP="00050620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A967A7" w:rsidRPr="00A967A7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 </w:t>
      </w:r>
      <w:r w:rsidR="00050620" w:rsidRPr="00050620">
        <w:rPr>
          <w:b/>
          <w:bCs/>
          <w:sz w:val="26"/>
          <w:szCs w:val="26"/>
        </w:rPr>
        <w:t>Оформление исходно-разрешительной документации на землях лесного фонда, для объектов техприсоединения для нужд филиала ХЭС», ЛОТ № 10301-КС-КС ПИР СМР-2020-ДРСК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5062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5062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50620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12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50620" w:rsidRPr="00050620" w:rsidRDefault="00CA7529" w:rsidP="00050620">
      <w:pPr>
        <w:pStyle w:val="a6"/>
        <w:spacing w:line="240" w:lineRule="auto"/>
        <w:rPr>
          <w:sz w:val="24"/>
        </w:rPr>
      </w:pPr>
      <w:r w:rsidRPr="00050620">
        <w:rPr>
          <w:b/>
          <w:sz w:val="24"/>
        </w:rPr>
        <w:t>СПОСОБ И ПРЕДМЕТ ЗАКУПКИ</w:t>
      </w:r>
      <w:r w:rsidRPr="003B5EFA">
        <w:rPr>
          <w:sz w:val="24"/>
        </w:rPr>
        <w:t xml:space="preserve">: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 </w:t>
      </w:r>
      <w:r w:rsidR="00050620" w:rsidRPr="00050620">
        <w:rPr>
          <w:sz w:val="24"/>
        </w:rPr>
        <w:t>Оформление исходно-разрешительной документации на землях лесного фонда, для объектов техприсоединения для нужд филиала ХЭС», ЛОТ № 10301-КС-КС ПИР СМР-2020-ДРСК</w:t>
      </w:r>
    </w:p>
    <w:p w:rsidR="00A967A7" w:rsidRPr="00A967A7" w:rsidRDefault="00A967A7" w:rsidP="00A967A7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967A7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967A7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BB2BF9" w:rsidRPr="00BB2BF9" w:rsidTr="00A967A7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050620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271869</w:t>
            </w:r>
          </w:p>
        </w:tc>
        <w:tc>
          <w:tcPr>
            <w:tcW w:w="4541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20.11.2019 10:48</w:t>
            </w:r>
          </w:p>
        </w:tc>
      </w:tr>
      <w:tr w:rsidR="00050620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272811</w:t>
            </w:r>
          </w:p>
        </w:tc>
        <w:tc>
          <w:tcPr>
            <w:tcW w:w="4541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21.11.2019 03:58</w:t>
            </w:r>
          </w:p>
        </w:tc>
      </w:tr>
      <w:tr w:rsidR="00050620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285064</w:t>
            </w:r>
          </w:p>
        </w:tc>
        <w:tc>
          <w:tcPr>
            <w:tcW w:w="4541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08:00</w:t>
            </w:r>
          </w:p>
        </w:tc>
      </w:tr>
      <w:tr w:rsidR="00050620" w:rsidRPr="00BB2BF9" w:rsidTr="00FD2B82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285143</w:t>
            </w:r>
          </w:p>
        </w:tc>
        <w:tc>
          <w:tcPr>
            <w:tcW w:w="4541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09:00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Об отклонении заявки Участника №285064</w:t>
      </w:r>
    </w:p>
    <w:p w:rsidR="00050620" w:rsidRPr="00050620" w:rsidRDefault="00050620" w:rsidP="0005062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05062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050620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271869</w:t>
            </w:r>
          </w:p>
        </w:tc>
        <w:tc>
          <w:tcPr>
            <w:tcW w:w="5002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20.11.2019 10:48</w:t>
            </w:r>
          </w:p>
        </w:tc>
      </w:tr>
      <w:tr w:rsidR="00050620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272811</w:t>
            </w:r>
          </w:p>
        </w:tc>
        <w:tc>
          <w:tcPr>
            <w:tcW w:w="5002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21.11.2019 03:58</w:t>
            </w:r>
          </w:p>
        </w:tc>
      </w:tr>
      <w:tr w:rsidR="00050620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285064</w:t>
            </w:r>
          </w:p>
        </w:tc>
        <w:tc>
          <w:tcPr>
            <w:tcW w:w="5002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08:00</w:t>
            </w:r>
          </w:p>
        </w:tc>
      </w:tr>
      <w:tr w:rsidR="00050620" w:rsidRPr="00BB2BF9" w:rsidTr="00C82557">
        <w:trPr>
          <w:cantSplit/>
          <w:trHeight w:val="103"/>
          <w:jc w:val="center"/>
        </w:trPr>
        <w:tc>
          <w:tcPr>
            <w:tcW w:w="4178" w:type="dxa"/>
          </w:tcPr>
          <w:p w:rsidR="00050620" w:rsidRPr="00C873AD" w:rsidRDefault="00050620" w:rsidP="00050620">
            <w:pPr>
              <w:jc w:val="center"/>
              <w:rPr>
                <w:b/>
                <w:i/>
                <w:sz w:val="24"/>
                <w:szCs w:val="24"/>
              </w:rPr>
            </w:pPr>
            <w:r w:rsidRPr="00C873AD">
              <w:rPr>
                <w:b/>
                <w:i/>
                <w:sz w:val="24"/>
                <w:szCs w:val="24"/>
              </w:rPr>
              <w:t>№ 285143</w:t>
            </w:r>
          </w:p>
        </w:tc>
        <w:tc>
          <w:tcPr>
            <w:tcW w:w="5002" w:type="dxa"/>
          </w:tcPr>
          <w:p w:rsidR="00050620" w:rsidRPr="00C873AD" w:rsidRDefault="00050620" w:rsidP="00050620">
            <w:pPr>
              <w:jc w:val="center"/>
              <w:rPr>
                <w:sz w:val="24"/>
                <w:szCs w:val="24"/>
              </w:rPr>
            </w:pPr>
            <w:r w:rsidRPr="00C873AD">
              <w:rPr>
                <w:sz w:val="24"/>
                <w:szCs w:val="24"/>
              </w:rPr>
              <w:t>04.12.2019 09:00</w:t>
            </w:r>
          </w:p>
        </w:tc>
      </w:tr>
    </w:tbl>
    <w:p w:rsidR="00050620" w:rsidRPr="00050620" w:rsidRDefault="00050620" w:rsidP="0005062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50620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050620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№285064</w:t>
      </w:r>
    </w:p>
    <w:p w:rsidR="00050620" w:rsidRPr="00050620" w:rsidRDefault="00050620" w:rsidP="00050620">
      <w:pPr>
        <w:spacing w:line="240" w:lineRule="auto"/>
        <w:ind w:firstLine="0"/>
        <w:rPr>
          <w:sz w:val="24"/>
          <w:szCs w:val="24"/>
        </w:rPr>
      </w:pPr>
      <w:r w:rsidRPr="00050620">
        <w:rPr>
          <w:sz w:val="24"/>
          <w:szCs w:val="24"/>
        </w:rPr>
        <w:t xml:space="preserve">Отклонить заявку Участника </w:t>
      </w:r>
      <w:r w:rsidRPr="00050620">
        <w:rPr>
          <w:bCs/>
          <w:iCs/>
          <w:snapToGrid/>
          <w:sz w:val="24"/>
        </w:rPr>
        <w:t xml:space="preserve">№285064 </w:t>
      </w:r>
      <w:r w:rsidRPr="00050620">
        <w:rPr>
          <w:snapToGrid/>
          <w:sz w:val="24"/>
          <w:szCs w:val="24"/>
        </w:rPr>
        <w:t>от дальнейшего рассмотрения на основании п.4.9.5 п.п. «г» Документации о закупке</w:t>
      </w:r>
      <w:r w:rsidRPr="00050620">
        <w:rPr>
          <w:sz w:val="24"/>
          <w:szCs w:val="24"/>
        </w:rPr>
        <w:t>, как несоответствующую следующим требованиям:</w:t>
      </w: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9129"/>
      </w:tblGrid>
      <w:tr w:rsidR="00050620" w:rsidRPr="00050620" w:rsidTr="0036607C">
        <w:trPr>
          <w:trHeight w:val="417"/>
        </w:trPr>
        <w:tc>
          <w:tcPr>
            <w:tcW w:w="537" w:type="dxa"/>
            <w:vAlign w:val="center"/>
          </w:tcPr>
          <w:p w:rsidR="00050620" w:rsidRPr="00050620" w:rsidRDefault="00050620" w:rsidP="000506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5062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29" w:type="dxa"/>
            <w:shd w:val="clear" w:color="auto" w:fill="auto"/>
          </w:tcPr>
          <w:p w:rsidR="00050620" w:rsidRPr="00050620" w:rsidRDefault="00050620" w:rsidP="0005062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5062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050620" w:rsidRPr="00050620" w:rsidTr="0036607C">
        <w:trPr>
          <w:trHeight w:val="1672"/>
        </w:trPr>
        <w:tc>
          <w:tcPr>
            <w:tcW w:w="537" w:type="dxa"/>
          </w:tcPr>
          <w:p w:rsidR="00050620" w:rsidRPr="00050620" w:rsidRDefault="00050620" w:rsidP="00050620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129" w:type="dxa"/>
            <w:shd w:val="clear" w:color="auto" w:fill="auto"/>
          </w:tcPr>
          <w:p w:rsidR="00050620" w:rsidRPr="00050620" w:rsidRDefault="00050620" w:rsidP="0005062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50620">
              <w:rPr>
                <w:bCs/>
                <w:snapToGrid/>
                <w:sz w:val="24"/>
                <w:szCs w:val="24"/>
              </w:rPr>
              <w:t>Заявка участника не соответствует требованиям Документации о закупке, а именно: в составе заявки отражены сведения об Участнике, что не соответствует условиям п. 4.5.1.4 и п. 4.5.1.6 в котором установлено требование: «</w:t>
            </w:r>
            <w:r w:rsidRPr="00050620">
              <w:rPr>
                <w:bCs/>
                <w:i/>
                <w:snapToGrid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050620">
              <w:rPr>
                <w:bCs/>
                <w:snapToGrid/>
                <w:sz w:val="24"/>
                <w:szCs w:val="24"/>
              </w:rPr>
              <w:t>»</w:t>
            </w:r>
          </w:p>
        </w:tc>
      </w:tr>
    </w:tbl>
    <w:p w:rsidR="00050620" w:rsidRDefault="00050620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050620">
        <w:rPr>
          <w:b/>
          <w:bCs/>
          <w:i/>
          <w:iCs/>
          <w:snapToGrid/>
          <w:sz w:val="24"/>
          <w:szCs w:val="24"/>
          <w:u w:val="single"/>
        </w:rPr>
        <w:t>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3"/>
        <w:gridCol w:w="4541"/>
      </w:tblGrid>
      <w:tr w:rsidR="00BB2BF9" w:rsidRPr="00BB2BF9" w:rsidTr="00050620">
        <w:trPr>
          <w:cantSplit/>
          <w:trHeight w:val="103"/>
          <w:jc w:val="center"/>
        </w:trPr>
        <w:tc>
          <w:tcPr>
            <w:tcW w:w="5133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050620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3E13">
              <w:rPr>
                <w:b/>
                <w:i/>
                <w:sz w:val="24"/>
                <w:szCs w:val="24"/>
              </w:rPr>
              <w:t>№ 271869</w:t>
            </w:r>
          </w:p>
        </w:tc>
        <w:tc>
          <w:tcPr>
            <w:tcW w:w="4541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20.11.2019 10:48</w:t>
            </w:r>
          </w:p>
        </w:tc>
      </w:tr>
      <w:tr w:rsidR="00050620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3E13">
              <w:rPr>
                <w:b/>
                <w:i/>
                <w:sz w:val="24"/>
                <w:szCs w:val="24"/>
              </w:rPr>
              <w:t>№ 272811</w:t>
            </w:r>
          </w:p>
        </w:tc>
        <w:tc>
          <w:tcPr>
            <w:tcW w:w="4541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21.11.2019 03:58</w:t>
            </w:r>
          </w:p>
        </w:tc>
      </w:tr>
      <w:tr w:rsidR="00050620" w:rsidRPr="00BB2BF9" w:rsidTr="00050620">
        <w:trPr>
          <w:cantSplit/>
          <w:trHeight w:val="103"/>
          <w:jc w:val="center"/>
        </w:trPr>
        <w:tc>
          <w:tcPr>
            <w:tcW w:w="5133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E3E13">
              <w:rPr>
                <w:b/>
                <w:i/>
                <w:sz w:val="24"/>
                <w:szCs w:val="24"/>
              </w:rPr>
              <w:t>№ 285143</w:t>
            </w:r>
          </w:p>
        </w:tc>
        <w:tc>
          <w:tcPr>
            <w:tcW w:w="4541" w:type="dxa"/>
          </w:tcPr>
          <w:p w:rsidR="00050620" w:rsidRPr="007E3E13" w:rsidRDefault="00050620" w:rsidP="00050620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3E13">
              <w:rPr>
                <w:sz w:val="24"/>
                <w:szCs w:val="24"/>
              </w:rPr>
              <w:t>04.12.2019 09:00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7D" w:rsidRDefault="0058607D" w:rsidP="00355095">
      <w:pPr>
        <w:spacing w:line="240" w:lineRule="auto"/>
      </w:pPr>
      <w:r>
        <w:separator/>
      </w:r>
    </w:p>
  </w:endnote>
  <w:endnote w:type="continuationSeparator" w:id="0">
    <w:p w:rsidR="0058607D" w:rsidRDefault="005860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6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62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7D" w:rsidRDefault="0058607D" w:rsidP="00355095">
      <w:pPr>
        <w:spacing w:line="240" w:lineRule="auto"/>
      </w:pPr>
      <w:r>
        <w:separator/>
      </w:r>
    </w:p>
  </w:footnote>
  <w:footnote w:type="continuationSeparator" w:id="0">
    <w:p w:rsidR="0058607D" w:rsidRDefault="005860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050620">
      <w:rPr>
        <w:i/>
        <w:sz w:val="20"/>
      </w:rPr>
      <w:t>10301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0620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07D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646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85B0-5261-4186-8BF1-1F1A3E65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2019-12-20T01:43:00Z</dcterms:modified>
</cp:coreProperties>
</file>