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61B1F">
        <w:rPr>
          <w:rFonts w:ascii="Times New Roman" w:hAnsi="Times New Roman"/>
          <w:sz w:val="28"/>
          <w:szCs w:val="28"/>
        </w:rPr>
        <w:t>70</w:t>
      </w:r>
      <w:r w:rsidR="00624E8C">
        <w:rPr>
          <w:rFonts w:ascii="Times New Roman" w:hAnsi="Times New Roman"/>
          <w:sz w:val="28"/>
          <w:szCs w:val="28"/>
        </w:rPr>
        <w:t>2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002C1" w:rsidRPr="00424983" w:rsidRDefault="00863FCF" w:rsidP="00000930">
      <w:pPr>
        <w:pStyle w:val="21"/>
        <w:jc w:val="center"/>
        <w:rPr>
          <w:b/>
          <w:bCs/>
          <w:sz w:val="24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624E8C" w:rsidRPr="00233B0D">
        <w:rPr>
          <w:b/>
          <w:bCs/>
          <w:i/>
          <w:iCs/>
          <w:snapToGrid w:val="0"/>
          <w:szCs w:val="28"/>
        </w:rPr>
        <w:t xml:space="preserve">Мероприятия по строительству для технологического присоединения потребителей Благовещенского района (Орлик Н.В.; </w:t>
      </w:r>
      <w:proofErr w:type="spellStart"/>
      <w:r w:rsidR="00624E8C" w:rsidRPr="00233B0D">
        <w:rPr>
          <w:b/>
          <w:bCs/>
          <w:i/>
          <w:iCs/>
          <w:snapToGrid w:val="0"/>
          <w:szCs w:val="28"/>
        </w:rPr>
        <w:t>Барышко</w:t>
      </w:r>
      <w:proofErr w:type="spellEnd"/>
      <w:r w:rsidR="00624E8C" w:rsidRPr="00233B0D">
        <w:rPr>
          <w:b/>
          <w:bCs/>
          <w:i/>
          <w:iCs/>
          <w:snapToGrid w:val="0"/>
          <w:szCs w:val="28"/>
        </w:rPr>
        <w:t xml:space="preserve"> А.Е.) к сетям 10-0,4 </w:t>
      </w:r>
      <w:proofErr w:type="spellStart"/>
      <w:r w:rsidR="00624E8C" w:rsidRPr="00233B0D">
        <w:rPr>
          <w:b/>
          <w:bCs/>
          <w:i/>
          <w:iCs/>
          <w:snapToGrid w:val="0"/>
          <w:szCs w:val="28"/>
        </w:rPr>
        <w:t>кВ</w:t>
      </w:r>
      <w:proofErr w:type="spellEnd"/>
      <w:r w:rsidR="00624E8C" w:rsidRPr="0008074A">
        <w:rPr>
          <w:b/>
          <w:bCs/>
          <w:i/>
          <w:iCs/>
          <w:snapToGrid w:val="0"/>
          <w:szCs w:val="28"/>
        </w:rPr>
        <w:t xml:space="preserve"> </w:t>
      </w:r>
      <w:r w:rsidR="00624E8C" w:rsidRPr="00047F77">
        <w:rPr>
          <w:b/>
          <w:bCs/>
          <w:szCs w:val="28"/>
        </w:rPr>
        <w:t xml:space="preserve">№ </w:t>
      </w:r>
      <w:r w:rsidR="00624E8C">
        <w:rPr>
          <w:b/>
          <w:bCs/>
          <w:szCs w:val="28"/>
        </w:rPr>
        <w:t>2181.1</w:t>
      </w:r>
      <w:r w:rsidR="00624E8C" w:rsidRPr="00047F77">
        <w:rPr>
          <w:b/>
          <w:bCs/>
          <w:szCs w:val="28"/>
        </w:rPr>
        <w:t xml:space="preserve"> </w:t>
      </w:r>
      <w:r w:rsidR="00D0103E" w:rsidRPr="00047F77">
        <w:rPr>
          <w:b/>
          <w:bCs/>
          <w:szCs w:val="28"/>
        </w:rPr>
        <w:t xml:space="preserve">раздел </w:t>
      </w:r>
      <w:r w:rsidR="00D0103E">
        <w:rPr>
          <w:b/>
          <w:bCs/>
          <w:szCs w:val="28"/>
        </w:rPr>
        <w:t>2</w:t>
      </w:r>
      <w:r w:rsidR="00D0103E" w:rsidRPr="00047F77">
        <w:rPr>
          <w:b/>
          <w:bCs/>
          <w:szCs w:val="28"/>
        </w:rPr>
        <w:t>.</w:t>
      </w:r>
      <w:r w:rsidR="00D0103E">
        <w:rPr>
          <w:b/>
          <w:bCs/>
          <w:szCs w:val="28"/>
        </w:rPr>
        <w:t>1.1</w:t>
      </w:r>
      <w:r w:rsidR="00D0103E" w:rsidRPr="00047F77">
        <w:rPr>
          <w:b/>
          <w:bCs/>
          <w:szCs w:val="28"/>
        </w:rPr>
        <w:t xml:space="preserve">  </w:t>
      </w:r>
      <w:r w:rsidR="00FB3B4E" w:rsidRPr="00047F77">
        <w:rPr>
          <w:b/>
          <w:bCs/>
          <w:szCs w:val="28"/>
        </w:rPr>
        <w:t>ГКПЗ 201</w:t>
      </w:r>
      <w:r w:rsidR="00FB3B4E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624E8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541AF0">
              <w:rPr>
                <w:b/>
                <w:bCs/>
                <w:caps/>
                <w:sz w:val="24"/>
              </w:rPr>
              <w:t>2</w:t>
            </w:r>
            <w:r w:rsidR="00624E8C">
              <w:rPr>
                <w:b/>
                <w:bCs/>
                <w:caps/>
                <w:sz w:val="24"/>
              </w:rPr>
              <w:t>9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E6C33">
              <w:rPr>
                <w:b/>
                <w:bCs/>
                <w:sz w:val="24"/>
              </w:rPr>
              <w:t>ноября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624E8C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31807091</w:t>
      </w:r>
      <w:r w:rsidR="00061B1F">
        <w:rPr>
          <w:b/>
          <w:i/>
          <w:sz w:val="26"/>
          <w:szCs w:val="26"/>
        </w:rPr>
        <w:t>3</w:t>
      </w:r>
      <w:r>
        <w:rPr>
          <w:b/>
          <w:i/>
          <w:sz w:val="26"/>
          <w:szCs w:val="26"/>
        </w:rPr>
        <w:t>06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F16908" w:rsidRDefault="004F1AA0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86C19" w:rsidRPr="00150C9D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4E6C33" w:rsidRPr="00BE1C95" w:rsidRDefault="004E6C33" w:rsidP="004E6C33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4E6C33" w:rsidRPr="00BE1C95" w:rsidRDefault="004E6C33" w:rsidP="004E6C3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E6C33" w:rsidRPr="00BE1C95" w:rsidRDefault="004E6C33" w:rsidP="004E6C3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969"/>
        <w:gridCol w:w="1934"/>
        <w:gridCol w:w="3969"/>
      </w:tblGrid>
      <w:tr w:rsidR="004E6C33" w:rsidRPr="000F609F" w:rsidTr="00066A5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0F609F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0F609F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Цена заявки, руб. без НДС</w:t>
            </w:r>
            <w:r w:rsidRPr="000F609F"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</w:tr>
      <w:tr w:rsidR="00624E8C" w:rsidRPr="000F609F" w:rsidTr="00255FD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8C" w:rsidRPr="000F609F" w:rsidRDefault="00624E8C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8C" w:rsidRPr="00B12DB7" w:rsidRDefault="00624E8C" w:rsidP="00D531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2DB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12DB7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B12DB7">
              <w:rPr>
                <w:b/>
                <w:i/>
                <w:sz w:val="24"/>
                <w:szCs w:val="24"/>
              </w:rPr>
              <w:t>"</w:t>
            </w:r>
            <w:r w:rsidRPr="00B12DB7">
              <w:rPr>
                <w:sz w:val="24"/>
                <w:szCs w:val="24"/>
              </w:rPr>
              <w:t xml:space="preserve"> </w:t>
            </w:r>
            <w:r w:rsidRPr="00B12DB7">
              <w:rPr>
                <w:sz w:val="24"/>
                <w:szCs w:val="24"/>
              </w:rPr>
              <w:br/>
              <w:t xml:space="preserve">ИНН/КПП 2801063599/280101001 </w:t>
            </w:r>
            <w:r w:rsidRPr="00B12DB7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8C" w:rsidRPr="00B12DB7" w:rsidRDefault="00624E8C" w:rsidP="00D531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11E3">
              <w:rPr>
                <w:sz w:val="24"/>
                <w:szCs w:val="24"/>
              </w:rPr>
              <w:t>09.11.2018 06:31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8C" w:rsidRPr="00FB0611" w:rsidRDefault="00624E8C" w:rsidP="00D5317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6 329 287,31</w:t>
            </w:r>
            <w:r>
              <w:rPr>
                <w:sz w:val="24"/>
                <w:szCs w:val="24"/>
                <w:lang w:eastAsia="en-US"/>
              </w:rPr>
              <w:t xml:space="preserve"> р</w:t>
            </w:r>
            <w:r w:rsidRPr="00FB0611">
              <w:rPr>
                <w:sz w:val="24"/>
                <w:szCs w:val="24"/>
                <w:lang w:eastAsia="en-US"/>
              </w:rPr>
              <w:t xml:space="preserve">уб. без учета НДС </w:t>
            </w:r>
            <w:r w:rsidRPr="00DE21AA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 xml:space="preserve">7 468 559,03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  <w:r w:rsidRPr="00FB061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24E8C" w:rsidRPr="000F609F" w:rsidTr="00255FD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8C" w:rsidRPr="000F609F" w:rsidRDefault="00624E8C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8C" w:rsidRPr="00B12DB7" w:rsidRDefault="00624E8C" w:rsidP="00D531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2DB7">
              <w:rPr>
                <w:b/>
                <w:i/>
                <w:sz w:val="24"/>
                <w:szCs w:val="24"/>
              </w:rPr>
              <w:t>ООО "Кабельная арматура"</w:t>
            </w:r>
            <w:r w:rsidRPr="00B12DB7">
              <w:rPr>
                <w:sz w:val="24"/>
                <w:szCs w:val="24"/>
              </w:rPr>
              <w:t xml:space="preserve"> </w:t>
            </w:r>
            <w:r w:rsidRPr="00B12DB7">
              <w:rPr>
                <w:sz w:val="24"/>
                <w:szCs w:val="24"/>
              </w:rPr>
              <w:br/>
              <w:t xml:space="preserve">ИНН/КПП 2801163843/280101001 </w:t>
            </w:r>
            <w:r w:rsidRPr="00B12DB7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8C" w:rsidRPr="00B12DB7" w:rsidRDefault="00624E8C" w:rsidP="00D531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11E3">
              <w:rPr>
                <w:sz w:val="24"/>
                <w:szCs w:val="24"/>
              </w:rPr>
              <w:t>12.11.2018 08:03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8C" w:rsidRPr="00DE21AA" w:rsidRDefault="00624E8C" w:rsidP="00D5317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6 149 771,64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>
              <w:rPr>
                <w:sz w:val="24"/>
                <w:szCs w:val="24"/>
                <w:lang w:eastAsia="en-US"/>
              </w:rPr>
              <w:t xml:space="preserve">7 256 737,62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D0103E" w:rsidRPr="00150C9D" w:rsidRDefault="00D0103E" w:rsidP="00D0103E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4E6C33" w:rsidRPr="00B16133" w:rsidRDefault="00D0103E" w:rsidP="00D0103E">
      <w:pPr>
        <w:spacing w:line="240" w:lineRule="auto"/>
        <w:rPr>
          <w:b/>
          <w:bCs/>
          <w:i/>
          <w:iCs/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 w:rsidR="00061B1F">
        <w:rPr>
          <w:b/>
          <w:i/>
          <w:sz w:val="26"/>
          <w:szCs w:val="26"/>
          <w:lang w:eastAsia="en-US"/>
        </w:rPr>
        <w:t>ООО "</w:t>
      </w:r>
      <w:proofErr w:type="spellStart"/>
      <w:r w:rsidR="00061B1F">
        <w:rPr>
          <w:b/>
          <w:i/>
          <w:sz w:val="26"/>
          <w:szCs w:val="26"/>
          <w:lang w:eastAsia="en-US"/>
        </w:rPr>
        <w:t>Амурсельэнергосетьстрой</w:t>
      </w:r>
      <w:proofErr w:type="spellEnd"/>
      <w:r w:rsidR="00061B1F">
        <w:rPr>
          <w:b/>
          <w:i/>
          <w:sz w:val="26"/>
          <w:szCs w:val="26"/>
          <w:lang w:eastAsia="en-US"/>
        </w:rPr>
        <w:t>"</w:t>
      </w:r>
      <w:r w:rsidR="00061B1F">
        <w:rPr>
          <w:sz w:val="26"/>
          <w:szCs w:val="26"/>
          <w:lang w:eastAsia="en-US"/>
        </w:rPr>
        <w:t xml:space="preserve"> ИНН/КПП 2801063599/280101001 ОГРН 1022800527826</w:t>
      </w:r>
      <w:r w:rsidR="00061B1F">
        <w:rPr>
          <w:sz w:val="26"/>
          <w:szCs w:val="26"/>
        </w:rPr>
        <w:t xml:space="preserve">, </w:t>
      </w:r>
      <w:r w:rsidR="00061B1F">
        <w:rPr>
          <w:b/>
          <w:i/>
          <w:sz w:val="26"/>
          <w:szCs w:val="26"/>
          <w:lang w:eastAsia="en-US"/>
        </w:rPr>
        <w:t>ООО "Кабельная арматура"</w:t>
      </w:r>
      <w:r w:rsidR="00061B1F">
        <w:rPr>
          <w:sz w:val="26"/>
          <w:szCs w:val="26"/>
          <w:lang w:eastAsia="en-US"/>
        </w:rPr>
        <w:t xml:space="preserve"> ИНН/КПП 2801163843/280101001 ОГРН 1112801006207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</w:t>
      </w:r>
    </w:p>
    <w:p w:rsidR="00D0103E" w:rsidRDefault="00D0103E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4E6C33" w:rsidRDefault="004E6C33" w:rsidP="004E6C3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E6C33" w:rsidRDefault="004E6C33" w:rsidP="004E6C3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276"/>
        <w:gridCol w:w="2410"/>
        <w:gridCol w:w="1417"/>
      </w:tblGrid>
      <w:tr w:rsidR="004E6C33" w:rsidRPr="000F609F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F609F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F609F">
              <w:rPr>
                <w:b/>
                <w:i/>
                <w:sz w:val="18"/>
                <w:szCs w:val="24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Участника и/или идентификационный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Дата и время </w:t>
            </w:r>
            <w:r w:rsidRPr="00A02609">
              <w:rPr>
                <w:b/>
                <w:i/>
                <w:sz w:val="18"/>
                <w:szCs w:val="24"/>
                <w:lang w:eastAsia="en-US"/>
              </w:rPr>
              <w:lastRenderedPageBreak/>
              <w:t>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33" w:rsidRPr="00A02609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Итоговая цена заявки, </w:t>
            </w:r>
            <w:r w:rsidRPr="00A02609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33" w:rsidRPr="00A02609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</w:t>
            </w:r>
            <w:r w:rsidRPr="00A02609"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приоритета в </w:t>
            </w:r>
            <w:proofErr w:type="gramStart"/>
            <w:r w:rsidRPr="00A02609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624E8C" w:rsidRPr="008852AC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8C" w:rsidRPr="008852AC" w:rsidRDefault="00624E8C" w:rsidP="00066A5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8C" w:rsidRPr="00B12DB7" w:rsidRDefault="00624E8C" w:rsidP="00D531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2DB7">
              <w:rPr>
                <w:b/>
                <w:i/>
                <w:sz w:val="24"/>
                <w:szCs w:val="24"/>
              </w:rPr>
              <w:t>ООО "Кабельная арматура"</w:t>
            </w:r>
            <w:r w:rsidRPr="00B12DB7">
              <w:rPr>
                <w:sz w:val="24"/>
                <w:szCs w:val="24"/>
              </w:rPr>
              <w:t xml:space="preserve"> </w:t>
            </w:r>
            <w:r w:rsidRPr="00B12DB7">
              <w:rPr>
                <w:sz w:val="24"/>
                <w:szCs w:val="24"/>
              </w:rPr>
              <w:br/>
              <w:t xml:space="preserve">ИНН/КПП 2801163843/280101001 </w:t>
            </w:r>
            <w:r w:rsidRPr="00B12DB7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8C" w:rsidRPr="00B12DB7" w:rsidRDefault="00624E8C" w:rsidP="00D531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11E3">
              <w:rPr>
                <w:sz w:val="24"/>
                <w:szCs w:val="24"/>
              </w:rPr>
              <w:t>12.11.2018 08:03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8C" w:rsidRPr="00DE21AA" w:rsidRDefault="00624E8C" w:rsidP="00D5317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6 149 771,64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>
              <w:rPr>
                <w:sz w:val="24"/>
                <w:szCs w:val="24"/>
                <w:lang w:eastAsia="en-US"/>
              </w:rPr>
              <w:t xml:space="preserve">7 256 737,62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8C" w:rsidRPr="008852AC" w:rsidRDefault="00624E8C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624E8C" w:rsidRPr="008852AC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8C" w:rsidRPr="008852AC" w:rsidRDefault="00624E8C" w:rsidP="00066A5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8C" w:rsidRPr="00B12DB7" w:rsidRDefault="00624E8C" w:rsidP="00D531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2DB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12DB7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B12DB7">
              <w:rPr>
                <w:b/>
                <w:i/>
                <w:sz w:val="24"/>
                <w:szCs w:val="24"/>
              </w:rPr>
              <w:t>"</w:t>
            </w:r>
            <w:r w:rsidRPr="00B12DB7">
              <w:rPr>
                <w:sz w:val="24"/>
                <w:szCs w:val="24"/>
              </w:rPr>
              <w:t xml:space="preserve"> </w:t>
            </w:r>
            <w:r w:rsidRPr="00B12DB7">
              <w:rPr>
                <w:sz w:val="24"/>
                <w:szCs w:val="24"/>
              </w:rPr>
              <w:br/>
              <w:t xml:space="preserve">ИНН/КПП 2801063599/280101001 </w:t>
            </w:r>
            <w:r w:rsidRPr="00B12DB7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8C" w:rsidRPr="00B12DB7" w:rsidRDefault="00624E8C" w:rsidP="00D531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11E3">
              <w:rPr>
                <w:sz w:val="24"/>
                <w:szCs w:val="24"/>
              </w:rPr>
              <w:t>09.11.2018 06:31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8C" w:rsidRPr="00FB0611" w:rsidRDefault="00624E8C" w:rsidP="00D5317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6 329 287,31</w:t>
            </w:r>
            <w:r>
              <w:rPr>
                <w:sz w:val="24"/>
                <w:szCs w:val="24"/>
                <w:lang w:eastAsia="en-US"/>
              </w:rPr>
              <w:t xml:space="preserve"> р</w:t>
            </w:r>
            <w:r w:rsidRPr="00FB0611">
              <w:rPr>
                <w:sz w:val="24"/>
                <w:szCs w:val="24"/>
                <w:lang w:eastAsia="en-US"/>
              </w:rPr>
              <w:t xml:space="preserve">уб. без учета НДС </w:t>
            </w:r>
            <w:r w:rsidRPr="00DE21AA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 xml:space="preserve">7 468 559,03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  <w:r w:rsidRPr="00FB061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E8C" w:rsidRPr="008852AC" w:rsidRDefault="00624E8C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71312A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814299" w:rsidRPr="00B959DB" w:rsidRDefault="00814299" w:rsidP="00814299">
      <w:pPr>
        <w:spacing w:line="240" w:lineRule="auto"/>
        <w:rPr>
          <w:b/>
          <w:sz w:val="26"/>
          <w:szCs w:val="26"/>
        </w:rPr>
      </w:pPr>
      <w:r w:rsidRPr="00B959DB">
        <w:rPr>
          <w:b/>
          <w:sz w:val="26"/>
          <w:szCs w:val="26"/>
        </w:rPr>
        <w:t>РЕШИЛИ:</w:t>
      </w:r>
    </w:p>
    <w:p w:rsidR="00814299" w:rsidRPr="00747E69" w:rsidRDefault="00814299" w:rsidP="0081429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959DB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B959DB">
        <w:rPr>
          <w:sz w:val="26"/>
          <w:szCs w:val="26"/>
        </w:rPr>
        <w:t>ранжировке</w:t>
      </w:r>
      <w:proofErr w:type="spellEnd"/>
      <w:r w:rsidRPr="00B959DB">
        <w:rPr>
          <w:sz w:val="26"/>
          <w:szCs w:val="26"/>
        </w:rPr>
        <w:t xml:space="preserve"> по степени предпочтительности для Заказчика:</w:t>
      </w:r>
      <w:r w:rsidRPr="00B959DB">
        <w:rPr>
          <w:b/>
          <w:i/>
          <w:sz w:val="26"/>
          <w:szCs w:val="26"/>
        </w:rPr>
        <w:t xml:space="preserve"> </w:t>
      </w:r>
      <w:r w:rsidR="00624E8C" w:rsidRPr="00233B0D">
        <w:rPr>
          <w:b/>
          <w:i/>
          <w:sz w:val="26"/>
          <w:szCs w:val="26"/>
          <w:lang w:eastAsia="en-US"/>
        </w:rPr>
        <w:t>ООО "Кабельная арматура"</w:t>
      </w:r>
      <w:r w:rsidR="00624E8C" w:rsidRPr="00233B0D">
        <w:rPr>
          <w:sz w:val="26"/>
          <w:szCs w:val="26"/>
          <w:lang w:eastAsia="en-US"/>
        </w:rPr>
        <w:t xml:space="preserve"> ИНН/КПП 2801163843/280101001 ОГРН 1112801006207  </w:t>
      </w:r>
      <w:r w:rsidR="00624E8C" w:rsidRPr="00233B0D">
        <w:rPr>
          <w:sz w:val="26"/>
          <w:szCs w:val="26"/>
        </w:rPr>
        <w:t xml:space="preserve"> с ценой заявки </w:t>
      </w:r>
      <w:r w:rsidR="00624E8C" w:rsidRPr="00233B0D">
        <w:rPr>
          <w:sz w:val="26"/>
          <w:szCs w:val="26"/>
          <w:lang w:eastAsia="en-US"/>
        </w:rPr>
        <w:t xml:space="preserve"> </w:t>
      </w:r>
      <w:r w:rsidR="00624E8C" w:rsidRPr="00233B0D">
        <w:rPr>
          <w:b/>
          <w:bCs/>
          <w:i/>
          <w:sz w:val="26"/>
          <w:szCs w:val="26"/>
          <w:lang w:eastAsia="en-US"/>
        </w:rPr>
        <w:t xml:space="preserve">6 149 771,64 </w:t>
      </w:r>
      <w:r w:rsidR="00624E8C" w:rsidRPr="00233B0D">
        <w:rPr>
          <w:sz w:val="26"/>
          <w:szCs w:val="26"/>
          <w:lang w:eastAsia="en-US"/>
        </w:rPr>
        <w:t>руб. без учета НДС.</w:t>
      </w:r>
      <w:r w:rsidR="00061B1F" w:rsidRPr="0008074A">
        <w:rPr>
          <w:sz w:val="26"/>
          <w:szCs w:val="26"/>
          <w:lang w:eastAsia="en-US"/>
        </w:rPr>
        <w:t xml:space="preserve"> Срок выполнения работ: с момента заключения договора по 30.01.2019. Условия оплаты: в течение 30 (тридцати) календарных дней </w:t>
      </w:r>
      <w:proofErr w:type="gramStart"/>
      <w:r w:rsidR="00061B1F" w:rsidRPr="0008074A">
        <w:rPr>
          <w:sz w:val="26"/>
          <w:szCs w:val="26"/>
          <w:lang w:eastAsia="en-US"/>
        </w:rPr>
        <w:t>с даты подписания</w:t>
      </w:r>
      <w:proofErr w:type="gramEnd"/>
      <w:r w:rsidR="00061B1F" w:rsidRPr="0008074A">
        <w:rPr>
          <w:sz w:val="26"/>
          <w:szCs w:val="26"/>
          <w:lang w:eastAsia="en-US"/>
        </w:rPr>
        <w:t xml:space="preserve"> актов выполненных работ.</w:t>
      </w:r>
      <w:r w:rsidR="00061B1F" w:rsidRPr="0008074A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 дней </w:t>
      </w:r>
      <w:proofErr w:type="gramStart"/>
      <w:r w:rsidR="00061B1F" w:rsidRPr="0008074A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="00061B1F" w:rsidRPr="0008074A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</w:t>
      </w:r>
      <w:r w:rsidR="00061B1F" w:rsidRPr="0008074A">
        <w:rPr>
          <w:sz w:val="26"/>
          <w:szCs w:val="26"/>
          <w:lang w:eastAsia="en-US"/>
        </w:rPr>
        <w:t xml:space="preserve"> Гарантийные обязательства: </w:t>
      </w:r>
      <w:r w:rsidR="00061B1F" w:rsidRPr="0008074A"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</w:t>
      </w:r>
      <w:r w:rsidR="00061B1F" w:rsidRPr="0008074A">
        <w:rPr>
          <w:sz w:val="26"/>
          <w:szCs w:val="26"/>
          <w:lang w:eastAsia="en-US"/>
        </w:rPr>
        <w:t>аварий, нарушения технологических параметров его работы, работы в пределах проектных параметров и режимов) и работ устанавливается 60 (</w:t>
      </w:r>
      <w:bookmarkStart w:id="2" w:name="_GoBack"/>
      <w:bookmarkEnd w:id="2"/>
      <w:r w:rsidR="00061B1F" w:rsidRPr="0008074A">
        <w:rPr>
          <w:sz w:val="26"/>
          <w:szCs w:val="26"/>
          <w:lang w:eastAsia="en-US"/>
        </w:rPr>
        <w:t>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</w:t>
      </w:r>
      <w:r w:rsidR="00061B1F" w:rsidRPr="0008074A">
        <w:rPr>
          <w:bCs/>
          <w:iCs/>
          <w:sz w:val="26"/>
          <w:szCs w:val="26"/>
          <w:lang w:eastAsia="en-US"/>
        </w:rPr>
        <w:t xml:space="preserve"> в эксплуатацию и составляет не менее 60 (шестидесяти), 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814299" w:rsidRPr="0041065A" w:rsidRDefault="00814299" w:rsidP="0081429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1065A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 w:val="26"/>
          <w:szCs w:val="26"/>
        </w:rPr>
        <w:t>ротокола по результатам закупки</w:t>
      </w:r>
      <w:r w:rsidRPr="0041065A">
        <w:rPr>
          <w:sz w:val="26"/>
          <w:szCs w:val="26"/>
        </w:rPr>
        <w:t>.</w:t>
      </w:r>
    </w:p>
    <w:p w:rsidR="00814299" w:rsidRPr="0041065A" w:rsidRDefault="00814299" w:rsidP="0081429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1065A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41065A">
        <w:rPr>
          <w:sz w:val="26"/>
          <w:szCs w:val="26"/>
        </w:rPr>
        <w:t>с даты</w:t>
      </w:r>
      <w:proofErr w:type="gramEnd"/>
      <w:r w:rsidRPr="0041065A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E196F" w:rsidRDefault="000E196F" w:rsidP="0091280B">
      <w:pPr>
        <w:spacing w:line="240" w:lineRule="auto"/>
        <w:rPr>
          <w:caps/>
          <w:szCs w:val="24"/>
        </w:rPr>
      </w:pPr>
    </w:p>
    <w:p w:rsidR="00D0103E" w:rsidRPr="002829CE" w:rsidRDefault="00D0103E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D0103E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E4" w:rsidRDefault="00CB58E4" w:rsidP="00355095">
      <w:pPr>
        <w:spacing w:line="240" w:lineRule="auto"/>
      </w:pPr>
      <w:r>
        <w:separator/>
      </w:r>
    </w:p>
  </w:endnote>
  <w:endnote w:type="continuationSeparator" w:id="0">
    <w:p w:rsidR="00CB58E4" w:rsidRDefault="00CB58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5B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5B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E4" w:rsidRDefault="00CB58E4" w:rsidP="00355095">
      <w:pPr>
        <w:spacing w:line="240" w:lineRule="auto"/>
      </w:pPr>
      <w:r>
        <w:separator/>
      </w:r>
    </w:p>
  </w:footnote>
  <w:footnote w:type="continuationSeparator" w:id="0">
    <w:p w:rsidR="00CB58E4" w:rsidRDefault="00CB58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0103E">
      <w:rPr>
        <w:i/>
        <w:sz w:val="20"/>
      </w:rPr>
      <w:t>21</w:t>
    </w:r>
    <w:r w:rsidR="00624E8C">
      <w:rPr>
        <w:i/>
        <w:sz w:val="20"/>
      </w:rPr>
      <w:t>81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868C9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D92"/>
    <w:rsid w:val="00541AF0"/>
    <w:rsid w:val="00547EE6"/>
    <w:rsid w:val="00551234"/>
    <w:rsid w:val="005529F7"/>
    <w:rsid w:val="0055309B"/>
    <w:rsid w:val="00563A7E"/>
    <w:rsid w:val="00564733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4E8C"/>
    <w:rsid w:val="00626A84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F5BF1"/>
    <w:rsid w:val="00804388"/>
    <w:rsid w:val="00807ED5"/>
    <w:rsid w:val="00814299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B58E4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3BE6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150</cp:revision>
  <cp:lastPrinted>2018-11-28T06:35:00Z</cp:lastPrinted>
  <dcterms:created xsi:type="dcterms:W3CDTF">2014-08-07T23:18:00Z</dcterms:created>
  <dcterms:modified xsi:type="dcterms:W3CDTF">2018-11-28T06:35:00Z</dcterms:modified>
</cp:coreProperties>
</file>