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w:t>
      </w:r>
      <w:r w:rsidR="00D859A9">
        <w:rPr>
          <w:b/>
          <w:bCs/>
          <w:sz w:val="26"/>
          <w:szCs w:val="26"/>
        </w:rPr>
        <w:t>___</w:t>
      </w:r>
      <w:r w:rsidR="00880075" w:rsidRPr="00344509">
        <w:rPr>
          <w:b/>
          <w:bCs/>
          <w:sz w:val="26"/>
          <w:szCs w:val="26"/>
        </w:rPr>
        <w:t>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D859A9"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 xml:space="preserve">Сергея Ивановича </w:t>
      </w:r>
      <w:proofErr w:type="spellStart"/>
      <w:r>
        <w:rPr>
          <w:b/>
        </w:rPr>
        <w:t>Чутенко</w:t>
      </w:r>
      <w:proofErr w:type="spellEnd"/>
      <w:r w:rsidR="001C1B8E" w:rsidRPr="00344509">
        <w:t xml:space="preserve">, действующего на основании </w:t>
      </w:r>
      <w:r w:rsidR="00592576">
        <w:t>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rPr>
          <w:b/>
          <w:i/>
          <w:iCs/>
          <w:color w:val="FF0000"/>
        </w:rPr>
        <w:t xml:space="preserve">(указывается </w:t>
      </w:r>
      <w:proofErr w:type="gramStart"/>
      <w:r w:rsidRPr="00344509">
        <w:rPr>
          <w:b/>
          <w:i/>
          <w:iCs/>
          <w:color w:val="FF0000"/>
        </w:rPr>
        <w:t>в</w:t>
      </w:r>
      <w:proofErr w:type="gramEnd"/>
      <w:r w:rsidRPr="00344509">
        <w:rPr>
          <w:b/>
          <w:i/>
          <w:iCs/>
          <w:color w:val="FF0000"/>
        </w:rPr>
        <w:t xml:space="preserve">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592576"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65554D" w:rsidRPr="00344509">
        <w:t>разработать рабочую документации</w:t>
      </w:r>
      <w:r w:rsidR="005B3E15" w:rsidRPr="00344509">
        <w:t xml:space="preserve"> (в том числе сметную документацию)</w:t>
      </w:r>
      <w:r w:rsidR="0065554D" w:rsidRPr="00344509">
        <w:t xml:space="preserve"> и выполнить </w:t>
      </w:r>
      <w:r w:rsidR="00592576">
        <w:t xml:space="preserve">кадастровые и строительно-монтажные </w:t>
      </w:r>
      <w:r w:rsidR="0065554D" w:rsidRPr="00344509">
        <w:t>рабо</w:t>
      </w:r>
      <w:r w:rsidRPr="00344509">
        <w:t>ты по</w:t>
      </w:r>
      <w:r w:rsidR="00592576">
        <w:t xml:space="preserve"> объекту </w:t>
      </w:r>
      <w:r w:rsidR="00592576" w:rsidRPr="004235F2">
        <w:rPr>
          <w:b/>
        </w:rPr>
        <w:t xml:space="preserve">Строительство ЛЭП 6-10 </w:t>
      </w:r>
      <w:proofErr w:type="spellStart"/>
      <w:r w:rsidR="00592576" w:rsidRPr="004235F2">
        <w:rPr>
          <w:b/>
        </w:rPr>
        <w:t>кВ</w:t>
      </w:r>
      <w:proofErr w:type="spellEnd"/>
      <w:r w:rsidR="00592576" w:rsidRPr="004235F2">
        <w:rPr>
          <w:b/>
        </w:rPr>
        <w:t xml:space="preserve"> (в том числе ПИР)</w:t>
      </w:r>
      <w:r w:rsidR="00592576">
        <w:t>:</w:t>
      </w:r>
    </w:p>
    <w:p w:rsidR="00592576" w:rsidRPr="00592576" w:rsidRDefault="00592576" w:rsidP="00592576">
      <w:pPr>
        <w:pStyle w:val="af2"/>
        <w:tabs>
          <w:tab w:val="left" w:pos="993"/>
        </w:tabs>
        <w:suppressAutoHyphens/>
        <w:ind w:right="-16"/>
        <w:jc w:val="both"/>
      </w:pPr>
      <w:r w:rsidRPr="00592576">
        <w:t xml:space="preserve">- Строительство ЛЭП 6 </w:t>
      </w:r>
      <w:proofErr w:type="spellStart"/>
      <w:r w:rsidRPr="00592576">
        <w:t>кВ</w:t>
      </w:r>
      <w:proofErr w:type="spellEnd"/>
      <w:r w:rsidRPr="00592576">
        <w:t xml:space="preserve"> в г. Большой Камень для ООО «Визит ДВ»;</w:t>
      </w:r>
    </w:p>
    <w:p w:rsidR="00592576" w:rsidRPr="00592576" w:rsidRDefault="00592576" w:rsidP="00592576">
      <w:pPr>
        <w:pStyle w:val="af2"/>
        <w:tabs>
          <w:tab w:val="left" w:pos="993"/>
        </w:tabs>
        <w:suppressAutoHyphens/>
        <w:ind w:right="-16"/>
        <w:jc w:val="both"/>
      </w:pPr>
      <w:r w:rsidRPr="00592576">
        <w:t xml:space="preserve">- Строительство </w:t>
      </w:r>
      <w:proofErr w:type="spellStart"/>
      <w:r w:rsidRPr="00592576">
        <w:t>двухтрансформаторной</w:t>
      </w:r>
      <w:proofErr w:type="spellEnd"/>
      <w:r w:rsidRPr="00592576">
        <w:t xml:space="preserve"> ТП 6/0,4 </w:t>
      </w:r>
      <w:proofErr w:type="spellStart"/>
      <w:r w:rsidRPr="00592576">
        <w:t>кВ</w:t>
      </w:r>
      <w:proofErr w:type="spellEnd"/>
      <w:r w:rsidRPr="00592576">
        <w:t xml:space="preserve"> в г. Большой Камень для ООО «Визит ДВ»</w:t>
      </w:r>
    </w:p>
    <w:p w:rsidR="00880075" w:rsidRPr="00344509" w:rsidRDefault="00592576" w:rsidP="00592576">
      <w:pPr>
        <w:shd w:val="clear" w:color="auto" w:fill="FFFFFF"/>
        <w:tabs>
          <w:tab w:val="num" w:pos="900"/>
          <w:tab w:val="left" w:pos="993"/>
          <w:tab w:val="left" w:pos="1276"/>
          <w:tab w:val="left" w:pos="1418"/>
        </w:tabs>
        <w:ind w:firstLine="709"/>
        <w:jc w:val="both"/>
      </w:pPr>
      <w:r w:rsidRPr="00592576">
        <w:t xml:space="preserve"> для</w:t>
      </w:r>
      <w:r w:rsidRPr="00DC0F64">
        <w:t>  технологического присоединения потребителей на территории филиала ПЭС</w:t>
      </w:r>
      <w:r w:rsidR="00880075" w:rsidRPr="00344509">
        <w:t xml:space="preserve"> </w:t>
      </w:r>
      <w:r w:rsidR="003608CF" w:rsidRPr="00344509">
        <w:t xml:space="preserve">(далее по тексту договора – Объект) </w:t>
      </w:r>
      <w:r w:rsidR="00880075" w:rsidRPr="00344509">
        <w:t>и сдать результат Заказчику, а Заказчик обязуется принять результат работ и оплатить его в порядке, предусмотренном Договором.</w:t>
      </w:r>
    </w:p>
    <w:p w:rsidR="00592576" w:rsidRDefault="00592576"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FA48BC">
        <w:t>Настоящий Договор заключается для реализации мероприятий по инвестиционным проектам</w:t>
      </w:r>
      <w:r>
        <w:t>:</w:t>
      </w:r>
    </w:p>
    <w:p w:rsidR="00592576" w:rsidRDefault="00616E35" w:rsidP="00616E35">
      <w:pPr>
        <w:pStyle w:val="af2"/>
        <w:numPr>
          <w:ilvl w:val="2"/>
          <w:numId w:val="1"/>
        </w:numPr>
        <w:shd w:val="clear" w:color="auto" w:fill="FFFFFF"/>
        <w:tabs>
          <w:tab w:val="clear" w:pos="1680"/>
          <w:tab w:val="left" w:pos="0"/>
          <w:tab w:val="left" w:pos="426"/>
          <w:tab w:val="left" w:pos="1276"/>
          <w:tab w:val="left" w:pos="1418"/>
        </w:tabs>
        <w:ind w:left="0" w:firstLine="709"/>
        <w:jc w:val="both"/>
      </w:pPr>
      <w:r w:rsidRPr="00592576">
        <w:t xml:space="preserve">Строительство ЛЭП 6 </w:t>
      </w:r>
      <w:proofErr w:type="spellStart"/>
      <w:r w:rsidRPr="00592576">
        <w:t>кВ</w:t>
      </w:r>
      <w:proofErr w:type="spellEnd"/>
      <w:r>
        <w:t xml:space="preserve"> в г. Большой Камень, заявител</w:t>
      </w:r>
      <w:r w:rsidR="00A309BE">
        <w:t>ь</w:t>
      </w:r>
      <w:r>
        <w:t xml:space="preserve"> ООО «Визит ДВ», протяженностью 0,18 км.</w:t>
      </w:r>
    </w:p>
    <w:p w:rsidR="00983E5C" w:rsidRDefault="00983E5C" w:rsidP="00616E35">
      <w:pPr>
        <w:pStyle w:val="af2"/>
        <w:numPr>
          <w:ilvl w:val="2"/>
          <w:numId w:val="1"/>
        </w:numPr>
        <w:shd w:val="clear" w:color="auto" w:fill="FFFFFF"/>
        <w:tabs>
          <w:tab w:val="clear" w:pos="1680"/>
          <w:tab w:val="left" w:pos="0"/>
          <w:tab w:val="left" w:pos="426"/>
          <w:tab w:val="left" w:pos="1276"/>
          <w:tab w:val="left" w:pos="1418"/>
        </w:tabs>
        <w:ind w:left="0" w:firstLine="709"/>
        <w:jc w:val="both"/>
      </w:pPr>
      <w:r>
        <w:t xml:space="preserve">Строительство КТП 6/0,4 </w:t>
      </w:r>
      <w:proofErr w:type="spellStart"/>
      <w:r>
        <w:t>кВ</w:t>
      </w:r>
      <w:proofErr w:type="spellEnd"/>
      <w:r>
        <w:t xml:space="preserve"> по договору с заявителем ООО «Визит ДВ», в количестве 1 </w:t>
      </w:r>
      <w:proofErr w:type="spellStart"/>
      <w:proofErr w:type="gramStart"/>
      <w:r>
        <w:t>шт</w:t>
      </w:r>
      <w:proofErr w:type="spellEnd"/>
      <w:proofErr w:type="gramEnd"/>
      <w:r>
        <w:t>;</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592576">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92576" w:rsidRDefault="00592576" w:rsidP="00B80305">
      <w:pPr>
        <w:numPr>
          <w:ilvl w:val="2"/>
          <w:numId w:val="1"/>
        </w:numPr>
        <w:shd w:val="clear" w:color="auto" w:fill="FFFFFF"/>
        <w:tabs>
          <w:tab w:val="clear" w:pos="1680"/>
          <w:tab w:val="left" w:pos="0"/>
          <w:tab w:val="left" w:pos="142"/>
          <w:tab w:val="num" w:pos="567"/>
          <w:tab w:val="num" w:pos="900"/>
          <w:tab w:val="left" w:pos="993"/>
          <w:tab w:val="left" w:pos="1276"/>
          <w:tab w:val="left" w:pos="1418"/>
        </w:tabs>
        <w:ind w:left="0" w:firstLine="709"/>
        <w:jc w:val="both"/>
      </w:pPr>
      <w:r w:rsidRPr="007A2130">
        <w:t xml:space="preserve">Настоящий Договор заключается в целях исполнения обязательств Заказчика по технологическому присоединению к электрическим сетям Заказчика </w:t>
      </w:r>
      <w:r w:rsidR="00C164FF">
        <w:t>м</w:t>
      </w:r>
      <w:r w:rsidR="00B80305">
        <w:t>ногоквартирн</w:t>
      </w:r>
      <w:r w:rsidR="00C164FF">
        <w:t>ого</w:t>
      </w:r>
      <w:r w:rsidR="00B80305">
        <w:t xml:space="preserve"> жило</w:t>
      </w:r>
      <w:r w:rsidR="00C164FF">
        <w:t>го</w:t>
      </w:r>
      <w:r w:rsidR="00B80305">
        <w:t xml:space="preserve"> дом</w:t>
      </w:r>
      <w:r w:rsidR="00C164FF">
        <w:t>а</w:t>
      </w:r>
      <w:r w:rsidR="00B80305">
        <w:t>, расположенн</w:t>
      </w:r>
      <w:r w:rsidR="00C164FF">
        <w:t>ого</w:t>
      </w:r>
      <w:r w:rsidR="00B80305">
        <w:t xml:space="preserve"> по адресу Приморский край, административный городской </w:t>
      </w:r>
      <w:proofErr w:type="gramStart"/>
      <w:r w:rsidR="00B80305">
        <w:t>округ</w:t>
      </w:r>
      <w:proofErr w:type="gramEnd"/>
      <w:r w:rsidR="00B80305">
        <w:t xml:space="preserve"> ЗАТО Большой Камень, г. Большой Камень (ориентир ул. Приморского Комсомола, д.25), заявитель </w:t>
      </w:r>
      <w:r w:rsidR="00B80305" w:rsidRPr="00B80305">
        <w:t>ООО «Визит ДВ»</w:t>
      </w:r>
      <w:r w:rsidR="00B80305">
        <w:t xml:space="preserve">, </w:t>
      </w:r>
      <w:r w:rsidR="00C164FF">
        <w:t xml:space="preserve">по </w:t>
      </w:r>
      <w:r w:rsidR="00B80305">
        <w:t>договор</w:t>
      </w:r>
      <w:r w:rsidR="00C164FF">
        <w:t>у на ТП</w:t>
      </w:r>
      <w:r w:rsidR="00B80305">
        <w:t xml:space="preserve"> </w:t>
      </w:r>
      <w:r w:rsidRPr="00B80305">
        <w:t>№ 17-3112 от 13.10.2017 с дополнительным соглашением № 1 от 21.03.2018</w:t>
      </w:r>
      <w:r w:rsidR="00C164FF">
        <w:t>.</w:t>
      </w:r>
    </w:p>
    <w:p w:rsidR="00B80305" w:rsidRPr="00B80305" w:rsidRDefault="00B80305" w:rsidP="00B80305">
      <w:pPr>
        <w:pStyle w:val="af2"/>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B80305">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lastRenderedPageBreak/>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B80305">
        <w:t xml:space="preserve"> </w:t>
      </w:r>
      <w:r w:rsidR="00B80305" w:rsidRPr="006B5B2A">
        <w:rPr>
          <w:b/>
          <w:i/>
        </w:rPr>
        <w:t>с момента заключения договора</w:t>
      </w:r>
      <w:r w:rsidR="00B80305">
        <w:rPr>
          <w:b/>
          <w:i/>
        </w:rPr>
        <w:t>.</w:t>
      </w:r>
      <w:r w:rsidR="00B80305" w:rsidRPr="00344509">
        <w:t xml:space="preserve"> </w:t>
      </w:r>
      <w:r w:rsidRPr="00344509">
        <w:t xml:space="preserve">Работы по Договору должны быть завершены и объект должен быть подготовлен к сдаче в эксплуатацию </w:t>
      </w:r>
      <w:r w:rsidRPr="00B80305">
        <w:rPr>
          <w:b/>
          <w:i/>
        </w:rPr>
        <w:t xml:space="preserve">не позднее </w:t>
      </w:r>
      <w:r w:rsidR="00B80305" w:rsidRPr="00B80305">
        <w:rPr>
          <w:b/>
          <w:i/>
        </w:rPr>
        <w:t>30.</w:t>
      </w:r>
      <w:r w:rsidR="00BD3E2D">
        <w:rPr>
          <w:b/>
          <w:i/>
        </w:rPr>
        <w:t>10</w:t>
      </w:r>
      <w:r w:rsidR="00B80305" w:rsidRPr="00B80305">
        <w:rPr>
          <w:b/>
          <w:i/>
        </w:rPr>
        <w:t>.2018</w:t>
      </w:r>
      <w:r w:rsidR="001D20FE" w:rsidRPr="00B80305">
        <w:rPr>
          <w:b/>
          <w:i/>
        </w:rPr>
        <w:t xml:space="preserve"> </w:t>
      </w:r>
      <w:r w:rsidRPr="00B80305">
        <w:rPr>
          <w:b/>
          <w:i/>
        </w:rPr>
        <w:t>г.</w:t>
      </w:r>
    </w:p>
    <w:p w:rsidR="001B434E" w:rsidRPr="00B80305" w:rsidRDefault="001B434E" w:rsidP="001B434E">
      <w:pPr>
        <w:shd w:val="clear" w:color="auto" w:fill="FFFFFF"/>
        <w:tabs>
          <w:tab w:val="left" w:pos="900"/>
          <w:tab w:val="left" w:pos="993"/>
          <w:tab w:val="left" w:pos="1276"/>
          <w:tab w:val="num" w:pos="1977"/>
        </w:tabs>
        <w:ind w:left="709"/>
        <w:jc w:val="both"/>
        <w:rPr>
          <w:b/>
          <w:i/>
        </w:rPr>
      </w:pPr>
    </w:p>
    <w:p w:rsidR="00880075"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1B434E" w:rsidRPr="00344509" w:rsidRDefault="001B434E" w:rsidP="001B434E">
      <w:pPr>
        <w:shd w:val="clear" w:color="auto" w:fill="FFFFFF"/>
        <w:ind w:left="426"/>
        <w:rPr>
          <w:b/>
          <w:bCs/>
        </w:rPr>
      </w:pP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735021">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5B1B13">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5B1B13">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w:t>
      </w:r>
      <w:r w:rsidRPr="00C561A2">
        <w:t>пунктом 4.</w:t>
      </w:r>
      <w:r w:rsidR="00F0041E" w:rsidRPr="00C561A2">
        <w:t>3</w:t>
      </w:r>
      <w:r w:rsidRPr="00C561A2">
        <w:t>.</w:t>
      </w:r>
      <w:r w:rsidRPr="00344509">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856F96" w:rsidRPr="005637F5" w:rsidRDefault="00856F96" w:rsidP="00856F96">
      <w:pPr>
        <w:widowControl w:val="0"/>
        <w:numPr>
          <w:ilvl w:val="1"/>
          <w:numId w:val="2"/>
        </w:numPr>
        <w:shd w:val="clear" w:color="auto" w:fill="FFFFFF"/>
        <w:tabs>
          <w:tab w:val="num" w:pos="0"/>
          <w:tab w:val="left" w:pos="900"/>
          <w:tab w:val="left" w:pos="993"/>
          <w:tab w:val="left" w:pos="1276"/>
        </w:tabs>
        <w:ind w:left="0" w:firstLine="709"/>
        <w:jc w:val="both"/>
        <w:rPr>
          <w:i/>
          <w:iCs/>
        </w:rPr>
      </w:pPr>
      <w:r w:rsidRPr="005637F5">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56F96" w:rsidRPr="005637F5" w:rsidRDefault="00856F96" w:rsidP="00856F96">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5637F5">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5637F5">
        <w:rPr>
          <w:i/>
          <w:iCs/>
          <w:color w:val="0000FF"/>
        </w:rPr>
        <w:t xml:space="preserve"> </w:t>
      </w:r>
    </w:p>
    <w:p w:rsidR="00D4482E" w:rsidRPr="0041771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1771C">
        <w:t>Производить работы в полном соответствии с документацией, утвержденной Заказчиком и строительными нормами и правилами</w:t>
      </w:r>
      <w:r w:rsidR="00080973" w:rsidRPr="0041771C">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proofErr w:type="spellStart"/>
      <w:r w:rsidRPr="00344509">
        <w:t>приобъектный</w:t>
      </w:r>
      <w:proofErr w:type="spellEnd"/>
      <w:r w:rsidRPr="00344509">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0261D6"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261D6">
        <w:t>П</w:t>
      </w:r>
      <w:r w:rsidR="00CD6E0F" w:rsidRPr="000261D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261D6">
        <w:t>-</w:t>
      </w:r>
      <w:r w:rsidR="00CD6E0F" w:rsidRPr="000261D6">
        <w:t>однодневок», по фор</w:t>
      </w:r>
      <w:r w:rsidR="009C4A6B" w:rsidRPr="000261D6">
        <w:t>ме согласно приложению №</w:t>
      </w:r>
      <w:r w:rsidR="008C4578" w:rsidRPr="000261D6">
        <w:t>5</w:t>
      </w:r>
      <w:r w:rsidR="009C4A6B" w:rsidRPr="000261D6">
        <w:t xml:space="preserve"> к </w:t>
      </w:r>
      <w:r w:rsidR="00010224" w:rsidRPr="000261D6">
        <w:t xml:space="preserve">настоящему </w:t>
      </w:r>
      <w:r w:rsidR="009C4A6B" w:rsidRPr="000261D6">
        <w:t>Д</w:t>
      </w:r>
      <w:r w:rsidR="00CD6E0F" w:rsidRPr="000261D6">
        <w:t>оговору</w:t>
      </w:r>
      <w:r w:rsidR="002141B9" w:rsidRPr="000261D6">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261D6">
        <w:t>Нести ответственность перед Заказчиком за надлежащее выполнение поставок и</w:t>
      </w:r>
      <w:r w:rsidRPr="00344509">
        <w:t xml:space="preserve"> </w:t>
      </w:r>
      <w:r w:rsidRPr="00344509">
        <w:lastRenderedPageBreak/>
        <w:t>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0261D6">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w:t>
      </w:r>
      <w:r w:rsidRPr="00C561A2">
        <w:t>. 3.</w:t>
      </w:r>
      <w:r w:rsidR="008172BF" w:rsidRPr="00C561A2">
        <w:t>5</w:t>
      </w:r>
      <w:r w:rsidRPr="00C561A2">
        <w:t>, 3.</w:t>
      </w:r>
      <w:r w:rsidR="008172BF" w:rsidRPr="00C561A2">
        <w:t>6</w:t>
      </w:r>
      <w:r w:rsidRPr="00C561A2">
        <w:t xml:space="preserve"> СНиП</w:t>
      </w:r>
      <w:r w:rsidRPr="00344509">
        <w:t xml:space="preserve">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41771C" w:rsidRPr="0041771C">
        <w:rPr>
          <w:b/>
        </w:rPr>
        <w:t>30</w:t>
      </w:r>
      <w:r w:rsidR="00010224" w:rsidRPr="0041771C">
        <w:rPr>
          <w:b/>
        </w:rPr>
        <w:t>.</w:t>
      </w:r>
      <w:r w:rsidR="00BD3E2D">
        <w:rPr>
          <w:b/>
        </w:rPr>
        <w:t>10</w:t>
      </w:r>
      <w:r w:rsidR="00010224" w:rsidRPr="0041771C">
        <w:rPr>
          <w:b/>
        </w:rPr>
        <w:t>.20</w:t>
      </w:r>
      <w:r w:rsidR="0041771C" w:rsidRPr="0041771C">
        <w:rPr>
          <w:b/>
        </w:rPr>
        <w:t>18</w:t>
      </w:r>
      <w:r w:rsidR="00010224" w:rsidRPr="0041771C">
        <w:rPr>
          <w:b/>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 письменным запросам Заказчика предоставлять информацию и </w:t>
      </w:r>
      <w:r w:rsidRPr="00344509">
        <w:lastRenderedPageBreak/>
        <w:t>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0261D6"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0261D6">
        <w:t xml:space="preserve">После подписания сторонами актов </w:t>
      </w:r>
      <w:r w:rsidR="00FF28FC" w:rsidRPr="000261D6">
        <w:t xml:space="preserve"> о </w:t>
      </w:r>
      <w:r w:rsidRPr="000261D6">
        <w:t>приемк</w:t>
      </w:r>
      <w:r w:rsidR="00FF28FC" w:rsidRPr="000261D6">
        <w:t>е</w:t>
      </w:r>
      <w:r w:rsidRPr="000261D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0261D6">
        <w:t>Н</w:t>
      </w:r>
      <w:r w:rsidR="00550D24" w:rsidRPr="000261D6">
        <w:t>е допускать случаев неправомерного использования инсайдерской информации Заказчика и/или разглашения инсайдерской информации Заказчика, а также</w:t>
      </w:r>
      <w:r w:rsidR="00550D24" w:rsidRPr="00344509">
        <w:t xml:space="preserve">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8C4578">
        <w:t>4</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w:t>
      </w:r>
      <w:r w:rsidRPr="00344509">
        <w:lastRenderedPageBreak/>
        <w:t>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w:t>
      </w:r>
      <w:proofErr w:type="gramStart"/>
      <w:r w:rsidRPr="0034450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roofErr w:type="gramEnd"/>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w:t>
      </w:r>
      <w:r w:rsidRPr="00344509">
        <w:lastRenderedPageBreak/>
        <w:t>труда, в том числе по результатам проверки Заказчика</w:t>
      </w:r>
      <w:r w:rsidR="00A64731" w:rsidRPr="00344509">
        <w:t>.</w:t>
      </w:r>
    </w:p>
    <w:p w:rsidR="00552276" w:rsidRPr="00344509" w:rsidRDefault="008C4578"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rPr>
          <w:color w:val="000000" w:themeColor="text1"/>
        </w:rPr>
        <w:tab/>
        <w:t xml:space="preserve">Обеспечить наличие допусков, лицензий и разрешений, необходимых для проведения Работ. </w:t>
      </w:r>
      <w:proofErr w:type="gramStart"/>
      <w:r w:rsidR="00552276" w:rsidRPr="00344509">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8C4578" w:rsidP="00552276">
      <w:pPr>
        <w:widowControl w:val="0"/>
        <w:tabs>
          <w:tab w:val="left" w:pos="1276"/>
        </w:tabs>
        <w:ind w:firstLine="709"/>
        <w:jc w:val="both"/>
        <w:rPr>
          <w:color w:val="000000" w:themeColor="text1"/>
        </w:rPr>
      </w:pPr>
      <w:r>
        <w:rPr>
          <w:color w:val="000000" w:themeColor="text1"/>
        </w:rPr>
        <w:t>3.39</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w:t>
      </w:r>
      <w:proofErr w:type="gramStart"/>
      <w:r w:rsidRPr="00344509">
        <w:rPr>
          <w:color w:val="000000" w:themeColor="text1"/>
        </w:rPr>
        <w:t>будет рассматриваться для целей Договора как обстоятельство непреодолимой силы и Подрядчик не</w:t>
      </w:r>
      <w:proofErr w:type="gramEnd"/>
      <w:r w:rsidRPr="00344509">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8C4578">
      <w:pPr>
        <w:pStyle w:val="af2"/>
        <w:widowControl w:val="0"/>
        <w:numPr>
          <w:ilvl w:val="1"/>
          <w:numId w:val="27"/>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8C4578">
        <w:t>10</w:t>
      </w:r>
      <w:r w:rsidRPr="00344509">
        <w:t xml:space="preserve"> к Договору), представив Заказчику копию указанного договора.</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561A2" w:rsidRDefault="006B083F" w:rsidP="006B083F">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 xml:space="preserve">ым в соответствии с пунктом </w:t>
      </w:r>
      <w:r w:rsidR="00275940" w:rsidRPr="00C561A2">
        <w:t>3.4</w:t>
      </w:r>
      <w:r w:rsidR="008C4578" w:rsidRPr="00C561A2">
        <w:t>0</w:t>
      </w:r>
      <w:r w:rsidRPr="00C561A2">
        <w:t xml:space="preserve">. Договора, и в течение 3 (трех) рабочих дней </w:t>
      </w:r>
      <w:proofErr w:type="gramStart"/>
      <w:r w:rsidRPr="00C561A2">
        <w:t>с даты уплаты</w:t>
      </w:r>
      <w:proofErr w:type="gramEnd"/>
      <w:r w:rsidRPr="00C561A2">
        <w:t xml:space="preserve">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C561A2">
        <w:t>Подрядчик обязан направлять Заказчику копию всей переписки, связанной с исполнением договора страхования, заключенно</w:t>
      </w:r>
      <w:r w:rsidR="00F00B37" w:rsidRPr="00C561A2">
        <w:t>го в соответствии с пунктом 3.4</w:t>
      </w:r>
      <w:r w:rsidR="008C4578" w:rsidRPr="00C561A2">
        <w:t>0</w:t>
      </w:r>
      <w:r w:rsidRPr="00C561A2">
        <w:t>. Договора, а также привлекать представителей Заказчика для участия во всех переговорах</w:t>
      </w:r>
      <w:r w:rsidRPr="00344509">
        <w:t xml:space="preserve">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lastRenderedPageBreak/>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001D17" w:rsidRPr="00F20716">
        <w:t>данные</w:t>
      </w:r>
      <w:r w:rsidR="00F20716">
        <w:t xml:space="preserve"> </w:t>
      </w:r>
      <w:r w:rsidR="00F20716" w:rsidRPr="009A4F96">
        <w:t>указанные в</w:t>
      </w:r>
      <w:r w:rsidR="00F20716">
        <w:t xml:space="preserve"> </w:t>
      </w:r>
      <w:r w:rsidR="009C4A6B" w:rsidRPr="00F20716">
        <w:t xml:space="preserve"> Приложение</w:t>
      </w:r>
      <w:r w:rsidR="009C4A6B" w:rsidRPr="00344509">
        <w:t xml:space="preserve"> №</w:t>
      </w:r>
      <w:r w:rsidR="00F20716" w:rsidRPr="000261D6">
        <w:t>1</w:t>
      </w:r>
      <w:r w:rsidR="009C4A6B" w:rsidRPr="000261D6">
        <w:t xml:space="preserve"> </w:t>
      </w:r>
      <w:r w:rsidR="009C4A6B" w:rsidRPr="00344509">
        <w:t>к настоящему Д</w:t>
      </w:r>
      <w:r w:rsidR="00001D17" w:rsidRPr="00344509">
        <w:t>оговору</w:t>
      </w:r>
      <w:r w:rsidR="000261D6">
        <w:t>, по письменному запросу Подрядчика</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4F33ED" w:rsidRPr="004F33ED">
        <w:t xml:space="preserve">10 </w:t>
      </w:r>
      <w:r w:rsidR="009C0EFC" w:rsidRPr="004F33ED">
        <w:t>(</w:t>
      </w:r>
      <w:r w:rsidR="004F33ED" w:rsidRPr="004F33ED">
        <w:t>десяти</w:t>
      </w:r>
      <w:r w:rsidRPr="004F33ED">
        <w:t>) календарных</w:t>
      </w:r>
      <w:r w:rsidRPr="00344509">
        <w:t xml:space="preserve">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0261D6">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4F33ED">
        <w:t>2</w:t>
      </w:r>
      <w:r w:rsidRPr="00344509">
        <w:t xml:space="preserve"> к настоящему Договору), которая составляет</w:t>
      </w:r>
      <w:proofErr w:type="gramStart"/>
      <w:r w:rsidRPr="00344509">
        <w:t xml:space="preserve"> _____________ (________________________) </w:t>
      </w:r>
      <w:proofErr w:type="gramEnd"/>
      <w:r w:rsidRPr="00344509">
        <w:t>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w:t>
      </w:r>
      <w:proofErr w:type="gramStart"/>
      <w:r w:rsidRPr="00344509">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w:t>
      </w:r>
      <w:r w:rsidRPr="00344509">
        <w:lastRenderedPageBreak/>
        <w:t xml:space="preserve">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4F33ED">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w:t>
      </w:r>
      <w:proofErr w:type="gramStart"/>
      <w:r w:rsidRPr="00344509">
        <w:t>дств в р</w:t>
      </w:r>
      <w:proofErr w:type="gramEnd"/>
      <w:r w:rsidRPr="00344509">
        <w:t>ублях на расчетный счет Подрядчика, указанный в настоящем Договоре, либо иным способом по согласованию сторон.</w:t>
      </w:r>
    </w:p>
    <w:p w:rsidR="004712EE" w:rsidRDefault="000711A2" w:rsidP="004712EE">
      <w:pPr>
        <w:pStyle w:val="af2"/>
        <w:numPr>
          <w:ilvl w:val="1"/>
          <w:numId w:val="3"/>
        </w:numPr>
        <w:tabs>
          <w:tab w:val="clear" w:pos="2403"/>
          <w:tab w:val="num" w:pos="0"/>
          <w:tab w:val="left" w:pos="1276"/>
        </w:tabs>
        <w:ind w:left="0" w:firstLine="709"/>
        <w:jc w:val="both"/>
        <w:rPr>
          <w:color w:val="000000" w:themeColor="text1"/>
        </w:rPr>
      </w:pPr>
      <w:r w:rsidRPr="00344509">
        <w:rPr>
          <w:color w:val="000000" w:themeColor="text1"/>
        </w:rPr>
        <w:t>Заказчик перечисляет на расчетный счет Подрядчика аванс (</w:t>
      </w:r>
      <w:r>
        <w:rPr>
          <w:color w:val="000000" w:themeColor="text1"/>
        </w:rPr>
        <w:t>30</w:t>
      </w:r>
      <w:r w:rsidRPr="00344509">
        <w:rPr>
          <w:color w:val="000000" w:themeColor="text1"/>
        </w:rPr>
        <w:t>% от стоимости работ) в размере</w:t>
      </w:r>
      <w:proofErr w:type="gramStart"/>
      <w:r w:rsidRPr="00344509">
        <w:rPr>
          <w:color w:val="000000" w:themeColor="text1"/>
        </w:rPr>
        <w:t xml:space="preserve">_____________(________) </w:t>
      </w:r>
      <w:proofErr w:type="gramEnd"/>
      <w:r w:rsidRPr="00344509">
        <w:rPr>
          <w:color w:val="000000" w:themeColor="text1"/>
        </w:rPr>
        <w:t>рубля _________ копеек с учетом НДС 18%.</w:t>
      </w:r>
    </w:p>
    <w:p w:rsidR="000711A2" w:rsidRPr="004712EE" w:rsidRDefault="000711A2" w:rsidP="004712EE">
      <w:pPr>
        <w:pStyle w:val="af2"/>
        <w:numPr>
          <w:ilvl w:val="1"/>
          <w:numId w:val="3"/>
        </w:numPr>
        <w:tabs>
          <w:tab w:val="clear" w:pos="2403"/>
          <w:tab w:val="num" w:pos="0"/>
          <w:tab w:val="left" w:pos="1276"/>
        </w:tabs>
        <w:ind w:left="0" w:firstLine="709"/>
        <w:jc w:val="both"/>
        <w:rPr>
          <w:b/>
          <w:i/>
          <w:color w:val="0000FF"/>
        </w:rPr>
      </w:pPr>
      <w:r w:rsidRPr="00344509">
        <w:t xml:space="preserve"> Предварительная оплата (аванс), вносится в течение 30 (тридцати) календарных дней </w:t>
      </w:r>
      <w:proofErr w:type="gramStart"/>
      <w:r w:rsidRPr="00344509">
        <w:t>с даты подписания</w:t>
      </w:r>
      <w:proofErr w:type="gramEnd"/>
      <w:r w:rsidRPr="00344509">
        <w:t xml:space="preserve"> Договора при условии получения Заказчиком счета, выставленного Подрядчиком.</w:t>
      </w:r>
    </w:p>
    <w:p w:rsidR="00F20716" w:rsidRPr="000261D6" w:rsidRDefault="00F20716" w:rsidP="00F20716">
      <w:pPr>
        <w:pStyle w:val="af3"/>
        <w:numPr>
          <w:ilvl w:val="1"/>
          <w:numId w:val="3"/>
        </w:numPr>
        <w:tabs>
          <w:tab w:val="clear" w:pos="2403"/>
          <w:tab w:val="num" w:pos="284"/>
          <w:tab w:val="left" w:pos="567"/>
          <w:tab w:val="left" w:pos="709"/>
          <w:tab w:val="left" w:pos="851"/>
          <w:tab w:val="left" w:pos="993"/>
          <w:tab w:val="left" w:pos="1276"/>
        </w:tabs>
        <w:spacing w:after="0"/>
        <w:ind w:left="0" w:firstLine="709"/>
        <w:jc w:val="both"/>
      </w:pPr>
      <w:r w:rsidRPr="00F20716">
        <w:rPr>
          <w:color w:val="000000"/>
        </w:rPr>
        <w:t xml:space="preserve">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w:t>
      </w:r>
      <w:r w:rsidRPr="000261D6">
        <w:rPr>
          <w:color w:val="000000"/>
        </w:rPr>
        <w:t>зачета авансового платежа</w:t>
      </w:r>
      <w:r w:rsidR="000261D6" w:rsidRPr="000261D6">
        <w:rPr>
          <w:color w:val="000000"/>
        </w:rPr>
        <w:t>, с последующим оформлением счета-фактуры</w:t>
      </w:r>
      <w:r w:rsidRPr="000261D6">
        <w:rPr>
          <w:color w:val="000000"/>
        </w:rPr>
        <w:t>.</w:t>
      </w:r>
    </w:p>
    <w:p w:rsidR="00F20716" w:rsidRPr="00655DC8" w:rsidRDefault="00F20716" w:rsidP="00F20716">
      <w:pPr>
        <w:pStyle w:val="af3"/>
        <w:numPr>
          <w:ilvl w:val="1"/>
          <w:numId w:val="3"/>
        </w:numPr>
        <w:tabs>
          <w:tab w:val="clear" w:pos="2403"/>
          <w:tab w:val="num" w:pos="0"/>
          <w:tab w:val="num" w:pos="284"/>
          <w:tab w:val="left" w:pos="567"/>
          <w:tab w:val="left" w:pos="709"/>
          <w:tab w:val="left" w:pos="851"/>
          <w:tab w:val="left" w:pos="993"/>
          <w:tab w:val="left" w:pos="1276"/>
        </w:tabs>
        <w:spacing w:after="0"/>
        <w:ind w:left="0" w:firstLine="709"/>
        <w:jc w:val="both"/>
      </w:pPr>
      <w:r w:rsidRPr="00655DC8">
        <w:t>Списание аванса производится Заказчиком в следующем порядке:</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rsidRPr="00655DC8">
        <w:t>-</w:t>
      </w:r>
      <w:r>
        <w:t xml:space="preserve"> </w:t>
      </w:r>
      <w:r w:rsidRPr="00655DC8">
        <w:t>п</w:t>
      </w:r>
      <w:r w:rsidRPr="00F20716">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sidRPr="00F20716">
        <w:rPr>
          <w:color w:val="0000FF"/>
        </w:rPr>
        <w:t>.</w:t>
      </w:r>
      <w:r w:rsidRPr="00B3184E">
        <w:t xml:space="preserve"> </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t xml:space="preserve">6.6. </w:t>
      </w:r>
      <w:r w:rsidRPr="00FC0AFF">
        <w:t xml:space="preserve">Зачет авансового платежа должен быть произведен к моменту окончания работ по договору. В случае, если в ходе выполнения работ Заказчику </w:t>
      </w:r>
      <w:proofErr w:type="gramStart"/>
      <w:r w:rsidRPr="00FC0AFF">
        <w:t>становится</w:t>
      </w:r>
      <w:proofErr w:type="gramEnd"/>
      <w:r w:rsidRPr="00FC0AFF">
        <w:t xml:space="preserve">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0261D6" w:rsidP="00943793">
      <w:pPr>
        <w:widowControl w:val="0"/>
        <w:tabs>
          <w:tab w:val="left" w:pos="0"/>
          <w:tab w:val="left" w:pos="1134"/>
          <w:tab w:val="left" w:pos="1276"/>
        </w:tabs>
        <w:autoSpaceDE w:val="0"/>
        <w:autoSpaceDN w:val="0"/>
        <w:adjustRightInd w:val="0"/>
        <w:ind w:firstLine="709"/>
        <w:jc w:val="both"/>
        <w:rPr>
          <w:b/>
          <w:i/>
          <w:color w:val="0000FF"/>
        </w:rPr>
      </w:pPr>
      <w:r w:rsidRPr="000261D6">
        <w:t xml:space="preserve">6.7. </w:t>
      </w:r>
      <w:r w:rsidR="004C59C9" w:rsidRPr="00344509">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004C59C9" w:rsidRPr="00344509">
        <w:t>с даты подписания</w:t>
      </w:r>
      <w:proofErr w:type="gramEnd"/>
      <w:r w:rsidR="004C59C9"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0261D6" w:rsidRDefault="00F20716" w:rsidP="000261D6">
      <w:pPr>
        <w:pStyle w:val="af2"/>
        <w:widowControl w:val="0"/>
        <w:numPr>
          <w:ilvl w:val="1"/>
          <w:numId w:val="36"/>
        </w:numPr>
        <w:shd w:val="clear" w:color="auto" w:fill="FFFFFF"/>
        <w:tabs>
          <w:tab w:val="left" w:pos="709"/>
          <w:tab w:val="left" w:pos="1276"/>
          <w:tab w:val="num" w:pos="1418"/>
        </w:tabs>
        <w:ind w:left="0" w:firstLine="709"/>
        <w:jc w:val="both"/>
        <w:rPr>
          <w:b/>
          <w:bCs/>
        </w:rPr>
      </w:pPr>
      <w:r w:rsidRPr="000261D6">
        <w:t xml:space="preserve"> </w:t>
      </w:r>
      <w:r w:rsidR="004C59C9" w:rsidRPr="000261D6">
        <w:t>Превышение Подрядчиком объемов и стоимости работ, не подтвержденные</w:t>
      </w:r>
      <w:r w:rsidR="004C59C9" w:rsidRPr="00344509">
        <w:t xml:space="preserve">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0261D6" w:rsidRDefault="00F20716" w:rsidP="000261D6">
      <w:pPr>
        <w:pStyle w:val="af2"/>
        <w:widowControl w:val="0"/>
        <w:numPr>
          <w:ilvl w:val="1"/>
          <w:numId w:val="36"/>
        </w:numPr>
        <w:shd w:val="clear" w:color="auto" w:fill="FFFFFF"/>
        <w:tabs>
          <w:tab w:val="left" w:pos="709"/>
          <w:tab w:val="left" w:pos="1276"/>
        </w:tabs>
        <w:ind w:left="0" w:firstLine="709"/>
        <w:jc w:val="both"/>
        <w:rPr>
          <w:b/>
          <w:bCs/>
          <w:color w:val="000000"/>
        </w:rPr>
      </w:pPr>
      <w:r w:rsidRPr="000261D6">
        <w:rPr>
          <w:color w:val="000000"/>
        </w:rPr>
        <w:t xml:space="preserve"> </w:t>
      </w:r>
      <w:r w:rsidR="004C59C9" w:rsidRPr="000261D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w:t>
      </w:r>
      <w:r w:rsidRPr="00344509">
        <w:lastRenderedPageBreak/>
        <w:t xml:space="preserve">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0261D6">
      <w:pPr>
        <w:widowControl w:val="0"/>
        <w:numPr>
          <w:ilvl w:val="1"/>
          <w:numId w:val="36"/>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 xml:space="preserve">В случае непредставления подрядчиком в течение 5 календарных дней </w:t>
      </w:r>
      <w:proofErr w:type="gramStart"/>
      <w:r w:rsidRPr="00344509">
        <w:t>с даты получения</w:t>
      </w:r>
      <w:proofErr w:type="gramEnd"/>
      <w:r w:rsidRPr="00344509">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B66E48" w:rsidRPr="001B7DC3" w:rsidRDefault="00B66E48" w:rsidP="00B66E48">
      <w:pPr>
        <w:widowControl w:val="0"/>
        <w:shd w:val="clear" w:color="auto" w:fill="FFFFFF"/>
        <w:tabs>
          <w:tab w:val="left" w:pos="1276"/>
        </w:tabs>
        <w:ind w:firstLine="709"/>
        <w:jc w:val="both"/>
        <w:rPr>
          <w:bCs/>
        </w:rPr>
      </w:pPr>
      <w:r w:rsidRPr="001B7DC3">
        <w:rPr>
          <w:bCs/>
        </w:rPr>
        <w:t>6.13 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B66E48" w:rsidRDefault="00B66E48" w:rsidP="00540BD1">
      <w:pPr>
        <w:widowControl w:val="0"/>
        <w:shd w:val="clear" w:color="auto" w:fill="FFFFFF"/>
        <w:tabs>
          <w:tab w:val="left" w:pos="1276"/>
        </w:tabs>
        <w:ind w:firstLine="709"/>
        <w:jc w:val="both"/>
        <w:rPr>
          <w:bCs/>
        </w:rPr>
      </w:pPr>
      <w:proofErr w:type="gramStart"/>
      <w:r w:rsidRPr="001B7DC3">
        <w:rPr>
          <w:bCs/>
        </w:rPr>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 </w:t>
      </w:r>
      <w:proofErr w:type="gramEnd"/>
    </w:p>
    <w:p w:rsidR="00540BD1" w:rsidRPr="00540BD1" w:rsidRDefault="00540BD1" w:rsidP="00540BD1">
      <w:pPr>
        <w:pStyle w:val="af2"/>
        <w:widowControl w:val="0"/>
        <w:numPr>
          <w:ilvl w:val="1"/>
          <w:numId w:val="40"/>
        </w:numPr>
        <w:shd w:val="clear" w:color="auto" w:fill="FFFFFF"/>
        <w:tabs>
          <w:tab w:val="left" w:pos="1276"/>
          <w:tab w:val="num" w:pos="1713"/>
        </w:tabs>
        <w:ind w:left="0" w:firstLine="709"/>
        <w:jc w:val="both"/>
        <w:rPr>
          <w:bCs/>
        </w:rPr>
      </w:pPr>
      <w:r w:rsidRPr="00540BD1">
        <w:rPr>
          <w:bCs/>
        </w:rPr>
        <w:t xml:space="preserve">Выплата Обеспечительного платежа производится в течение 30 (тридцати) календарных дней </w:t>
      </w:r>
      <w:proofErr w:type="gramStart"/>
      <w:r w:rsidRPr="00540BD1">
        <w:rPr>
          <w:bCs/>
        </w:rPr>
        <w:t>с даты получения</w:t>
      </w:r>
      <w:proofErr w:type="gramEnd"/>
      <w:r w:rsidRPr="00540BD1">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540BD1">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B66E48" w:rsidRPr="001B7DC3" w:rsidRDefault="00B66E48" w:rsidP="00B66E48">
      <w:pPr>
        <w:widowControl w:val="0"/>
        <w:shd w:val="clear" w:color="auto" w:fill="FFFFFF"/>
        <w:tabs>
          <w:tab w:val="left" w:pos="1276"/>
        </w:tabs>
        <w:ind w:firstLine="709"/>
        <w:jc w:val="both"/>
        <w:rPr>
          <w:bCs/>
        </w:rPr>
      </w:pPr>
      <w:r w:rsidRPr="001B7DC3">
        <w:rPr>
          <w:bCs/>
        </w:rPr>
        <w:t>6.1</w:t>
      </w:r>
      <w:r w:rsidR="00540BD1">
        <w:rPr>
          <w:bCs/>
        </w:rPr>
        <w:t>5</w:t>
      </w:r>
      <w:r w:rsidRPr="001B7DC3">
        <w:rPr>
          <w:bCs/>
        </w:rPr>
        <w:t xml:space="preserve">. </w:t>
      </w:r>
      <w:proofErr w:type="gramStart"/>
      <w:r w:rsidRPr="001B7DC3">
        <w:rPr>
          <w:bCs/>
        </w:rPr>
        <w:t xml:space="preserve">В случае </w:t>
      </w:r>
      <w:proofErr w:type="spellStart"/>
      <w:r w:rsidRPr="001B7DC3">
        <w:rPr>
          <w:bCs/>
        </w:rPr>
        <w:t>непредоставления</w:t>
      </w:r>
      <w:proofErr w:type="spellEnd"/>
      <w:r w:rsidRPr="001B7DC3">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1B7DC3">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1B7DC3">
        <w:rPr>
          <w:bCs/>
        </w:rPr>
        <w:t>с даты получения</w:t>
      </w:r>
      <w:proofErr w:type="gramEnd"/>
      <w:r w:rsidRPr="001B7DC3">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B66E48" w:rsidRPr="001B7DC3" w:rsidRDefault="00B66E48" w:rsidP="00B66E48">
      <w:pPr>
        <w:widowControl w:val="0"/>
        <w:shd w:val="clear" w:color="auto" w:fill="FFFFFF"/>
        <w:tabs>
          <w:tab w:val="left" w:pos="1276"/>
        </w:tabs>
        <w:ind w:firstLine="709"/>
        <w:jc w:val="both"/>
        <w:rPr>
          <w:bCs/>
        </w:rPr>
      </w:pPr>
      <w:r w:rsidRPr="001B7DC3">
        <w:rPr>
          <w:bCs/>
        </w:rPr>
        <w:t>6.1</w:t>
      </w:r>
      <w:r w:rsidR="00540BD1">
        <w:rPr>
          <w:bCs/>
        </w:rPr>
        <w:t>6</w:t>
      </w:r>
      <w:r w:rsidRPr="001B7DC3">
        <w:rPr>
          <w:bCs/>
        </w:rPr>
        <w:t xml:space="preserve">. </w:t>
      </w:r>
      <w:proofErr w:type="gramStart"/>
      <w:r w:rsidRPr="001B7DC3">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w:t>
      </w:r>
      <w:r w:rsidRPr="001B7DC3">
        <w:rPr>
          <w:bCs/>
        </w:rPr>
        <w:lastRenderedPageBreak/>
        <w:t>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1B7DC3">
        <w:rPr>
          <w:bCs/>
        </w:rPr>
        <w:t xml:space="preserve"> о расторжении Договора.</w:t>
      </w:r>
    </w:p>
    <w:p w:rsidR="00B66E48" w:rsidRPr="00A17F1D" w:rsidRDefault="00B66E48" w:rsidP="00B66E48">
      <w:pPr>
        <w:widowControl w:val="0"/>
        <w:shd w:val="clear" w:color="auto" w:fill="FFFFFF"/>
        <w:tabs>
          <w:tab w:val="left" w:pos="1276"/>
        </w:tabs>
        <w:ind w:firstLine="709"/>
        <w:jc w:val="both"/>
        <w:rPr>
          <w:bCs/>
        </w:rPr>
      </w:pPr>
      <w:r w:rsidRPr="001B7DC3">
        <w:rPr>
          <w:bCs/>
        </w:rPr>
        <w:t>6.1</w:t>
      </w:r>
      <w:r w:rsidR="00540BD1">
        <w:rPr>
          <w:bCs/>
        </w:rPr>
        <w:t>7</w:t>
      </w:r>
      <w:proofErr w:type="gramStart"/>
      <w:r w:rsidRPr="001B7DC3">
        <w:rPr>
          <w:bCs/>
        </w:rPr>
        <w:t xml:space="preserve"> В</w:t>
      </w:r>
      <w:proofErr w:type="gramEnd"/>
      <w:r w:rsidRPr="001B7DC3">
        <w:rPr>
          <w:bCs/>
        </w:rPr>
        <w:t xml:space="preserve"> случае увеличения Цены Договора или продления срока выполнения</w:t>
      </w:r>
      <w:r w:rsidRPr="00C67D7C">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66E48" w:rsidRPr="00344509" w:rsidRDefault="00B66E48" w:rsidP="00B66E48">
      <w:pPr>
        <w:widowControl w:val="0"/>
        <w:shd w:val="clear" w:color="auto" w:fill="FFFFFF"/>
        <w:tabs>
          <w:tab w:val="left" w:pos="1276"/>
        </w:tabs>
        <w:ind w:firstLine="709"/>
        <w:jc w:val="both"/>
        <w:rPr>
          <w:bCs/>
        </w:rPr>
      </w:pPr>
      <w:r>
        <w:rPr>
          <w:bCs/>
        </w:rPr>
        <w:t>6.1</w:t>
      </w:r>
      <w:r w:rsidR="00540BD1">
        <w:rPr>
          <w:bCs/>
        </w:rPr>
        <w:t>8</w:t>
      </w:r>
      <w:proofErr w:type="gramStart"/>
      <w:r>
        <w:rPr>
          <w:bCs/>
        </w:rPr>
        <w:t xml:space="preserve"> </w:t>
      </w:r>
      <w:r w:rsidRPr="00344509">
        <w:rPr>
          <w:bCs/>
        </w:rPr>
        <w:t>В</w:t>
      </w:r>
      <w:proofErr w:type="gramEnd"/>
      <w:r w:rsidRPr="00344509">
        <w:rPr>
          <w:bCs/>
        </w:rPr>
        <w:t xml:space="preserve"> случаях: </w:t>
      </w:r>
    </w:p>
    <w:p w:rsidR="00B66E48" w:rsidRPr="00344509" w:rsidRDefault="00B66E48" w:rsidP="00B66E48">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66E48" w:rsidRPr="00344509" w:rsidRDefault="00B66E48" w:rsidP="00B66E48">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66E48" w:rsidRDefault="00B66E48" w:rsidP="00B66E48">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B66E48" w:rsidRDefault="00B66E48" w:rsidP="00B66E48">
      <w:pPr>
        <w:widowControl w:val="0"/>
        <w:shd w:val="clear" w:color="auto" w:fill="FFFFFF"/>
        <w:tabs>
          <w:tab w:val="left" w:pos="1276"/>
        </w:tabs>
        <w:ind w:firstLine="709"/>
        <w:jc w:val="both"/>
        <w:rPr>
          <w:bCs/>
        </w:rPr>
      </w:pPr>
      <w:r>
        <w:rPr>
          <w:bCs/>
        </w:rPr>
        <w:t>6.1</w:t>
      </w:r>
      <w:r w:rsidR="00540BD1">
        <w:rPr>
          <w:bCs/>
        </w:rPr>
        <w:t>9</w:t>
      </w:r>
      <w:proofErr w:type="gramStart"/>
      <w:r>
        <w:rPr>
          <w:bCs/>
        </w:rPr>
        <w:t xml:space="preserve"> </w:t>
      </w:r>
      <w:r w:rsidRPr="00344509">
        <w:rPr>
          <w:bCs/>
        </w:rPr>
        <w:t>В</w:t>
      </w:r>
      <w:proofErr w:type="gramEnd"/>
      <w:r w:rsidRPr="00344509">
        <w:rPr>
          <w:bCs/>
        </w:rPr>
        <w:t xml:space="preserve">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B66E48" w:rsidRDefault="00B66E48" w:rsidP="00736CB6">
      <w:pPr>
        <w:widowControl w:val="0"/>
        <w:shd w:val="clear" w:color="auto" w:fill="FFFFFF"/>
        <w:tabs>
          <w:tab w:val="left" w:pos="1276"/>
        </w:tabs>
        <w:ind w:firstLine="709"/>
        <w:jc w:val="both"/>
        <w:rPr>
          <w:bCs/>
        </w:rPr>
      </w:pPr>
      <w:r>
        <w:rPr>
          <w:bCs/>
        </w:rPr>
        <w:t>6.</w:t>
      </w:r>
      <w:r w:rsidR="00540BD1">
        <w:rPr>
          <w:bCs/>
        </w:rPr>
        <w:t>20</w:t>
      </w:r>
      <w:proofErr w:type="gramStart"/>
      <w:r>
        <w:rPr>
          <w:bCs/>
        </w:rPr>
        <w:t xml:space="preserve"> </w:t>
      </w:r>
      <w:r w:rsidRPr="00344509">
        <w:rPr>
          <w:bCs/>
        </w:rPr>
        <w:t>В</w:t>
      </w:r>
      <w:proofErr w:type="gramEnd"/>
      <w:r w:rsidRPr="00344509">
        <w:rPr>
          <w:bCs/>
        </w:rPr>
        <w:t>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36CB6" w:rsidRPr="00736CB6" w:rsidRDefault="00736CB6" w:rsidP="00736CB6">
      <w:pPr>
        <w:pStyle w:val="af2"/>
        <w:widowControl w:val="0"/>
        <w:numPr>
          <w:ilvl w:val="1"/>
          <w:numId w:val="41"/>
        </w:numPr>
        <w:shd w:val="clear" w:color="auto" w:fill="FFFFFF"/>
        <w:tabs>
          <w:tab w:val="num" w:pos="0"/>
          <w:tab w:val="left" w:pos="1276"/>
        </w:tabs>
        <w:ind w:left="0" w:firstLine="709"/>
        <w:jc w:val="both"/>
        <w:rPr>
          <w:bCs/>
        </w:rPr>
      </w:pPr>
      <w:r w:rsidRPr="00736CB6">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w:t>
      </w:r>
      <w:r w:rsidRPr="00736CB6">
        <w:rPr>
          <w:bCs/>
        </w:rPr>
        <w:t>3</w:t>
      </w:r>
      <w:r w:rsidRPr="00736CB6">
        <w:rPr>
          <w:bCs/>
        </w:rPr>
        <w:t xml:space="preserve"> Договора, в установленный срок и при этом не приступил к исполнению обязательств по Договору. </w:t>
      </w:r>
    </w:p>
    <w:p w:rsidR="00540BD1" w:rsidRPr="00540BD1" w:rsidRDefault="00540BD1" w:rsidP="00540BD1">
      <w:pPr>
        <w:pStyle w:val="af2"/>
        <w:numPr>
          <w:ilvl w:val="1"/>
          <w:numId w:val="41"/>
        </w:numPr>
        <w:tabs>
          <w:tab w:val="num" w:pos="0"/>
          <w:tab w:val="left" w:pos="1134"/>
        </w:tabs>
        <w:ind w:left="0" w:firstLine="709"/>
        <w:jc w:val="both"/>
        <w:rPr>
          <w:bCs/>
        </w:rPr>
      </w:pPr>
      <w:r w:rsidRPr="00540BD1">
        <w:rPr>
          <w:bCs/>
        </w:rPr>
        <w:t>Положения пунктов 6.1</w:t>
      </w:r>
      <w:r w:rsidR="00736CB6">
        <w:rPr>
          <w:bCs/>
        </w:rPr>
        <w:t xml:space="preserve">3, </w:t>
      </w:r>
      <w:r w:rsidRPr="00540BD1">
        <w:rPr>
          <w:bCs/>
        </w:rPr>
        <w:t>6.</w:t>
      </w:r>
      <w:r w:rsidR="00736CB6">
        <w:rPr>
          <w:bCs/>
        </w:rPr>
        <w:t>21</w:t>
      </w:r>
      <w:r w:rsidRPr="00540BD1">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sidR="00736CB6">
        <w:rPr>
          <w:bCs/>
        </w:rPr>
        <w:t>3</w:t>
      </w:r>
      <w:r w:rsidRPr="00540BD1">
        <w:rPr>
          <w:bCs/>
        </w:rPr>
        <w:t>.</w:t>
      </w:r>
      <w:r w:rsidR="00736CB6">
        <w:rPr>
          <w:bCs/>
        </w:rPr>
        <w:t xml:space="preserve">, </w:t>
      </w:r>
      <w:r w:rsidRPr="00540BD1">
        <w:rPr>
          <w:bCs/>
        </w:rPr>
        <w:t>6.</w:t>
      </w:r>
      <w:r w:rsidR="00736CB6">
        <w:rPr>
          <w:bCs/>
        </w:rPr>
        <w:t>21</w:t>
      </w:r>
      <w:r w:rsidRPr="00540BD1">
        <w:rPr>
          <w:bCs/>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364DBF" w:rsidRDefault="00364DBF" w:rsidP="00364DBF">
      <w:pPr>
        <w:widowControl w:val="0"/>
        <w:shd w:val="clear" w:color="auto" w:fill="FFFFFF"/>
        <w:tabs>
          <w:tab w:val="left" w:pos="1276"/>
        </w:tabs>
        <w:ind w:left="709"/>
        <w:jc w:val="both"/>
        <w:rPr>
          <w:bCs/>
        </w:rPr>
      </w:pPr>
    </w:p>
    <w:p w:rsidR="00922F9D" w:rsidRPr="007342E5" w:rsidRDefault="00922F9D" w:rsidP="00540BD1">
      <w:pPr>
        <w:pStyle w:val="af2"/>
        <w:widowControl w:val="0"/>
        <w:numPr>
          <w:ilvl w:val="0"/>
          <w:numId w:val="38"/>
        </w:numPr>
        <w:shd w:val="clear" w:color="auto" w:fill="FFFFFF"/>
        <w:autoSpaceDE w:val="0"/>
        <w:autoSpaceDN w:val="0"/>
        <w:adjustRightInd w:val="0"/>
        <w:jc w:val="center"/>
        <w:rPr>
          <w:b/>
          <w:color w:val="000000"/>
        </w:rPr>
      </w:pPr>
      <w:r w:rsidRPr="007342E5">
        <w:rPr>
          <w:b/>
          <w:color w:val="000000"/>
        </w:rPr>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6130A2">
        <w:rPr>
          <w:color w:val="000000" w:themeColor="text1"/>
        </w:rPr>
        <w:t xml:space="preserve">7.1. </w:t>
      </w:r>
      <w:proofErr w:type="gramStart"/>
      <w:r w:rsidRPr="006130A2">
        <w:rPr>
          <w:color w:val="000000" w:themeColor="text1"/>
        </w:rPr>
        <w:t>Банковская гарантия, предоставляемая Подрядчиком Заказчику по Договору</w:t>
      </w:r>
      <w:r w:rsidRPr="00344509">
        <w:rPr>
          <w:color w:val="000000" w:themeColor="text1"/>
        </w:rPr>
        <w:t xml:space="preserve"> регулируется</w:t>
      </w:r>
      <w:proofErr w:type="gramEnd"/>
      <w:r w:rsidRPr="00344509">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lastRenderedPageBreak/>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sidR="00BD3E2D">
        <w:rPr>
          <w:color w:val="000000" w:themeColor="text1"/>
        </w:rPr>
        <w:t xml:space="preserve"> </w:t>
      </w:r>
      <w:r w:rsidR="00FD2B6F">
        <w:rPr>
          <w:color w:val="000000" w:themeColor="text1"/>
        </w:rPr>
        <w:t>6</w:t>
      </w:r>
      <w:r w:rsidRPr="00344509">
        <w:rPr>
          <w:color w:val="000000" w:themeColor="text1"/>
        </w:rPr>
        <w:t xml:space="preserve"> к Договору.</w:t>
      </w:r>
    </w:p>
    <w:p w:rsidR="00B66E48" w:rsidRPr="00B66E48" w:rsidRDefault="00922F9D" w:rsidP="00B66E48">
      <w:pPr>
        <w:pStyle w:val="af3"/>
        <w:tabs>
          <w:tab w:val="left" w:pos="0"/>
        </w:tabs>
        <w:spacing w:after="0"/>
        <w:ind w:left="0" w:firstLine="709"/>
        <w:jc w:val="both"/>
        <w:rPr>
          <w:color w:val="000000" w:themeColor="text1"/>
        </w:rPr>
      </w:pPr>
      <w:r w:rsidRPr="00B66E48">
        <w:rPr>
          <w:color w:val="000000" w:themeColor="text1"/>
        </w:rPr>
        <w:t xml:space="preserve">7.2. Сумма </w:t>
      </w:r>
      <w:r w:rsidR="00B66E48" w:rsidRPr="00B66E48">
        <w:rPr>
          <w:color w:val="000000" w:themeColor="text1"/>
        </w:rPr>
        <w:t>Банковской гарантии надлежащего исполнения обязательств по Договору в отношении каждого Объекта:</w:t>
      </w:r>
    </w:p>
    <w:p w:rsidR="00B66E48" w:rsidRPr="00B66E48" w:rsidRDefault="00B66E48" w:rsidP="00B66E48">
      <w:pPr>
        <w:pStyle w:val="af3"/>
        <w:tabs>
          <w:tab w:val="left" w:pos="0"/>
        </w:tabs>
        <w:spacing w:after="0"/>
        <w:ind w:left="0" w:firstLine="709"/>
        <w:jc w:val="both"/>
        <w:rPr>
          <w:color w:val="000000" w:themeColor="text1"/>
        </w:rPr>
      </w:pPr>
      <w:r w:rsidRPr="00B66E48">
        <w:rPr>
          <w:color w:val="000000" w:themeColor="text1"/>
        </w:rPr>
        <w:t>- в размере авансового платежа, или</w:t>
      </w:r>
    </w:p>
    <w:p w:rsidR="00B66E48" w:rsidRPr="00090CF1" w:rsidRDefault="00B66E48" w:rsidP="00B66E48">
      <w:pPr>
        <w:pStyle w:val="af3"/>
        <w:tabs>
          <w:tab w:val="left" w:pos="0"/>
        </w:tabs>
        <w:spacing w:after="0"/>
        <w:ind w:left="0" w:firstLine="709"/>
        <w:jc w:val="both"/>
        <w:rPr>
          <w:color w:val="000000" w:themeColor="text1"/>
        </w:rPr>
      </w:pPr>
      <w:r w:rsidRPr="00B66E48">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6130A2" w:rsidRDefault="00922F9D" w:rsidP="00B66E48">
      <w:pPr>
        <w:pStyle w:val="af3"/>
        <w:tabs>
          <w:tab w:val="left" w:pos="0"/>
        </w:tabs>
        <w:spacing w:after="0"/>
        <w:ind w:left="0" w:firstLine="709"/>
        <w:jc w:val="both"/>
        <w:rPr>
          <w:color w:val="000000" w:themeColor="text1"/>
        </w:rPr>
      </w:pPr>
      <w:r w:rsidRPr="006130A2">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объекту,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6130A2">
        <w:rPr>
          <w:color w:val="000000" w:themeColor="text1"/>
        </w:rPr>
        <w:t>7.4. Банковская гарантия должна предусматривать, что для истребования суммы</w:t>
      </w:r>
      <w:r w:rsidRPr="00344509">
        <w:rPr>
          <w:color w:val="000000" w:themeColor="text1"/>
        </w:rPr>
        <w:t xml:space="preserve">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344509">
        <w:rPr>
          <w:color w:val="000000" w:themeColor="text1"/>
        </w:rPr>
        <w:t>недействительным</w:t>
      </w:r>
      <w:proofErr w:type="gramEnd"/>
      <w:r w:rsidRPr="00344509">
        <w:rPr>
          <w:color w:val="000000" w:themeColor="text1"/>
        </w:rPr>
        <w:t>;</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proofErr w:type="gramStart"/>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установления в ходе </w:t>
      </w:r>
      <w:proofErr w:type="gramStart"/>
      <w:r w:rsidRPr="00344509">
        <w:rPr>
          <w:color w:val="000000" w:themeColor="text1"/>
        </w:rPr>
        <w:t>исполнения Договора фактов несоответствия Подрядчика</w:t>
      </w:r>
      <w:proofErr w:type="gramEnd"/>
      <w:r w:rsidRPr="00344509">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proofErr w:type="gramStart"/>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не предоставления Подрядчиком в срок не </w:t>
      </w:r>
      <w:proofErr w:type="gramStart"/>
      <w:r w:rsidRPr="00344509">
        <w:rPr>
          <w:color w:val="000000" w:themeColor="text1"/>
        </w:rPr>
        <w:t>позднее</w:t>
      </w:r>
      <w:proofErr w:type="gramEnd"/>
      <w:r w:rsidRPr="00344509">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t>7.</w:t>
      </w:r>
      <w:r w:rsidR="00B66E48">
        <w:rPr>
          <w:color w:val="000000" w:themeColor="text1"/>
        </w:rPr>
        <w:t>6</w:t>
      </w:r>
      <w:r w:rsidRPr="00632286">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632286" w:rsidRDefault="00922F9D" w:rsidP="00922F9D">
      <w:pPr>
        <w:pStyle w:val="af3"/>
        <w:tabs>
          <w:tab w:val="left" w:pos="0"/>
        </w:tabs>
        <w:spacing w:after="0"/>
        <w:ind w:left="0" w:firstLine="709"/>
        <w:jc w:val="both"/>
        <w:rPr>
          <w:color w:val="000000" w:themeColor="text1"/>
        </w:rPr>
      </w:pPr>
      <w:r w:rsidRPr="00632286">
        <w:rPr>
          <w:color w:val="000000" w:themeColor="text1"/>
        </w:rPr>
        <w:lastRenderedPageBreak/>
        <w:t>7.</w:t>
      </w:r>
      <w:r w:rsidR="00B66E48">
        <w:rPr>
          <w:color w:val="000000" w:themeColor="text1"/>
        </w:rPr>
        <w:t>7</w:t>
      </w:r>
      <w:r w:rsidRPr="00632286">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Default="00B66E48" w:rsidP="00922F9D">
      <w:pPr>
        <w:pStyle w:val="af3"/>
        <w:tabs>
          <w:tab w:val="left" w:pos="0"/>
        </w:tabs>
        <w:spacing w:after="0"/>
        <w:ind w:left="0" w:firstLine="709"/>
        <w:jc w:val="both"/>
        <w:rPr>
          <w:color w:val="000000" w:themeColor="text1"/>
        </w:rPr>
      </w:pPr>
      <w:r>
        <w:rPr>
          <w:color w:val="000000" w:themeColor="text1"/>
        </w:rPr>
        <w:t>7.8</w:t>
      </w:r>
      <w:r w:rsidR="00922F9D" w:rsidRPr="00632286">
        <w:rPr>
          <w:color w:val="000000" w:themeColor="text1"/>
        </w:rPr>
        <w:t xml:space="preserve">. Банковская гарантия не должна содержать условий или требований, противоречащих </w:t>
      </w:r>
      <w:proofErr w:type="gramStart"/>
      <w:r w:rsidR="00922F9D" w:rsidRPr="00632286">
        <w:rPr>
          <w:color w:val="000000" w:themeColor="text1"/>
        </w:rPr>
        <w:t>изложенному</w:t>
      </w:r>
      <w:proofErr w:type="gramEnd"/>
      <w:r w:rsidR="00922F9D" w:rsidRPr="00632286">
        <w:rPr>
          <w:color w:val="000000" w:themeColor="text1"/>
        </w:rPr>
        <w:t xml:space="preserve"> или делающих изложенное неисполнимым.</w:t>
      </w:r>
    </w:p>
    <w:p w:rsidR="00BC2E61" w:rsidRPr="00632286" w:rsidRDefault="00BC2E61" w:rsidP="00922F9D">
      <w:pPr>
        <w:pStyle w:val="af3"/>
        <w:tabs>
          <w:tab w:val="left" w:pos="0"/>
        </w:tabs>
        <w:spacing w:after="0"/>
        <w:ind w:left="0" w:firstLine="709"/>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007340F4" w:rsidRPr="006E79FE">
        <w:rPr>
          <w:b/>
          <w:bCs/>
          <w:i/>
          <w:iCs/>
        </w:rPr>
        <w:t>60 (шестьдесят) месяцев</w:t>
      </w:r>
      <w:r w:rsidR="007340F4" w:rsidRPr="006E79FE">
        <w:rPr>
          <w:bCs/>
          <w:iCs/>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7340F4" w:rsidRPr="006E79FE">
        <w:rPr>
          <w:b/>
          <w:bCs/>
          <w:i/>
          <w:iCs/>
        </w:rPr>
        <w:t xml:space="preserve">60 (шестидесяти) </w:t>
      </w:r>
      <w:r w:rsidR="007340F4" w:rsidRPr="00BD3E2D">
        <w:rPr>
          <w:b/>
          <w:bCs/>
          <w:i/>
          <w:iCs/>
        </w:rPr>
        <w:t>месяцев</w:t>
      </w:r>
      <w:r w:rsidRPr="00BD3E2D">
        <w:rPr>
          <w:b/>
          <w:bCs/>
          <w:iCs/>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 xml:space="preserve">строительства, </w:t>
      </w:r>
      <w:r w:rsidRPr="007342E5">
        <w:rPr>
          <w:i/>
        </w:rPr>
        <w:t>реконструкции</w:t>
      </w:r>
      <w:r w:rsidRPr="00344509">
        <w:t xml:space="preserve">, а также в процессе эксплуатации объекта, созданного на основе </w:t>
      </w:r>
      <w:r w:rsidRPr="007342E5">
        <w:t>рабочей</w:t>
      </w:r>
      <w:r w:rsidRPr="00344509">
        <w:rPr>
          <w:i/>
        </w:rPr>
        <w:t xml:space="preserve"> </w:t>
      </w:r>
      <w:r w:rsidRPr="00344509">
        <w:t xml:space="preserve"> документации,</w:t>
      </w:r>
      <w:r w:rsidRPr="00344509">
        <w:rPr>
          <w:kern w:val="28"/>
        </w:rPr>
        <w:t xml:space="preserve"> в течение гарантийного срока </w:t>
      </w:r>
      <w:r w:rsidRPr="00344509">
        <w:rPr>
          <w:b/>
          <w:bCs/>
        </w:rPr>
        <w:t xml:space="preserve">– </w:t>
      </w:r>
      <w:r w:rsidR="007340F4" w:rsidRPr="006E79FE">
        <w:rPr>
          <w:b/>
          <w:bCs/>
          <w:i/>
          <w:iCs/>
        </w:rPr>
        <w:t>60 (шестидесяти) месяцев</w:t>
      </w:r>
      <w:r w:rsidR="007340F4" w:rsidRPr="00344509">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proofErr w:type="gramStart"/>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w:t>
      </w:r>
      <w:r w:rsidRPr="00344509">
        <w:lastRenderedPageBreak/>
        <w:t>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C2E61" w:rsidRDefault="00BC2E61" w:rsidP="00BC2E61">
      <w:pPr>
        <w:pStyle w:val="af2"/>
        <w:widowControl w:val="0"/>
        <w:shd w:val="clear" w:color="auto" w:fill="FFFFFF"/>
        <w:tabs>
          <w:tab w:val="left" w:pos="1276"/>
        </w:tabs>
        <w:ind w:left="709"/>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7342E5">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A2132B" w:rsidRPr="007342E5" w:rsidRDefault="004F2AA7" w:rsidP="007342E5">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Подрядчик принимает на себя обязательство по Пос</w:t>
      </w:r>
      <w:r w:rsidR="00227654">
        <w:t xml:space="preserve">тавке материалов и </w:t>
      </w:r>
      <w:r w:rsidR="00227654" w:rsidRPr="007342E5">
        <w:t xml:space="preserve">оборудования, необходимых для выполнения работ по настоящему Договору. </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Риск случайной гибели или повреждения материалов и оборудования, доставленных на приобъ</w:t>
      </w:r>
      <w:r w:rsidR="00576955" w:rsidRPr="00344509">
        <w:t xml:space="preserve">ектный склад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BC2E61" w:rsidRPr="00344509" w:rsidRDefault="00BC2E61" w:rsidP="00BC2E61">
      <w:pPr>
        <w:widowControl w:val="0"/>
        <w:shd w:val="clear" w:color="auto" w:fill="FFFFFF"/>
        <w:tabs>
          <w:tab w:val="left" w:pos="0"/>
          <w:tab w:val="left" w:pos="900"/>
          <w:tab w:val="left" w:pos="993"/>
          <w:tab w:val="left" w:pos="1134"/>
          <w:tab w:val="left" w:pos="1276"/>
          <w:tab w:val="left" w:pos="1701"/>
        </w:tabs>
        <w:jc w:val="both"/>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 xml:space="preserve">В случае если представителем Заказчика внесены в журнал производства работ </w:t>
      </w:r>
      <w:r w:rsidRPr="00344509">
        <w:lastRenderedPageBreak/>
        <w:t>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C2E61" w:rsidRDefault="00BC2E61" w:rsidP="00BC2E61">
      <w:pPr>
        <w:widowControl w:val="0"/>
        <w:shd w:val="clear" w:color="auto" w:fill="FFFFFF"/>
        <w:tabs>
          <w:tab w:val="left" w:pos="709"/>
          <w:tab w:val="left" w:pos="900"/>
          <w:tab w:val="left" w:pos="993"/>
          <w:tab w:val="left" w:pos="1276"/>
          <w:tab w:val="left" w:pos="1440"/>
        </w:tabs>
        <w:ind w:left="709"/>
        <w:jc w:val="both"/>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227654" w:rsidRPr="00344509" w:rsidRDefault="00227654" w:rsidP="00227654">
      <w:pPr>
        <w:pStyle w:val="af2"/>
        <w:widowControl w:val="0"/>
        <w:numPr>
          <w:ilvl w:val="2"/>
          <w:numId w:val="13"/>
        </w:numPr>
        <w:shd w:val="clear" w:color="auto" w:fill="FFFFFF"/>
        <w:tabs>
          <w:tab w:val="left" w:pos="993"/>
          <w:tab w:val="left" w:pos="1276"/>
        </w:tabs>
        <w:ind w:left="0" w:firstLine="709"/>
        <w:jc w:val="both"/>
      </w:pPr>
      <w:proofErr w:type="gramStart"/>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FD2B6F">
        <w:t>8</w:t>
      </w:r>
      <w:r>
        <w:t xml:space="preserve"> к настоящему договору), акты сдачи-приемки выполненных работ по форме З-1  (приложение № </w:t>
      </w:r>
      <w:r w:rsidR="00FD2B6F">
        <w:t>9</w:t>
      </w:r>
      <w:r>
        <w:t xml:space="preserve"> к настоящему договору) с предоставлением 5 (пяти) экземпляров сметной документации в составе рабочей документации</w:t>
      </w:r>
      <w:proofErr w:type="gramEnd"/>
      <w:r>
        <w:t xml:space="preserve">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lastRenderedPageBreak/>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w:t>
      </w:r>
      <w:proofErr w:type="gramStart"/>
      <w:r w:rsidRPr="00344509">
        <w:t>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proofErr w:type="gramEnd"/>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 xml:space="preserve">Индивидуальное и комплексное опробование отдельных видов оборудования </w:t>
      </w:r>
      <w:r w:rsidRPr="00344509">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7342E5" w:rsidRPr="007342E5"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7342E5">
        <w:t>Подрядчик предоставляет акты приемки выполняемых ра</w:t>
      </w:r>
      <w:r w:rsidR="00D47F66" w:rsidRPr="007342E5">
        <w:t>бот отдельно по каждому объекту.</w:t>
      </w:r>
      <w:r w:rsidRPr="007342E5">
        <w:t xml:space="preserve"> </w:t>
      </w:r>
    </w:p>
    <w:p w:rsidR="008E41D1" w:rsidRPr="00BC2E61"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7342E5">
        <w:t>Подрядчик в день завершения этапа работ, указанного в Календарном плане  представляет Заказчику акт выполненных работ.</w:t>
      </w:r>
    </w:p>
    <w:p w:rsidR="00BC2E61" w:rsidRPr="00C561A2" w:rsidRDefault="00BC2E61" w:rsidP="00BC2E61">
      <w:pPr>
        <w:widowControl w:val="0"/>
        <w:shd w:val="clear" w:color="auto" w:fill="FFFFFF"/>
        <w:tabs>
          <w:tab w:val="left" w:pos="993"/>
          <w:tab w:val="left" w:pos="1276"/>
        </w:tabs>
        <w:ind w:left="709"/>
        <w:jc w:val="both"/>
        <w:rPr>
          <w:b/>
          <w:i/>
          <w:color w:val="2A21DD"/>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BC2E61"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BC2E61" w:rsidRPr="00C561A2" w:rsidRDefault="00BC2E61" w:rsidP="00BC2E61">
      <w:pPr>
        <w:pStyle w:val="af2"/>
        <w:shd w:val="clear" w:color="auto" w:fill="FFFFFF"/>
        <w:tabs>
          <w:tab w:val="left" w:pos="0"/>
          <w:tab w:val="left" w:pos="1276"/>
        </w:tabs>
        <w:ind w:left="709"/>
        <w:jc w:val="both"/>
        <w:rPr>
          <w:bCs/>
          <w:i/>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 xml:space="preserve">п. </w:t>
      </w:r>
      <w:r w:rsidR="0044470B" w:rsidRPr="00C561A2">
        <w:t>3.2</w:t>
      </w:r>
      <w:r w:rsidR="007707E2" w:rsidRPr="00C561A2">
        <w:t>4</w:t>
      </w:r>
      <w:r w:rsidR="0013312F" w:rsidRPr="00C561A2">
        <w:t>.</w:t>
      </w:r>
      <w:r w:rsidR="0013312F">
        <w:t xml:space="preserve"> </w:t>
      </w:r>
      <w:r w:rsidRPr="00344509">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proofErr w:type="gramStart"/>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344509" w:rsidRDefault="00EA552C" w:rsidP="00943793">
      <w:pPr>
        <w:widowControl w:val="0"/>
        <w:shd w:val="clear" w:color="auto" w:fill="FFFFFF"/>
        <w:tabs>
          <w:tab w:val="left" w:pos="1276"/>
        </w:tabs>
        <w:ind w:firstLine="709"/>
        <w:jc w:val="both"/>
      </w:pPr>
      <w:r w:rsidRPr="00344509">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344509">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342E5" w:rsidRDefault="00EA552C" w:rsidP="00943793">
      <w:pPr>
        <w:pStyle w:val="af2"/>
        <w:widowControl w:val="0"/>
        <w:numPr>
          <w:ilvl w:val="1"/>
          <w:numId w:val="9"/>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w:t>
      </w:r>
      <w:r w:rsidR="006130A2" w:rsidRPr="007342E5">
        <w:t>6.12.</w:t>
      </w:r>
      <w:r w:rsidRPr="0034450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7342E5" w:rsidRDefault="00EA552C" w:rsidP="00943793">
      <w:pPr>
        <w:pStyle w:val="af2"/>
        <w:widowControl w:val="0"/>
        <w:numPr>
          <w:ilvl w:val="1"/>
          <w:numId w:val="9"/>
        </w:numPr>
        <w:shd w:val="clear" w:color="auto" w:fill="FFFFFF"/>
        <w:tabs>
          <w:tab w:val="left" w:pos="1276"/>
        </w:tabs>
        <w:ind w:left="0" w:firstLine="709"/>
        <w:jc w:val="both"/>
      </w:pPr>
      <w:r w:rsidRPr="007342E5">
        <w:rPr>
          <w:color w:val="000000"/>
        </w:rPr>
        <w:t xml:space="preserve">В случае нарушения Подрядчиком обязанностей по договору Заказчик вправе взыскать с Подрядчика </w:t>
      </w:r>
      <w:r w:rsidRPr="007342E5">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C2E61" w:rsidRPr="00344509" w:rsidRDefault="00BC2E61" w:rsidP="00BC2E61">
      <w:pPr>
        <w:pStyle w:val="af2"/>
        <w:tabs>
          <w:tab w:val="left" w:pos="1276"/>
        </w:tabs>
        <w:ind w:left="709"/>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 xml:space="preserve">в) восстание, революция, свержение существующего строя и установление военной </w:t>
      </w:r>
      <w:r w:rsidRPr="00344509">
        <w:lastRenderedPageBreak/>
        <w:t>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7342E5" w:rsidRPr="00344509" w:rsidRDefault="007342E5" w:rsidP="007342E5">
      <w:pPr>
        <w:widowControl w:val="0"/>
        <w:shd w:val="clear" w:color="auto" w:fill="FFFFFF"/>
        <w:tabs>
          <w:tab w:val="left" w:pos="360"/>
          <w:tab w:val="left" w:pos="540"/>
          <w:tab w:val="left" w:pos="993"/>
          <w:tab w:val="left" w:pos="1276"/>
        </w:tabs>
        <w:ind w:left="709"/>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943793">
      <w:pPr>
        <w:pStyle w:val="af2"/>
        <w:numPr>
          <w:ilvl w:val="1"/>
          <w:numId w:val="9"/>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7342E5" w:rsidRDefault="00880075" w:rsidP="00943793">
      <w:pPr>
        <w:numPr>
          <w:ilvl w:val="1"/>
          <w:numId w:val="9"/>
        </w:numPr>
        <w:shd w:val="clear" w:color="auto" w:fill="FFFFFF"/>
        <w:tabs>
          <w:tab w:val="left" w:pos="993"/>
          <w:tab w:val="left" w:pos="1276"/>
        </w:tabs>
        <w:ind w:left="0" w:firstLine="709"/>
        <w:jc w:val="both"/>
        <w:rPr>
          <w:b/>
          <w:i/>
          <w:color w:val="2A21DD"/>
        </w:rPr>
      </w:pPr>
      <w:r w:rsidRPr="007342E5">
        <w:t>Исполнение настоящего Договора может быть приостановлено по</w:t>
      </w:r>
      <w:r w:rsidR="001E5F39" w:rsidRPr="007342E5">
        <w:t xml:space="preserve"> письменному</w:t>
      </w:r>
      <w:r w:rsidRPr="007342E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BC2E61"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BC2E61" w:rsidRPr="00344509" w:rsidRDefault="00BC2E61" w:rsidP="00BC2E61">
      <w:pPr>
        <w:widowControl w:val="0"/>
        <w:shd w:val="clear" w:color="auto" w:fill="FFFFFF"/>
        <w:tabs>
          <w:tab w:val="left" w:pos="993"/>
          <w:tab w:val="left" w:pos="1276"/>
        </w:tabs>
        <w:autoSpaceDE w:val="0"/>
        <w:autoSpaceDN w:val="0"/>
        <w:adjustRightInd w:val="0"/>
        <w:ind w:left="709"/>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C561A2" w:rsidRDefault="00C561A2" w:rsidP="00C561A2">
      <w:pPr>
        <w:pStyle w:val="ConsNormal"/>
        <w:widowControl/>
        <w:tabs>
          <w:tab w:val="left" w:pos="0"/>
        </w:tabs>
        <w:ind w:left="709" w:right="0" w:firstLine="0"/>
        <w:jc w:val="both"/>
        <w:rPr>
          <w:rFonts w:ascii="Times New Roman" w:hAnsi="Times New Roman" w:cs="Times New Roman"/>
          <w:sz w:val="24"/>
          <w:szCs w:val="24"/>
        </w:rPr>
      </w:pP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2C4A29">
        <w:t xml:space="preserve">7 </w:t>
      </w:r>
      <w:r w:rsidR="00A256F8" w:rsidRPr="00344509">
        <w:t>к настоящему Д</w:t>
      </w:r>
      <w:r w:rsidRPr="00344509">
        <w:t>оговору.</w:t>
      </w:r>
    </w:p>
    <w:p w:rsidR="00BC2E61" w:rsidRPr="00344509" w:rsidRDefault="00BC2E61" w:rsidP="00BC2E61">
      <w:pPr>
        <w:shd w:val="clear" w:color="auto" w:fill="FFFFFF"/>
        <w:tabs>
          <w:tab w:val="left" w:pos="993"/>
          <w:tab w:val="left" w:pos="1276"/>
        </w:tabs>
        <w:ind w:left="709"/>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8C4578">
        <w:t xml:space="preserve">1 </w:t>
      </w:r>
      <w:r w:rsidRPr="00344509">
        <w:t>«</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8C4578">
        <w:t>2</w:t>
      </w:r>
      <w:r w:rsidR="00B74DA2" w:rsidRPr="00344509">
        <w:t xml:space="preserve">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w:t>
      </w:r>
      <w:r w:rsidR="008C4578">
        <w:t>3</w:t>
      </w:r>
      <w:r w:rsidRPr="00344509">
        <w:t xml:space="preserve">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8C4578">
        <w:t>4</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8C4578">
        <w:t>5</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lastRenderedPageBreak/>
        <w:t>Приложение №</w:t>
      </w:r>
      <w:r w:rsidR="008C4578">
        <w:t>6</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8C4578">
        <w:t>7</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8C4578">
        <w:t xml:space="preserve">8 </w:t>
      </w:r>
      <w:r w:rsidRPr="00344509">
        <w:t xml:space="preserve">«Акт сдачи-приемки </w:t>
      </w:r>
      <w:r w:rsidR="00E52466" w:rsidRPr="00344509">
        <w:t>работ» (</w:t>
      </w:r>
      <w:r w:rsidRPr="00344509">
        <w:t>ПИР</w:t>
      </w:r>
      <w:r w:rsidR="00E52466" w:rsidRPr="00344509">
        <w:t>)</w:t>
      </w:r>
      <w:r w:rsidRPr="00344509">
        <w:t>.</w:t>
      </w:r>
    </w:p>
    <w:p w:rsidR="008C4578" w:rsidRPr="00344509" w:rsidRDefault="008C4578" w:rsidP="008C4578">
      <w:pPr>
        <w:widowControl w:val="0"/>
        <w:shd w:val="clear" w:color="auto" w:fill="FFFFFF"/>
        <w:ind w:firstLine="709"/>
      </w:pPr>
      <w:r w:rsidRPr="00344509">
        <w:t>Приложение №</w:t>
      </w:r>
      <w:r>
        <w:t xml:space="preserve">9 </w:t>
      </w:r>
      <w:r w:rsidRPr="00344509">
        <w:t xml:space="preserve"> «Акт сдачи-приемки работ» (</w:t>
      </w:r>
      <w:r>
        <w:t>форма З-1</w:t>
      </w:r>
      <w:r w:rsidRPr="00344509">
        <w:t>).</w:t>
      </w:r>
    </w:p>
    <w:p w:rsidR="006B083F" w:rsidRPr="00344509" w:rsidRDefault="006B083F" w:rsidP="006B083F">
      <w:pPr>
        <w:widowControl w:val="0"/>
        <w:shd w:val="clear" w:color="auto" w:fill="FFFFFF"/>
        <w:ind w:firstLine="709"/>
      </w:pPr>
      <w:r w:rsidRPr="00344509">
        <w:t>Приложение №</w:t>
      </w:r>
      <w:r w:rsidR="008C4578">
        <w:t xml:space="preserve">10 </w:t>
      </w:r>
      <w:r w:rsidRPr="00344509">
        <w:t>«Требования к страховой компании».</w:t>
      </w:r>
    </w:p>
    <w:p w:rsidR="00B27B16" w:rsidRDefault="00B27B16" w:rsidP="00943793">
      <w:pPr>
        <w:shd w:val="clear" w:color="auto" w:fill="FFFFFF"/>
        <w:tabs>
          <w:tab w:val="left" w:pos="993"/>
          <w:tab w:val="left" w:pos="1276"/>
        </w:tabs>
      </w:pPr>
    </w:p>
    <w:p w:rsidR="00BC2E61" w:rsidRPr="00344509" w:rsidRDefault="00BC2E61"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7342E5" w:rsidRDefault="00EA552C" w:rsidP="00943793">
            <w:pPr>
              <w:shd w:val="clear" w:color="auto" w:fill="FFFFFF"/>
              <w:tabs>
                <w:tab w:val="left" w:pos="993"/>
                <w:tab w:val="left" w:pos="1276"/>
              </w:tabs>
              <w:jc w:val="center"/>
              <w:rPr>
                <w:b/>
                <w:bCs/>
              </w:rPr>
            </w:pPr>
            <w:r w:rsidRPr="007342E5">
              <w:rPr>
                <w:b/>
                <w:bCs/>
              </w:rPr>
              <w:t>ЗАКАЗЧИК:</w:t>
            </w:r>
          </w:p>
          <w:p w:rsidR="00EA552C" w:rsidRPr="007342E5" w:rsidRDefault="00EA552C" w:rsidP="00943793">
            <w:pPr>
              <w:shd w:val="clear" w:color="auto" w:fill="FFFFFF"/>
              <w:ind w:left="79" w:hanging="7"/>
              <w:jc w:val="center"/>
              <w:rPr>
                <w:b/>
              </w:rPr>
            </w:pPr>
            <w:r w:rsidRPr="007342E5">
              <w:rPr>
                <w:b/>
                <w:color w:val="000000"/>
              </w:rPr>
              <w:t>Акционерное общество</w:t>
            </w:r>
          </w:p>
          <w:p w:rsidR="00EA552C" w:rsidRPr="007342E5" w:rsidRDefault="00EA552C" w:rsidP="00943793">
            <w:pPr>
              <w:shd w:val="clear" w:color="auto" w:fill="FFFFFF"/>
              <w:ind w:left="50" w:hanging="7"/>
              <w:jc w:val="center"/>
              <w:rPr>
                <w:b/>
              </w:rPr>
            </w:pPr>
            <w:r w:rsidRPr="007342E5">
              <w:rPr>
                <w:b/>
                <w:color w:val="000000"/>
                <w:spacing w:val="-1"/>
              </w:rPr>
              <w:t>«Дальневосточная распределительная</w:t>
            </w:r>
          </w:p>
          <w:p w:rsidR="00EA552C" w:rsidRPr="007342E5" w:rsidRDefault="00EA552C" w:rsidP="00943793">
            <w:pPr>
              <w:shd w:val="clear" w:color="auto" w:fill="FFFFFF"/>
              <w:ind w:left="50" w:hanging="7"/>
              <w:jc w:val="center"/>
              <w:rPr>
                <w:b/>
              </w:rPr>
            </w:pPr>
            <w:r w:rsidRPr="007342E5">
              <w:rPr>
                <w:b/>
                <w:color w:val="000000"/>
              </w:rPr>
              <w:t>сетевая компания» (АО «ДРСК»)</w:t>
            </w:r>
          </w:p>
          <w:p w:rsidR="00EA552C" w:rsidRPr="007342E5" w:rsidRDefault="00EA552C" w:rsidP="00943793">
            <w:pPr>
              <w:shd w:val="clear" w:color="auto" w:fill="FFFFFF"/>
              <w:ind w:left="14" w:hanging="7"/>
              <w:jc w:val="center"/>
              <w:rPr>
                <w:color w:val="000000"/>
                <w:spacing w:val="-1"/>
              </w:rPr>
            </w:pPr>
          </w:p>
          <w:p w:rsidR="00EA552C" w:rsidRPr="007342E5" w:rsidRDefault="00EA552C" w:rsidP="00943793">
            <w:pPr>
              <w:shd w:val="clear" w:color="auto" w:fill="FFFFFF"/>
              <w:ind w:left="14" w:hanging="7"/>
            </w:pPr>
            <w:r w:rsidRPr="007342E5">
              <w:rPr>
                <w:color w:val="000000"/>
                <w:spacing w:val="-1"/>
              </w:rPr>
              <w:t>675000, Российская Федерация, Амурская</w:t>
            </w:r>
          </w:p>
          <w:p w:rsidR="00EA552C" w:rsidRPr="007342E5" w:rsidRDefault="00EA552C" w:rsidP="00943793">
            <w:pPr>
              <w:shd w:val="clear" w:color="auto" w:fill="FFFFFF"/>
              <w:ind w:left="43" w:hanging="7"/>
            </w:pPr>
            <w:r w:rsidRPr="007342E5">
              <w:rPr>
                <w:color w:val="000000"/>
              </w:rPr>
              <w:t>область, г. Благовещенск, ул. Шевченко, д.</w:t>
            </w:r>
            <w:r w:rsidRPr="007342E5">
              <w:rPr>
                <w:color w:val="000000"/>
                <w:spacing w:val="-15"/>
              </w:rPr>
              <w:t>28</w:t>
            </w:r>
          </w:p>
          <w:p w:rsidR="00A309BE" w:rsidRPr="007342E5" w:rsidRDefault="00A309BE" w:rsidP="00A309BE">
            <w:pPr>
              <w:shd w:val="clear" w:color="auto" w:fill="FFFFFF"/>
              <w:ind w:hanging="7"/>
              <w:jc w:val="both"/>
              <w:rPr>
                <w:b/>
                <w:snapToGrid w:val="0"/>
                <w:spacing w:val="-1"/>
              </w:rPr>
            </w:pPr>
            <w:r w:rsidRPr="007342E5">
              <w:rPr>
                <w:b/>
                <w:snapToGrid w:val="0"/>
                <w:spacing w:val="-1"/>
              </w:rPr>
              <w:t>Филиал АО «ДРСК» «ПЭС»</w:t>
            </w:r>
          </w:p>
          <w:p w:rsidR="00A309BE" w:rsidRPr="007342E5" w:rsidRDefault="00A309BE" w:rsidP="00A309BE">
            <w:pPr>
              <w:shd w:val="clear" w:color="auto" w:fill="FFFFFF"/>
              <w:ind w:hanging="7"/>
              <w:jc w:val="both"/>
              <w:rPr>
                <w:snapToGrid w:val="0"/>
                <w:spacing w:val="-1"/>
              </w:rPr>
            </w:pPr>
            <w:r w:rsidRPr="007342E5">
              <w:rPr>
                <w:snapToGrid w:val="0"/>
                <w:spacing w:val="-1"/>
              </w:rPr>
              <w:t>Адрес: 690080, Россия, Приморский край,</w:t>
            </w:r>
          </w:p>
          <w:p w:rsidR="00A309BE" w:rsidRPr="007342E5" w:rsidRDefault="00A309BE" w:rsidP="00A309BE">
            <w:pPr>
              <w:shd w:val="clear" w:color="auto" w:fill="FFFFFF"/>
              <w:ind w:hanging="7"/>
              <w:jc w:val="both"/>
            </w:pPr>
            <w:proofErr w:type="spellStart"/>
            <w:r w:rsidRPr="007342E5">
              <w:rPr>
                <w:snapToGrid w:val="0"/>
                <w:spacing w:val="-1"/>
              </w:rPr>
              <w:t>г</w:t>
            </w:r>
            <w:proofErr w:type="gramStart"/>
            <w:r w:rsidRPr="007342E5">
              <w:rPr>
                <w:snapToGrid w:val="0"/>
                <w:spacing w:val="-1"/>
              </w:rPr>
              <w:t>.В</w:t>
            </w:r>
            <w:proofErr w:type="gramEnd"/>
            <w:r w:rsidRPr="007342E5">
              <w:rPr>
                <w:snapToGrid w:val="0"/>
                <w:spacing w:val="-1"/>
              </w:rPr>
              <w:t>ладивосток</w:t>
            </w:r>
            <w:proofErr w:type="spellEnd"/>
            <w:r w:rsidRPr="007342E5">
              <w:rPr>
                <w:snapToGrid w:val="0"/>
                <w:spacing w:val="-1"/>
              </w:rPr>
              <w:t xml:space="preserve">, </w:t>
            </w:r>
            <w:proofErr w:type="spellStart"/>
            <w:r w:rsidRPr="007342E5">
              <w:rPr>
                <w:snapToGrid w:val="0"/>
                <w:spacing w:val="-1"/>
              </w:rPr>
              <w:t>ул.Командорская</w:t>
            </w:r>
            <w:proofErr w:type="spellEnd"/>
            <w:r w:rsidRPr="007342E5">
              <w:rPr>
                <w:snapToGrid w:val="0"/>
                <w:spacing w:val="-1"/>
              </w:rPr>
              <w:t>, 13а</w:t>
            </w:r>
          </w:p>
          <w:p w:rsidR="00A309BE" w:rsidRPr="007342E5" w:rsidRDefault="00A309BE" w:rsidP="00A309BE">
            <w:pPr>
              <w:shd w:val="clear" w:color="auto" w:fill="FFFFFF"/>
              <w:ind w:hanging="7"/>
              <w:rPr>
                <w:color w:val="000000"/>
                <w:spacing w:val="-1"/>
              </w:rPr>
            </w:pPr>
            <w:r w:rsidRPr="007342E5">
              <w:rPr>
                <w:color w:val="000000"/>
                <w:spacing w:val="-1"/>
              </w:rPr>
              <w:t>ИНН 2801108200</w:t>
            </w:r>
          </w:p>
          <w:p w:rsidR="00A309BE" w:rsidRPr="007342E5" w:rsidRDefault="00A309BE" w:rsidP="00A309BE">
            <w:pPr>
              <w:shd w:val="clear" w:color="auto" w:fill="FFFFFF"/>
              <w:ind w:hanging="7"/>
              <w:rPr>
                <w:color w:val="000000"/>
                <w:spacing w:val="-1"/>
              </w:rPr>
            </w:pPr>
            <w:r w:rsidRPr="007342E5">
              <w:rPr>
                <w:color w:val="000000"/>
                <w:spacing w:val="-1"/>
              </w:rPr>
              <w:t>КПП 253731001</w:t>
            </w:r>
          </w:p>
          <w:p w:rsidR="00A309BE" w:rsidRPr="007342E5" w:rsidRDefault="00A309BE" w:rsidP="00A309BE">
            <w:pPr>
              <w:shd w:val="clear" w:color="auto" w:fill="FFFFFF"/>
              <w:ind w:hanging="7"/>
              <w:rPr>
                <w:color w:val="000000"/>
                <w:spacing w:val="-1"/>
              </w:rPr>
            </w:pPr>
            <w:r w:rsidRPr="007342E5">
              <w:rPr>
                <w:color w:val="000000"/>
                <w:spacing w:val="-1"/>
              </w:rPr>
              <w:t>ОКТМО 10701000001</w:t>
            </w:r>
          </w:p>
          <w:p w:rsidR="00A309BE" w:rsidRPr="007342E5" w:rsidRDefault="00A309BE" w:rsidP="00A309BE">
            <w:pPr>
              <w:shd w:val="clear" w:color="auto" w:fill="FFFFFF"/>
              <w:ind w:hanging="7"/>
              <w:rPr>
                <w:color w:val="000000"/>
                <w:spacing w:val="-1"/>
              </w:rPr>
            </w:pPr>
            <w:r w:rsidRPr="007342E5">
              <w:rPr>
                <w:color w:val="000000"/>
                <w:spacing w:val="-1"/>
              </w:rPr>
              <w:t>ОГРН 1052800111308</w:t>
            </w:r>
          </w:p>
          <w:p w:rsidR="00A309BE" w:rsidRPr="007342E5" w:rsidRDefault="00A309BE" w:rsidP="00A309BE">
            <w:pPr>
              <w:shd w:val="clear" w:color="auto" w:fill="FFFFFF"/>
              <w:ind w:hanging="7"/>
            </w:pPr>
            <w:proofErr w:type="gramStart"/>
            <w:r w:rsidRPr="007342E5">
              <w:rPr>
                <w:color w:val="000000"/>
                <w:spacing w:val="-1"/>
              </w:rPr>
              <w:t>Р</w:t>
            </w:r>
            <w:proofErr w:type="gramEnd"/>
            <w:r w:rsidRPr="007342E5">
              <w:rPr>
                <w:color w:val="000000"/>
                <w:spacing w:val="-1"/>
              </w:rPr>
              <w:t>/с 40702810550260180173</w:t>
            </w:r>
          </w:p>
          <w:p w:rsidR="00A309BE" w:rsidRPr="007342E5" w:rsidRDefault="00A309BE" w:rsidP="00A309BE">
            <w:pPr>
              <w:shd w:val="clear" w:color="auto" w:fill="FFFFFF"/>
              <w:ind w:hanging="7"/>
              <w:rPr>
                <w:color w:val="000000"/>
              </w:rPr>
            </w:pPr>
            <w:r w:rsidRPr="007342E5">
              <w:rPr>
                <w:color w:val="000000"/>
              </w:rPr>
              <w:t>Дальневосточный банк ПАО СБЕРБАНК</w:t>
            </w:r>
          </w:p>
          <w:p w:rsidR="00A309BE" w:rsidRPr="007342E5" w:rsidRDefault="00A309BE" w:rsidP="00A309BE">
            <w:pPr>
              <w:shd w:val="clear" w:color="auto" w:fill="FFFFFF"/>
              <w:ind w:hanging="7"/>
              <w:rPr>
                <w:color w:val="000000"/>
              </w:rPr>
            </w:pPr>
            <w:r w:rsidRPr="007342E5">
              <w:rPr>
                <w:color w:val="000000"/>
              </w:rPr>
              <w:t>г. Хабаровск</w:t>
            </w:r>
          </w:p>
          <w:p w:rsidR="00A309BE" w:rsidRPr="007342E5" w:rsidRDefault="00A309BE" w:rsidP="00A309BE">
            <w:pPr>
              <w:shd w:val="clear" w:color="auto" w:fill="FFFFFF"/>
              <w:ind w:hanging="7"/>
            </w:pPr>
            <w:r w:rsidRPr="007342E5">
              <w:rPr>
                <w:color w:val="000000"/>
                <w:spacing w:val="-1"/>
              </w:rPr>
              <w:t>К/с 30101810600000000608</w:t>
            </w:r>
          </w:p>
          <w:p w:rsidR="00A309BE" w:rsidRPr="007342E5" w:rsidRDefault="00A309BE" w:rsidP="00C561A2">
            <w:pPr>
              <w:shd w:val="clear" w:color="auto" w:fill="FFFFFF"/>
              <w:ind w:hanging="7"/>
              <w:rPr>
                <w:color w:val="FF0000"/>
              </w:rPr>
            </w:pPr>
            <w:r w:rsidRPr="007342E5">
              <w:rPr>
                <w:color w:val="000000"/>
                <w:spacing w:val="-3"/>
              </w:rPr>
              <w:t>БИК 040813608</w:t>
            </w:r>
          </w:p>
        </w:tc>
        <w:tc>
          <w:tcPr>
            <w:tcW w:w="5103" w:type="dxa"/>
          </w:tcPr>
          <w:p w:rsidR="00EA552C" w:rsidRPr="00344509" w:rsidRDefault="00EA552C" w:rsidP="00943793">
            <w:pPr>
              <w:shd w:val="clear" w:color="auto" w:fill="FFFFFF"/>
              <w:tabs>
                <w:tab w:val="left" w:pos="993"/>
                <w:tab w:val="left" w:pos="1276"/>
              </w:tabs>
              <w:jc w:val="center"/>
            </w:pPr>
            <w:r w:rsidRPr="007342E5">
              <w:rPr>
                <w:b/>
                <w:bCs/>
              </w:rPr>
              <w:t>ПОДРЯДЧИК:</w:t>
            </w:r>
          </w:p>
        </w:tc>
      </w:tr>
      <w:tr w:rsidR="00C561A2" w:rsidRPr="00344509" w:rsidTr="004235F2">
        <w:trPr>
          <w:trHeight w:val="679"/>
        </w:trPr>
        <w:tc>
          <w:tcPr>
            <w:tcW w:w="5103" w:type="dxa"/>
          </w:tcPr>
          <w:p w:rsidR="00C561A2" w:rsidRPr="00344509" w:rsidRDefault="00C561A2" w:rsidP="004235F2">
            <w:pPr>
              <w:shd w:val="clear" w:color="auto" w:fill="FFFFFF"/>
              <w:tabs>
                <w:tab w:val="left" w:pos="993"/>
                <w:tab w:val="left" w:pos="1276"/>
              </w:tabs>
              <w:jc w:val="center"/>
              <w:rPr>
                <w:b/>
                <w:bCs/>
              </w:rPr>
            </w:pPr>
            <w:r w:rsidRPr="00344509">
              <w:rPr>
                <w:b/>
                <w:bCs/>
              </w:rPr>
              <w:t>ЗАКАЗЧИК:</w:t>
            </w:r>
          </w:p>
          <w:p w:rsidR="00C561A2" w:rsidRPr="00344509" w:rsidRDefault="00C561A2" w:rsidP="004235F2">
            <w:pPr>
              <w:shd w:val="clear" w:color="auto" w:fill="FFFFFF"/>
              <w:tabs>
                <w:tab w:val="left" w:pos="993"/>
                <w:tab w:val="left" w:pos="1276"/>
              </w:tabs>
              <w:ind w:firstLine="720"/>
              <w:rPr>
                <w:bCs/>
              </w:rPr>
            </w:pPr>
          </w:p>
        </w:tc>
        <w:tc>
          <w:tcPr>
            <w:tcW w:w="5103" w:type="dxa"/>
          </w:tcPr>
          <w:p w:rsidR="00C561A2" w:rsidRPr="00344509" w:rsidRDefault="00C561A2" w:rsidP="004235F2">
            <w:pPr>
              <w:tabs>
                <w:tab w:val="left" w:pos="993"/>
                <w:tab w:val="left" w:pos="1276"/>
              </w:tabs>
              <w:ind w:firstLine="720"/>
              <w:jc w:val="both"/>
            </w:pPr>
          </w:p>
          <w:p w:rsidR="00C561A2" w:rsidRPr="00344509" w:rsidRDefault="00C561A2" w:rsidP="00C561A2">
            <w:pPr>
              <w:shd w:val="clear" w:color="auto" w:fill="FFFFFF"/>
              <w:tabs>
                <w:tab w:val="left" w:pos="993"/>
                <w:tab w:val="left" w:pos="1276"/>
              </w:tabs>
              <w:jc w:val="center"/>
            </w:pPr>
            <w:r w:rsidRPr="00344509">
              <w:rPr>
                <w:b/>
                <w:bCs/>
              </w:rPr>
              <w:t>ПОДРЯДЧИК:</w:t>
            </w:r>
          </w:p>
        </w:tc>
      </w:tr>
    </w:tbl>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p>
    <w:p w:rsidR="00BC2E61" w:rsidRDefault="00BC2E61" w:rsidP="00943793">
      <w:pPr>
        <w:tabs>
          <w:tab w:val="left" w:pos="3712"/>
        </w:tabs>
        <w:jc w:val="right"/>
      </w:pPr>
      <w:bookmarkStart w:id="0" w:name="_GoBack"/>
      <w:bookmarkEnd w:id="0"/>
    </w:p>
    <w:p w:rsidR="009E5381" w:rsidRPr="00344509" w:rsidRDefault="003D68C3" w:rsidP="00943793">
      <w:pPr>
        <w:tabs>
          <w:tab w:val="left" w:pos="3712"/>
        </w:tabs>
        <w:jc w:val="right"/>
      </w:pPr>
      <w:r w:rsidRPr="00344509">
        <w:lastRenderedPageBreak/>
        <w:t>Приложение №</w:t>
      </w:r>
      <w:r w:rsidR="00FD2B6F">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w:t>
      </w:r>
      <w:r w:rsidR="00FD2B6F">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w:t>
      </w:r>
      <w:r w:rsidR="00FD2B6F">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D859A9">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FD2B6F">
        <w:t>4</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w:t>
            </w:r>
            <w:proofErr w:type="gramStart"/>
            <w:r w:rsidRPr="00344509">
              <w:rPr>
                <w:i/>
                <w:iCs/>
                <w:color w:val="31869B"/>
                <w:sz w:val="18"/>
                <w:szCs w:val="18"/>
              </w:rPr>
              <w:t>с</w:t>
            </w:r>
            <w:proofErr w:type="gramEnd"/>
            <w:r w:rsidRPr="00344509">
              <w:rPr>
                <w:i/>
                <w:iCs/>
                <w:color w:val="31869B"/>
                <w:sz w:val="18"/>
                <w:szCs w:val="18"/>
              </w:rPr>
              <w:t xml:space="preserve">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w:t>
            </w:r>
            <w:proofErr w:type="gramStart"/>
            <w:r w:rsidRPr="00344509">
              <w:rPr>
                <w:i/>
                <w:iCs/>
                <w:color w:val="31869B"/>
                <w:sz w:val="18"/>
                <w:szCs w:val="18"/>
              </w:rPr>
              <w:t>с</w:t>
            </w:r>
            <w:proofErr w:type="gramEnd"/>
            <w:r w:rsidRPr="00344509">
              <w:rPr>
                <w:i/>
                <w:iCs/>
                <w:color w:val="31869B"/>
                <w:sz w:val="18"/>
                <w:szCs w:val="18"/>
              </w:rPr>
              <w:t xml:space="preserve">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FD2B6F">
        <w:t>5</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lastRenderedPageBreak/>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7342E5" w:rsidRDefault="007342E5" w:rsidP="00943793">
      <w:pPr>
        <w:pStyle w:val="11"/>
        <w:tabs>
          <w:tab w:val="left" w:pos="703"/>
        </w:tabs>
        <w:spacing w:before="0" w:after="0"/>
        <w:ind w:firstLine="709"/>
        <w:rPr>
          <w:color w:val="FF0000"/>
          <w:sz w:val="24"/>
          <w:szCs w:val="24"/>
        </w:rPr>
      </w:pPr>
    </w:p>
    <w:p w:rsidR="007342E5" w:rsidRPr="00344509" w:rsidRDefault="007342E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lastRenderedPageBreak/>
        <w:t>Приложение №</w:t>
      </w:r>
      <w:r w:rsidR="00FD2B6F">
        <w:t>6</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344509">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92576">
        <w:trPr>
          <w:trHeight w:val="639"/>
        </w:trPr>
        <w:tc>
          <w:tcPr>
            <w:tcW w:w="817" w:type="dxa"/>
            <w:hideMark/>
          </w:tcPr>
          <w:p w:rsidR="00922F9D" w:rsidRPr="00344509" w:rsidRDefault="00922F9D" w:rsidP="00592576">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92576">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92576">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92576">
        <w:trPr>
          <w:trHeight w:val="280"/>
        </w:trPr>
        <w:tc>
          <w:tcPr>
            <w:tcW w:w="817" w:type="dxa"/>
            <w:hideMark/>
          </w:tcPr>
          <w:p w:rsidR="00922F9D" w:rsidRPr="00344509" w:rsidRDefault="00922F9D" w:rsidP="00592576">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92576">
            <w:pPr>
              <w:autoSpaceDE w:val="0"/>
              <w:autoSpaceDN w:val="0"/>
              <w:adjustRightInd w:val="0"/>
              <w:ind w:right="-108"/>
              <w:jc w:val="both"/>
              <w:rPr>
                <w:color w:val="000000"/>
              </w:rPr>
            </w:pPr>
          </w:p>
        </w:tc>
        <w:tc>
          <w:tcPr>
            <w:tcW w:w="284" w:type="dxa"/>
            <w:hideMark/>
          </w:tcPr>
          <w:p w:rsidR="00922F9D" w:rsidRPr="00344509" w:rsidRDefault="00922F9D" w:rsidP="00592576">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92576">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92576">
        <w:trPr>
          <w:trHeight w:val="993"/>
        </w:trPr>
        <w:tc>
          <w:tcPr>
            <w:tcW w:w="817" w:type="dxa"/>
            <w:hideMark/>
          </w:tcPr>
          <w:p w:rsidR="00922F9D" w:rsidRPr="00344509" w:rsidRDefault="00922F9D" w:rsidP="00592576">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92576">
            <w:pPr>
              <w:autoSpaceDE w:val="0"/>
              <w:autoSpaceDN w:val="0"/>
              <w:adjustRightInd w:val="0"/>
              <w:ind w:right="-108"/>
              <w:jc w:val="both"/>
            </w:pPr>
            <w:r w:rsidRPr="00344509">
              <w:t>-</w:t>
            </w:r>
          </w:p>
        </w:tc>
        <w:tc>
          <w:tcPr>
            <w:tcW w:w="9105" w:type="dxa"/>
          </w:tcPr>
          <w:p w:rsidR="00922F9D" w:rsidRPr="00344509" w:rsidRDefault="00922F9D" w:rsidP="00592576">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92576">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92576">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92576">
            <w:pPr>
              <w:ind w:firstLine="492"/>
              <w:jc w:val="both"/>
            </w:pPr>
            <w:r w:rsidRPr="00344509">
              <w:rPr>
                <w:b/>
              </w:rPr>
              <w:lastRenderedPageBreak/>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7342E5" w:rsidRDefault="007342E5"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C561A2" w:rsidRPr="00344509" w:rsidTr="004235F2">
        <w:trPr>
          <w:trHeight w:val="679"/>
        </w:trPr>
        <w:tc>
          <w:tcPr>
            <w:tcW w:w="5103" w:type="dxa"/>
          </w:tcPr>
          <w:p w:rsidR="00C561A2" w:rsidRPr="00344509" w:rsidRDefault="00C561A2" w:rsidP="004235F2">
            <w:pPr>
              <w:shd w:val="clear" w:color="auto" w:fill="FFFFFF"/>
              <w:tabs>
                <w:tab w:val="left" w:pos="993"/>
                <w:tab w:val="left" w:pos="1276"/>
              </w:tabs>
              <w:ind w:firstLine="720"/>
              <w:rPr>
                <w:bCs/>
              </w:rPr>
            </w:pPr>
          </w:p>
          <w:p w:rsidR="00C561A2" w:rsidRPr="00344509" w:rsidRDefault="00C561A2" w:rsidP="004235F2">
            <w:pPr>
              <w:shd w:val="clear" w:color="auto" w:fill="FFFFFF"/>
              <w:tabs>
                <w:tab w:val="left" w:pos="993"/>
                <w:tab w:val="left" w:pos="1276"/>
              </w:tabs>
              <w:jc w:val="center"/>
              <w:rPr>
                <w:b/>
                <w:bCs/>
              </w:rPr>
            </w:pPr>
            <w:r w:rsidRPr="00344509">
              <w:rPr>
                <w:b/>
                <w:bCs/>
              </w:rPr>
              <w:t>ЗАКАЗЧИК:</w:t>
            </w:r>
          </w:p>
          <w:p w:rsidR="00C561A2" w:rsidRPr="00344509" w:rsidRDefault="00C561A2" w:rsidP="004235F2">
            <w:pPr>
              <w:shd w:val="clear" w:color="auto" w:fill="FFFFFF"/>
              <w:tabs>
                <w:tab w:val="left" w:pos="993"/>
                <w:tab w:val="left" w:pos="1276"/>
              </w:tabs>
              <w:ind w:firstLine="720"/>
              <w:rPr>
                <w:bCs/>
              </w:rPr>
            </w:pPr>
          </w:p>
        </w:tc>
        <w:tc>
          <w:tcPr>
            <w:tcW w:w="5103" w:type="dxa"/>
          </w:tcPr>
          <w:p w:rsidR="00C561A2" w:rsidRPr="00344509" w:rsidRDefault="00C561A2" w:rsidP="004235F2">
            <w:pPr>
              <w:tabs>
                <w:tab w:val="left" w:pos="993"/>
                <w:tab w:val="left" w:pos="1276"/>
              </w:tabs>
              <w:ind w:firstLine="720"/>
              <w:jc w:val="both"/>
            </w:pPr>
          </w:p>
          <w:p w:rsidR="00C561A2" w:rsidRPr="00344509" w:rsidRDefault="00C561A2" w:rsidP="004235F2">
            <w:pPr>
              <w:shd w:val="clear" w:color="auto" w:fill="FFFFFF"/>
              <w:tabs>
                <w:tab w:val="left" w:pos="993"/>
                <w:tab w:val="left" w:pos="1276"/>
              </w:tabs>
              <w:jc w:val="center"/>
            </w:pPr>
            <w:r w:rsidRPr="00344509">
              <w:rPr>
                <w:b/>
                <w:bCs/>
              </w:rPr>
              <w:t>ПОДРЯДЧИК:</w:t>
            </w:r>
          </w:p>
          <w:p w:rsidR="00C561A2" w:rsidRPr="00344509" w:rsidRDefault="00C561A2" w:rsidP="004235F2">
            <w:pPr>
              <w:shd w:val="clear" w:color="auto" w:fill="FFFFFF"/>
              <w:tabs>
                <w:tab w:val="left" w:pos="993"/>
                <w:tab w:val="left" w:pos="1276"/>
              </w:tabs>
              <w:ind w:firstLine="720"/>
              <w:jc w:val="both"/>
            </w:pPr>
          </w:p>
          <w:p w:rsidR="00C561A2" w:rsidRPr="00344509" w:rsidRDefault="00C561A2" w:rsidP="004235F2">
            <w:pPr>
              <w:shd w:val="clear" w:color="auto" w:fill="FFFFFF"/>
              <w:tabs>
                <w:tab w:val="left" w:pos="993"/>
                <w:tab w:val="left" w:pos="1276"/>
              </w:tabs>
              <w:ind w:firstLine="720"/>
              <w:jc w:val="both"/>
            </w:pPr>
          </w:p>
        </w:tc>
      </w:tr>
    </w:tbl>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7342E5" w:rsidRDefault="007342E5" w:rsidP="00943793">
      <w:pPr>
        <w:tabs>
          <w:tab w:val="left" w:pos="3712"/>
        </w:tabs>
        <w:jc w:val="right"/>
      </w:pPr>
    </w:p>
    <w:p w:rsidR="00ED650F" w:rsidRDefault="00ED650F" w:rsidP="00ED650F">
      <w:pPr>
        <w:tabs>
          <w:tab w:val="left" w:pos="3712"/>
        </w:tabs>
        <w:jc w:val="right"/>
      </w:pPr>
    </w:p>
    <w:p w:rsidR="00C561A2" w:rsidRPr="00344509" w:rsidRDefault="00C561A2" w:rsidP="00ED650F">
      <w:pPr>
        <w:tabs>
          <w:tab w:val="left" w:pos="3712"/>
        </w:tabs>
        <w:jc w:val="right"/>
      </w:pPr>
    </w:p>
    <w:p w:rsidR="00647385" w:rsidRPr="00344509" w:rsidRDefault="00647385" w:rsidP="00943793">
      <w:pPr>
        <w:tabs>
          <w:tab w:val="left" w:pos="3712"/>
        </w:tabs>
        <w:jc w:val="right"/>
      </w:pPr>
      <w:r w:rsidRPr="00344509">
        <w:lastRenderedPageBreak/>
        <w:t>Приложение №</w:t>
      </w:r>
      <w:r w:rsidR="00FD2B6F">
        <w:t>7</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w:t>
      </w:r>
      <w:r w:rsidRPr="00344509">
        <w:rPr>
          <w:color w:val="000000" w:themeColor="text1"/>
          <w:sz w:val="24"/>
          <w:szCs w:val="24"/>
        </w:rPr>
        <w:lastRenderedPageBreak/>
        <w:t xml:space="preserve">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561A2" w:rsidRDefault="00C561A2" w:rsidP="00943793">
      <w:pPr>
        <w:pStyle w:val="11"/>
        <w:tabs>
          <w:tab w:val="left" w:pos="703"/>
        </w:tabs>
        <w:spacing w:before="0" w:after="0"/>
        <w:ind w:firstLine="0"/>
        <w:rPr>
          <w:color w:val="000000" w:themeColor="text1"/>
          <w:sz w:val="24"/>
          <w:szCs w:val="24"/>
        </w:rPr>
      </w:pPr>
    </w:p>
    <w:p w:rsidR="00C561A2" w:rsidRDefault="00C561A2" w:rsidP="00943793">
      <w:pPr>
        <w:pStyle w:val="11"/>
        <w:tabs>
          <w:tab w:val="left" w:pos="703"/>
        </w:tabs>
        <w:spacing w:before="0" w:after="0"/>
        <w:ind w:firstLine="0"/>
        <w:rPr>
          <w:color w:val="000000" w:themeColor="text1"/>
          <w:sz w:val="24"/>
          <w:szCs w:val="24"/>
        </w:rPr>
      </w:pPr>
    </w:p>
    <w:p w:rsidR="00C561A2" w:rsidRPr="00344509" w:rsidRDefault="00C561A2" w:rsidP="00943793">
      <w:pPr>
        <w:pStyle w:val="1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647385" w:rsidRPr="00344509" w:rsidTr="003A707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3A707D" w:rsidRPr="00344509" w:rsidRDefault="00647385" w:rsidP="003A707D">
            <w:pPr>
              <w:shd w:val="clear" w:color="auto" w:fill="FFFFFF"/>
              <w:tabs>
                <w:tab w:val="left" w:pos="993"/>
                <w:tab w:val="left" w:pos="1276"/>
              </w:tabs>
              <w:jc w:val="center"/>
            </w:pPr>
            <w:r w:rsidRPr="00344509">
              <w:rPr>
                <w:b/>
                <w:bCs/>
              </w:rPr>
              <w:t>ПОДРЯДЧИК:</w:t>
            </w:r>
          </w:p>
        </w:tc>
      </w:tr>
      <w:tr w:rsidR="003A707D" w:rsidRPr="00344509" w:rsidTr="003A707D">
        <w:trPr>
          <w:trHeight w:val="274"/>
        </w:trPr>
        <w:tc>
          <w:tcPr>
            <w:tcW w:w="5103" w:type="dxa"/>
          </w:tcPr>
          <w:p w:rsidR="003A707D" w:rsidRDefault="003A707D" w:rsidP="00943793">
            <w:pPr>
              <w:shd w:val="clear" w:color="auto" w:fill="FFFFFF"/>
              <w:tabs>
                <w:tab w:val="left" w:pos="993"/>
                <w:tab w:val="left" w:pos="1276"/>
              </w:tabs>
              <w:jc w:val="center"/>
              <w:rPr>
                <w:b/>
                <w:bCs/>
              </w:rPr>
            </w:pPr>
          </w:p>
          <w:p w:rsidR="003A707D" w:rsidRPr="00344509" w:rsidRDefault="003A707D" w:rsidP="00943793">
            <w:pPr>
              <w:shd w:val="clear" w:color="auto" w:fill="FFFFFF"/>
              <w:tabs>
                <w:tab w:val="left" w:pos="993"/>
                <w:tab w:val="left" w:pos="1276"/>
              </w:tabs>
              <w:jc w:val="center"/>
              <w:rPr>
                <w:b/>
                <w:bCs/>
              </w:rPr>
            </w:pPr>
          </w:p>
        </w:tc>
        <w:tc>
          <w:tcPr>
            <w:tcW w:w="5104" w:type="dxa"/>
          </w:tcPr>
          <w:p w:rsidR="003A707D" w:rsidRPr="00344509" w:rsidRDefault="003A707D" w:rsidP="003A707D">
            <w:pPr>
              <w:shd w:val="clear" w:color="auto" w:fill="FFFFFF"/>
              <w:tabs>
                <w:tab w:val="left" w:pos="993"/>
                <w:tab w:val="left" w:pos="1276"/>
              </w:tabs>
              <w:jc w:val="center"/>
              <w:rPr>
                <w:b/>
                <w:bCs/>
              </w:rPr>
            </w:pPr>
          </w:p>
        </w:tc>
      </w:tr>
    </w:tbl>
    <w:p w:rsidR="003A707D" w:rsidRDefault="003A707D">
      <w:r>
        <w:br w:type="page"/>
      </w:r>
    </w:p>
    <w:tbl>
      <w:tblPr>
        <w:tblW w:w="9180" w:type="dxa"/>
        <w:tblLook w:val="04A0" w:firstRow="1" w:lastRow="0" w:firstColumn="1" w:lastColumn="0" w:noHBand="0" w:noVBand="1"/>
      </w:tblPr>
      <w:tblGrid>
        <w:gridCol w:w="5495"/>
        <w:gridCol w:w="3685"/>
      </w:tblGrid>
      <w:tr w:rsidR="00EE283A" w:rsidRPr="000E1B40" w:rsidTr="00EE283A">
        <w:tc>
          <w:tcPr>
            <w:tcW w:w="5495" w:type="dxa"/>
          </w:tcPr>
          <w:p w:rsidR="00EE283A" w:rsidRPr="003A1F2B" w:rsidRDefault="00EE283A" w:rsidP="004235F2">
            <w:pPr>
              <w:snapToGrid w:val="0"/>
              <w:rPr>
                <w:b/>
                <w:bCs/>
              </w:rPr>
            </w:pPr>
          </w:p>
        </w:tc>
        <w:tc>
          <w:tcPr>
            <w:tcW w:w="3685" w:type="dxa"/>
          </w:tcPr>
          <w:p w:rsidR="00EE283A" w:rsidRPr="003A1F2B" w:rsidRDefault="00EE283A" w:rsidP="004235F2">
            <w:pPr>
              <w:shd w:val="clear" w:color="auto" w:fill="FFFFFF"/>
              <w:rPr>
                <w:bCs/>
                <w:sz w:val="22"/>
                <w:szCs w:val="22"/>
              </w:rPr>
            </w:pPr>
            <w:r w:rsidRPr="003A1F2B">
              <w:rPr>
                <w:bCs/>
                <w:sz w:val="22"/>
                <w:szCs w:val="22"/>
              </w:rPr>
              <w:t>Приложение № 8</w:t>
            </w:r>
          </w:p>
          <w:p w:rsidR="00EE283A" w:rsidRPr="003A1F2B" w:rsidRDefault="00EE283A" w:rsidP="004235F2">
            <w:pPr>
              <w:shd w:val="clear" w:color="auto" w:fill="FFFFFF"/>
              <w:rPr>
                <w:bCs/>
                <w:sz w:val="22"/>
                <w:szCs w:val="22"/>
              </w:rPr>
            </w:pPr>
            <w:r w:rsidRPr="003A1F2B">
              <w:rPr>
                <w:bCs/>
                <w:sz w:val="22"/>
                <w:szCs w:val="22"/>
              </w:rPr>
              <w:t xml:space="preserve">к Договору подряда </w:t>
            </w:r>
          </w:p>
          <w:p w:rsidR="00EE283A" w:rsidRPr="003A1F2B" w:rsidRDefault="00EE283A" w:rsidP="004235F2">
            <w:pPr>
              <w:shd w:val="clear" w:color="auto" w:fill="FFFFFF"/>
              <w:rPr>
                <w:bCs/>
                <w:sz w:val="22"/>
                <w:szCs w:val="22"/>
              </w:rPr>
            </w:pPr>
            <w:r w:rsidRPr="003A1F2B">
              <w:rPr>
                <w:bCs/>
                <w:sz w:val="22"/>
                <w:szCs w:val="22"/>
              </w:rPr>
              <w:t>от «___» ________20</w:t>
            </w:r>
            <w:r>
              <w:rPr>
                <w:bCs/>
                <w:sz w:val="22"/>
                <w:szCs w:val="22"/>
              </w:rPr>
              <w:t>18</w:t>
            </w:r>
            <w:r w:rsidRPr="003A1F2B">
              <w:rPr>
                <w:bCs/>
                <w:sz w:val="22"/>
                <w:szCs w:val="22"/>
              </w:rPr>
              <w:t>г. № __</w:t>
            </w:r>
            <w:r>
              <w:rPr>
                <w:bCs/>
                <w:sz w:val="22"/>
                <w:szCs w:val="22"/>
              </w:rPr>
              <w:t>____</w:t>
            </w:r>
            <w:r w:rsidRPr="003A1F2B">
              <w:rPr>
                <w:bCs/>
                <w:sz w:val="22"/>
                <w:szCs w:val="22"/>
              </w:rPr>
              <w:t>_</w:t>
            </w:r>
          </w:p>
          <w:p w:rsidR="00EE283A" w:rsidRPr="003A1F2B" w:rsidRDefault="00EE283A" w:rsidP="004235F2">
            <w:pPr>
              <w:snapToGrid w:val="0"/>
              <w:rPr>
                <w:b/>
                <w:bCs/>
              </w:rPr>
            </w:pPr>
          </w:p>
        </w:tc>
      </w:tr>
    </w:tbl>
    <w:p w:rsidR="00EE283A" w:rsidRPr="001476FA" w:rsidRDefault="00EE283A" w:rsidP="00EE283A">
      <w:pPr>
        <w:shd w:val="clear" w:color="auto" w:fill="FFFFFF"/>
        <w:jc w:val="center"/>
        <w:rPr>
          <w:b/>
          <w:bCs/>
        </w:rPr>
      </w:pPr>
      <w:r w:rsidRPr="001476FA">
        <w:rPr>
          <w:b/>
          <w:bCs/>
        </w:rPr>
        <w:t>Акт сдачи-приемки проектных работ</w:t>
      </w:r>
    </w:p>
    <w:p w:rsidR="00EE283A" w:rsidRPr="00BF3F33" w:rsidRDefault="00EE283A" w:rsidP="00EE283A">
      <w:pPr>
        <w:shd w:val="clear" w:color="auto" w:fill="FFFFFF"/>
        <w:jc w:val="center"/>
        <w:rPr>
          <w:b/>
          <w:bCs/>
        </w:rPr>
      </w:pPr>
      <w:r w:rsidRPr="001476FA">
        <w:rPr>
          <w:b/>
          <w:bCs/>
        </w:rPr>
        <w:t>(форма)</w:t>
      </w:r>
    </w:p>
    <w:p w:rsidR="00EE283A" w:rsidRPr="00BF3F33" w:rsidRDefault="00EE283A" w:rsidP="00EE283A">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E283A" w:rsidRPr="0084430F" w:rsidTr="004235F2">
        <w:tc>
          <w:tcPr>
            <w:tcW w:w="26" w:type="dxa"/>
            <w:tcBorders>
              <w:top w:val="single" w:sz="8" w:space="0" w:color="auto"/>
              <w:left w:val="single" w:sz="8" w:space="0" w:color="auto"/>
              <w:bottom w:val="single" w:sz="8" w:space="0" w:color="auto"/>
              <w:right w:val="single" w:sz="8" w:space="0" w:color="auto"/>
            </w:tcBorders>
          </w:tcPr>
          <w:p w:rsidR="00EE283A" w:rsidRPr="0084430F" w:rsidRDefault="00EE283A" w:rsidP="004235F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E283A" w:rsidRPr="0084430F" w:rsidRDefault="00EE283A" w:rsidP="004235F2">
            <w:pPr>
              <w:jc w:val="center"/>
              <w:rPr>
                <w:b/>
                <w:bCs/>
              </w:rPr>
            </w:pPr>
          </w:p>
          <w:p w:rsidR="00EE283A" w:rsidRPr="00D949C5" w:rsidRDefault="00EE283A" w:rsidP="004235F2">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E283A" w:rsidRPr="006C6697" w:rsidTr="004235F2">
              <w:trPr>
                <w:trHeight w:val="255"/>
              </w:trPr>
              <w:tc>
                <w:tcPr>
                  <w:tcW w:w="9735" w:type="dxa"/>
                  <w:gridSpan w:val="9"/>
                  <w:noWrap/>
                  <w:tcMar>
                    <w:top w:w="15" w:type="dxa"/>
                    <w:left w:w="15" w:type="dxa"/>
                    <w:bottom w:w="0" w:type="dxa"/>
                    <w:right w:w="15" w:type="dxa"/>
                  </w:tcMar>
                  <w:vAlign w:val="bottom"/>
                </w:tcPr>
                <w:p w:rsidR="00EE283A" w:rsidRPr="00D949C5" w:rsidRDefault="00EE283A" w:rsidP="004235F2">
                  <w:pPr>
                    <w:rPr>
                      <w:sz w:val="20"/>
                      <w:szCs w:val="20"/>
                    </w:rPr>
                  </w:pPr>
                </w:p>
                <w:p w:rsidR="00EE283A" w:rsidRPr="00D949C5" w:rsidRDefault="00EE283A" w:rsidP="004235F2">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E283A" w:rsidRPr="004D650E" w:rsidTr="004235F2">
                    <w:trPr>
                      <w:gridAfter w:val="1"/>
                      <w:wAfter w:w="61" w:type="dxa"/>
                      <w:trHeight w:val="255"/>
                    </w:trPr>
                    <w:tc>
                      <w:tcPr>
                        <w:tcW w:w="1357" w:type="dxa"/>
                        <w:noWrap/>
                        <w:tcMar>
                          <w:top w:w="15" w:type="dxa"/>
                          <w:left w:w="15" w:type="dxa"/>
                          <w:bottom w:w="0" w:type="dxa"/>
                          <w:right w:w="15" w:type="dxa"/>
                        </w:tcMar>
                        <w:vAlign w:val="bottom"/>
                        <w:hideMark/>
                      </w:tcPr>
                      <w:p w:rsidR="00EE283A" w:rsidRDefault="00EE283A" w:rsidP="004235F2">
                        <w:pPr>
                          <w:snapToGrid w:val="0"/>
                          <w:rPr>
                            <w:sz w:val="22"/>
                            <w:szCs w:val="22"/>
                          </w:rPr>
                        </w:pPr>
                      </w:p>
                      <w:p w:rsidR="00EE283A" w:rsidRPr="004D650E" w:rsidRDefault="00EE283A" w:rsidP="004235F2">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E283A" w:rsidRPr="004D650E" w:rsidRDefault="00EE283A" w:rsidP="004235F2">
                        <w:pPr>
                          <w:snapToGrid w:val="0"/>
                          <w:rPr>
                            <w:sz w:val="22"/>
                            <w:szCs w:val="22"/>
                          </w:rPr>
                        </w:pPr>
                      </w:p>
                    </w:tc>
                  </w:tr>
                  <w:tr w:rsidR="00EE283A" w:rsidRPr="004D650E" w:rsidTr="004235F2">
                    <w:trPr>
                      <w:trHeight w:val="255"/>
                    </w:trPr>
                    <w:tc>
                      <w:tcPr>
                        <w:tcW w:w="1357" w:type="dxa"/>
                        <w:noWrap/>
                        <w:tcMar>
                          <w:top w:w="15" w:type="dxa"/>
                          <w:left w:w="15" w:type="dxa"/>
                          <w:bottom w:w="0" w:type="dxa"/>
                          <w:right w:w="15" w:type="dxa"/>
                        </w:tcMar>
                        <w:vAlign w:val="bottom"/>
                      </w:tcPr>
                      <w:p w:rsidR="00EE283A" w:rsidRPr="004D650E" w:rsidRDefault="00EE283A" w:rsidP="004235F2">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E283A" w:rsidRPr="004D650E" w:rsidRDefault="00EE283A" w:rsidP="004235F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EE283A" w:rsidRPr="004D650E" w:rsidTr="004235F2">
                    <w:trPr>
                      <w:trHeight w:val="255"/>
                    </w:trPr>
                    <w:tc>
                      <w:tcPr>
                        <w:tcW w:w="1357" w:type="dxa"/>
                        <w:noWrap/>
                        <w:tcMar>
                          <w:top w:w="15" w:type="dxa"/>
                          <w:left w:w="15" w:type="dxa"/>
                          <w:bottom w:w="0" w:type="dxa"/>
                          <w:right w:w="15" w:type="dxa"/>
                        </w:tcMar>
                        <w:vAlign w:val="bottom"/>
                        <w:hideMark/>
                      </w:tcPr>
                      <w:p w:rsidR="00EE283A" w:rsidRPr="004D650E" w:rsidRDefault="00EE283A" w:rsidP="004235F2">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E283A" w:rsidRPr="004D650E" w:rsidRDefault="00EE283A" w:rsidP="004235F2">
                        <w:pPr>
                          <w:snapToGrid w:val="0"/>
                          <w:rPr>
                            <w:sz w:val="22"/>
                            <w:szCs w:val="22"/>
                          </w:rPr>
                        </w:pPr>
                      </w:p>
                    </w:tc>
                  </w:tr>
                  <w:tr w:rsidR="00EE283A" w:rsidRPr="004D650E" w:rsidTr="004235F2">
                    <w:trPr>
                      <w:trHeight w:val="255"/>
                    </w:trPr>
                    <w:tc>
                      <w:tcPr>
                        <w:tcW w:w="1357" w:type="dxa"/>
                        <w:noWrap/>
                        <w:tcMar>
                          <w:top w:w="15" w:type="dxa"/>
                          <w:left w:w="15" w:type="dxa"/>
                          <w:bottom w:w="0" w:type="dxa"/>
                          <w:right w:w="15" w:type="dxa"/>
                        </w:tcMar>
                        <w:vAlign w:val="bottom"/>
                      </w:tcPr>
                      <w:p w:rsidR="00EE283A" w:rsidRPr="004D650E" w:rsidRDefault="00EE283A" w:rsidP="004235F2">
                        <w:pPr>
                          <w:snapToGrid w:val="0"/>
                          <w:rPr>
                            <w:sz w:val="22"/>
                            <w:szCs w:val="22"/>
                          </w:rPr>
                        </w:pPr>
                      </w:p>
                    </w:tc>
                    <w:tc>
                      <w:tcPr>
                        <w:tcW w:w="8233" w:type="dxa"/>
                        <w:gridSpan w:val="2"/>
                        <w:noWrap/>
                        <w:tcMar>
                          <w:top w:w="15" w:type="dxa"/>
                          <w:left w:w="15" w:type="dxa"/>
                          <w:bottom w:w="0" w:type="dxa"/>
                          <w:right w:w="15" w:type="dxa"/>
                        </w:tcMar>
                        <w:hideMark/>
                      </w:tcPr>
                      <w:p w:rsidR="00EE283A" w:rsidRPr="004D650E" w:rsidRDefault="00EE283A" w:rsidP="004235F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EE283A" w:rsidRDefault="00EE283A" w:rsidP="004235F2">
                  <w:pPr>
                    <w:rPr>
                      <w:sz w:val="20"/>
                      <w:szCs w:val="20"/>
                    </w:rPr>
                  </w:pPr>
                </w:p>
                <w:p w:rsidR="00EE283A" w:rsidRDefault="00EE283A" w:rsidP="004235F2">
                  <w:pPr>
                    <w:rPr>
                      <w:sz w:val="20"/>
                      <w:szCs w:val="20"/>
                    </w:rPr>
                  </w:pPr>
                  <w:r w:rsidRPr="002E536F">
                    <w:rPr>
                      <w:sz w:val="20"/>
                      <w:szCs w:val="20"/>
                    </w:rPr>
                    <w:t>составили настоящий акт о нижеследующем:</w:t>
                  </w:r>
                </w:p>
                <w:p w:rsidR="00EE283A" w:rsidRDefault="00EE283A" w:rsidP="004235F2">
                  <w:pPr>
                    <w:rPr>
                      <w:sz w:val="20"/>
                      <w:szCs w:val="20"/>
                    </w:rPr>
                  </w:pPr>
                </w:p>
                <w:p w:rsidR="00EE283A" w:rsidRPr="00D949C5" w:rsidRDefault="00EE283A" w:rsidP="004235F2">
                  <w:pPr>
                    <w:rPr>
                      <w:sz w:val="20"/>
                      <w:szCs w:val="20"/>
                    </w:rPr>
                  </w:pPr>
                </w:p>
              </w:tc>
            </w:tr>
            <w:tr w:rsidR="00EE283A" w:rsidRPr="006C6697" w:rsidTr="004235F2">
              <w:trPr>
                <w:trHeight w:val="255"/>
              </w:trPr>
              <w:tc>
                <w:tcPr>
                  <w:tcW w:w="9735" w:type="dxa"/>
                  <w:gridSpan w:val="9"/>
                  <w:noWrap/>
                  <w:tcMar>
                    <w:top w:w="15" w:type="dxa"/>
                    <w:left w:w="15" w:type="dxa"/>
                    <w:bottom w:w="0" w:type="dxa"/>
                    <w:right w:w="15" w:type="dxa"/>
                  </w:tcMar>
                  <w:vAlign w:val="bottom"/>
                  <w:hideMark/>
                </w:tcPr>
                <w:p w:rsidR="00EE283A" w:rsidRDefault="00EE283A" w:rsidP="004235F2">
                  <w:pPr>
                    <w:snapToGrid w:val="0"/>
                    <w:rPr>
                      <w:sz w:val="20"/>
                      <w:szCs w:val="20"/>
                    </w:rPr>
                  </w:pPr>
                  <w:r w:rsidRPr="00D949C5">
                    <w:rPr>
                      <w:sz w:val="20"/>
                      <w:szCs w:val="20"/>
                    </w:rPr>
                    <w:t>Сметная (договорная) стоимость по договору № _____  от  _________ 200__ г.  -  ___________ руб.</w:t>
                  </w:r>
                </w:p>
                <w:p w:rsidR="00EE283A" w:rsidRPr="00D949C5" w:rsidRDefault="00EE283A" w:rsidP="004235F2">
                  <w:pPr>
                    <w:snapToGrid w:val="0"/>
                    <w:rPr>
                      <w:i/>
                      <w:iCs/>
                      <w:sz w:val="20"/>
                      <w:szCs w:val="20"/>
                    </w:rPr>
                  </w:pPr>
                  <w:r w:rsidRPr="00D949C5">
                    <w:rPr>
                      <w:i/>
                      <w:iCs/>
                      <w:sz w:val="20"/>
                      <w:szCs w:val="20"/>
                    </w:rPr>
                    <w:t xml:space="preserve"> </w:t>
                  </w:r>
                </w:p>
              </w:tc>
            </w:tr>
            <w:tr w:rsidR="00EE283A" w:rsidRPr="006C6697" w:rsidTr="004235F2">
              <w:trPr>
                <w:trHeight w:val="255"/>
              </w:trPr>
              <w:tc>
                <w:tcPr>
                  <w:tcW w:w="5283" w:type="dxa"/>
                  <w:gridSpan w:val="5"/>
                  <w:noWrap/>
                  <w:tcMar>
                    <w:top w:w="15" w:type="dxa"/>
                    <w:left w:w="15" w:type="dxa"/>
                    <w:bottom w:w="0" w:type="dxa"/>
                    <w:right w:w="15" w:type="dxa"/>
                  </w:tcMar>
                  <w:vAlign w:val="bottom"/>
                </w:tcPr>
                <w:p w:rsidR="00EE283A" w:rsidRPr="00D949C5" w:rsidRDefault="00EE283A" w:rsidP="004235F2">
                  <w:pPr>
                    <w:rPr>
                      <w:sz w:val="20"/>
                      <w:szCs w:val="20"/>
                    </w:rPr>
                  </w:pPr>
                </w:p>
                <w:p w:rsidR="00EE283A" w:rsidRPr="00D949C5" w:rsidRDefault="00EE283A" w:rsidP="004235F2">
                  <w:pPr>
                    <w:snapToGrid w:val="0"/>
                    <w:rPr>
                      <w:sz w:val="20"/>
                      <w:szCs w:val="20"/>
                    </w:rPr>
                  </w:pPr>
                </w:p>
              </w:tc>
              <w:tc>
                <w:tcPr>
                  <w:tcW w:w="4452" w:type="dxa"/>
                  <w:gridSpan w:val="4"/>
                  <w:hideMark/>
                </w:tcPr>
                <w:p w:rsidR="00EE283A" w:rsidRPr="00D949C5" w:rsidRDefault="00EE283A" w:rsidP="004235F2">
                  <w:pPr>
                    <w:snapToGrid w:val="0"/>
                    <w:ind w:right="180"/>
                    <w:jc w:val="right"/>
                    <w:rPr>
                      <w:sz w:val="20"/>
                      <w:szCs w:val="20"/>
                    </w:rPr>
                  </w:pPr>
                  <w:r w:rsidRPr="00D949C5">
                    <w:rPr>
                      <w:sz w:val="20"/>
                      <w:szCs w:val="20"/>
                    </w:rPr>
                    <w:t xml:space="preserve">               Этап № ______ </w:t>
                  </w:r>
                </w:p>
              </w:tc>
            </w:tr>
            <w:tr w:rsidR="00EE283A" w:rsidRPr="006C6697" w:rsidTr="004235F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Выполнено работ</w:t>
                  </w:r>
                </w:p>
              </w:tc>
            </w:tr>
            <w:tr w:rsidR="00EE283A" w:rsidRPr="006C6697" w:rsidTr="004235F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E283A" w:rsidRPr="00D949C5" w:rsidRDefault="00EE283A" w:rsidP="004235F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E283A" w:rsidRPr="00D949C5" w:rsidRDefault="00EE283A" w:rsidP="004235F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ед. </w:t>
                  </w:r>
                </w:p>
                <w:p w:rsidR="00EE283A" w:rsidRPr="00D949C5" w:rsidRDefault="00EE283A" w:rsidP="004235F2">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EE283A" w:rsidRPr="00D949C5" w:rsidRDefault="00EE283A" w:rsidP="004235F2">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jc w:val="center"/>
                    <w:rPr>
                      <w:b/>
                      <w:bCs/>
                      <w:sz w:val="20"/>
                      <w:szCs w:val="20"/>
                    </w:rPr>
                  </w:pPr>
                  <w:r w:rsidRPr="00D949C5">
                    <w:rPr>
                      <w:b/>
                      <w:bCs/>
                      <w:sz w:val="20"/>
                      <w:szCs w:val="20"/>
                    </w:rPr>
                    <w:t xml:space="preserve">стоимость, </w:t>
                  </w:r>
                </w:p>
                <w:p w:rsidR="00EE283A" w:rsidRPr="00D949C5" w:rsidRDefault="00EE283A" w:rsidP="004235F2">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jc w:val="center"/>
                    <w:rPr>
                      <w:b/>
                      <w:bCs/>
                      <w:sz w:val="20"/>
                      <w:szCs w:val="20"/>
                    </w:rPr>
                  </w:pPr>
                  <w:r w:rsidRPr="00D949C5">
                    <w:rPr>
                      <w:b/>
                      <w:bCs/>
                      <w:sz w:val="20"/>
                      <w:szCs w:val="20"/>
                    </w:rPr>
                    <w:t>7</w:t>
                  </w: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D949C5" w:rsidRDefault="00EE283A" w:rsidP="004235F2">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D949C5" w:rsidRDefault="00EE283A" w:rsidP="004235F2">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D949C5" w:rsidRDefault="00EE283A" w:rsidP="004235F2">
                  <w:pPr>
                    <w:snapToGrid w:val="0"/>
                    <w:rPr>
                      <w:sz w:val="20"/>
                      <w:szCs w:val="20"/>
                    </w:rPr>
                  </w:pPr>
                </w:p>
              </w:tc>
            </w:tr>
          </w:tbl>
          <w:p w:rsidR="00EE283A" w:rsidRPr="00D949C5" w:rsidRDefault="00EE283A" w:rsidP="004235F2">
            <w:pPr>
              <w:rPr>
                <w:sz w:val="20"/>
                <w:szCs w:val="20"/>
              </w:rPr>
            </w:pPr>
          </w:p>
          <w:p w:rsidR="00EE283A" w:rsidRPr="00D949C5" w:rsidRDefault="00EE283A" w:rsidP="004235F2">
            <w:pPr>
              <w:rPr>
                <w:sz w:val="20"/>
                <w:szCs w:val="20"/>
              </w:rPr>
            </w:pPr>
            <w:r w:rsidRPr="00D949C5">
              <w:rPr>
                <w:sz w:val="20"/>
                <w:szCs w:val="20"/>
              </w:rPr>
              <w:t>Выполненные работы удовлетворяют условиям договора (техническому заданию).</w:t>
            </w:r>
          </w:p>
          <w:p w:rsidR="00EE283A" w:rsidRPr="00A45AC1" w:rsidRDefault="00EE283A" w:rsidP="004235F2">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E283A" w:rsidRPr="00D949C5" w:rsidRDefault="00EE283A" w:rsidP="004235F2">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E283A" w:rsidRPr="00803E4F" w:rsidTr="004235F2">
              <w:trPr>
                <w:cantSplit/>
              </w:trPr>
              <w:tc>
                <w:tcPr>
                  <w:tcW w:w="4500" w:type="dxa"/>
                  <w:gridSpan w:val="2"/>
                  <w:tcMar>
                    <w:top w:w="0" w:type="dxa"/>
                    <w:left w:w="108" w:type="dxa"/>
                    <w:bottom w:w="0" w:type="dxa"/>
                    <w:right w:w="108" w:type="dxa"/>
                  </w:tcMar>
                  <w:hideMark/>
                </w:tcPr>
                <w:p w:rsidR="00EE283A" w:rsidRPr="00803E4F" w:rsidRDefault="00EE283A" w:rsidP="004235F2">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E283A" w:rsidRPr="00803E4F" w:rsidRDefault="00EE283A" w:rsidP="004235F2">
                  <w:pPr>
                    <w:snapToGrid w:val="0"/>
                    <w:rPr>
                      <w:sz w:val="20"/>
                      <w:szCs w:val="20"/>
                    </w:rPr>
                  </w:pPr>
                </w:p>
              </w:tc>
              <w:tc>
                <w:tcPr>
                  <w:tcW w:w="4500" w:type="dxa"/>
                  <w:gridSpan w:val="2"/>
                  <w:tcMar>
                    <w:top w:w="0" w:type="dxa"/>
                    <w:left w:w="108" w:type="dxa"/>
                    <w:bottom w:w="0" w:type="dxa"/>
                    <w:right w:w="108" w:type="dxa"/>
                  </w:tcMar>
                  <w:hideMark/>
                </w:tcPr>
                <w:p w:rsidR="00EE283A" w:rsidRPr="00803E4F" w:rsidRDefault="00EE283A" w:rsidP="004235F2">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E283A" w:rsidRPr="00803E4F" w:rsidTr="004235F2">
              <w:trPr>
                <w:cantSplit/>
              </w:trPr>
              <w:tc>
                <w:tcPr>
                  <w:tcW w:w="4500" w:type="dxa"/>
                  <w:gridSpan w:val="2"/>
                  <w:tcMar>
                    <w:top w:w="0" w:type="dxa"/>
                    <w:left w:w="108" w:type="dxa"/>
                    <w:bottom w:w="0" w:type="dxa"/>
                    <w:right w:w="108" w:type="dxa"/>
                  </w:tcMar>
                </w:tcPr>
                <w:p w:rsidR="00EE283A" w:rsidRPr="00803E4F" w:rsidRDefault="00EE283A" w:rsidP="004235F2">
                  <w:pPr>
                    <w:snapToGrid w:val="0"/>
                    <w:rPr>
                      <w:b/>
                      <w:bCs/>
                      <w:sz w:val="20"/>
                      <w:szCs w:val="20"/>
                    </w:rPr>
                  </w:pPr>
                </w:p>
              </w:tc>
              <w:tc>
                <w:tcPr>
                  <w:tcW w:w="0" w:type="auto"/>
                  <w:vMerge/>
                  <w:vAlign w:val="center"/>
                  <w:hideMark/>
                </w:tcPr>
                <w:p w:rsidR="00EE283A" w:rsidRPr="00803E4F" w:rsidRDefault="00EE283A" w:rsidP="004235F2">
                  <w:pPr>
                    <w:rPr>
                      <w:sz w:val="20"/>
                      <w:szCs w:val="20"/>
                    </w:rPr>
                  </w:pPr>
                </w:p>
              </w:tc>
              <w:tc>
                <w:tcPr>
                  <w:tcW w:w="4500" w:type="dxa"/>
                  <w:gridSpan w:val="2"/>
                  <w:tcMar>
                    <w:top w:w="0" w:type="dxa"/>
                    <w:left w:w="108" w:type="dxa"/>
                    <w:bottom w:w="0" w:type="dxa"/>
                    <w:right w:w="108" w:type="dxa"/>
                  </w:tcMar>
                </w:tcPr>
                <w:p w:rsidR="00EE283A" w:rsidRPr="00803E4F" w:rsidRDefault="00EE283A" w:rsidP="004235F2">
                  <w:pPr>
                    <w:snapToGrid w:val="0"/>
                    <w:rPr>
                      <w:b/>
                      <w:bCs/>
                      <w:sz w:val="20"/>
                      <w:szCs w:val="20"/>
                    </w:rPr>
                  </w:pPr>
                </w:p>
              </w:tc>
            </w:tr>
            <w:tr w:rsidR="00EE283A" w:rsidRPr="006C6697" w:rsidTr="004235F2">
              <w:trPr>
                <w:cantSplit/>
              </w:trPr>
              <w:tc>
                <w:tcPr>
                  <w:tcW w:w="454" w:type="dxa"/>
                  <w:vMerge w:val="restart"/>
                  <w:tcMar>
                    <w:top w:w="0" w:type="dxa"/>
                    <w:left w:w="108" w:type="dxa"/>
                    <w:bottom w:w="0" w:type="dxa"/>
                    <w:right w:w="108" w:type="dxa"/>
                  </w:tcMar>
                </w:tcPr>
                <w:p w:rsidR="00EE283A" w:rsidRPr="00803E4F" w:rsidRDefault="00EE283A" w:rsidP="004235F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(должность)</w:t>
                  </w:r>
                </w:p>
              </w:tc>
              <w:tc>
                <w:tcPr>
                  <w:tcW w:w="0" w:type="auto"/>
                  <w:vMerge/>
                  <w:vAlign w:val="center"/>
                  <w:hideMark/>
                </w:tcPr>
                <w:p w:rsidR="00EE283A" w:rsidRPr="00803E4F" w:rsidRDefault="00EE283A" w:rsidP="004235F2">
                  <w:pPr>
                    <w:rPr>
                      <w:sz w:val="20"/>
                      <w:szCs w:val="20"/>
                    </w:rPr>
                  </w:pPr>
                </w:p>
              </w:tc>
              <w:tc>
                <w:tcPr>
                  <w:tcW w:w="337" w:type="dxa"/>
                  <w:vMerge w:val="restart"/>
                  <w:tcMar>
                    <w:top w:w="0" w:type="dxa"/>
                    <w:left w:w="108" w:type="dxa"/>
                    <w:bottom w:w="0" w:type="dxa"/>
                    <w:right w:w="108" w:type="dxa"/>
                  </w:tcMar>
                </w:tcPr>
                <w:p w:rsidR="00EE283A" w:rsidRPr="006C6697" w:rsidRDefault="00EE283A" w:rsidP="004235F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(должность)</w:t>
                  </w: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6C6697"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jc w:val="center"/>
                    <w:rPr>
                      <w:sz w:val="20"/>
                      <w:szCs w:val="20"/>
                    </w:rPr>
                  </w:pPr>
                  <w:r w:rsidRPr="006C6697">
                    <w:rPr>
                      <w:i/>
                      <w:iCs/>
                      <w:sz w:val="20"/>
                      <w:szCs w:val="20"/>
                    </w:rPr>
                    <w:t>(подпись)</w:t>
                  </w: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D949C5" w:rsidRDefault="00EE283A" w:rsidP="004235F2">
                  <w:pPr>
                    <w:snapToGrid w:val="0"/>
                    <w:jc w:val="center"/>
                    <w:rPr>
                      <w:sz w:val="20"/>
                      <w:szCs w:val="20"/>
                    </w:rPr>
                  </w:pPr>
                  <w:r w:rsidRPr="00D949C5">
                    <w:rPr>
                      <w:i/>
                      <w:iCs/>
                      <w:sz w:val="20"/>
                      <w:szCs w:val="20"/>
                    </w:rPr>
                    <w:t>(подпись)</w:t>
                  </w: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6C6697"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D949C5" w:rsidRDefault="00EE283A" w:rsidP="004235F2">
                  <w:pPr>
                    <w:snapToGrid w:val="0"/>
                    <w:rPr>
                      <w:sz w:val="20"/>
                      <w:szCs w:val="20"/>
                    </w:rPr>
                  </w:pPr>
                </w:p>
              </w:tc>
            </w:tr>
            <w:tr w:rsidR="00EE283A" w:rsidRPr="006C6697" w:rsidTr="004235F2">
              <w:trPr>
                <w:cantSplit/>
              </w:trPr>
              <w:tc>
                <w:tcPr>
                  <w:tcW w:w="0" w:type="auto"/>
                  <w:vMerge/>
                  <w:vAlign w:val="center"/>
                  <w:hideMark/>
                </w:tcPr>
                <w:p w:rsidR="00EE283A" w:rsidRPr="00D949C5"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6C6697" w:rsidRDefault="00EE283A" w:rsidP="004235F2">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D949C5" w:rsidRDefault="00EE283A" w:rsidP="004235F2">
                  <w:pPr>
                    <w:snapToGrid w:val="0"/>
                    <w:jc w:val="center"/>
                    <w:rPr>
                      <w:sz w:val="20"/>
                      <w:szCs w:val="20"/>
                    </w:rPr>
                  </w:pPr>
                  <w:r w:rsidRPr="00D949C5">
                    <w:rPr>
                      <w:i/>
                      <w:iCs/>
                      <w:sz w:val="20"/>
                      <w:szCs w:val="20"/>
                    </w:rPr>
                    <w:t>(расшифровка подписи)</w:t>
                  </w:r>
                </w:p>
              </w:tc>
            </w:tr>
            <w:tr w:rsidR="00EE283A" w:rsidRPr="00803E4F" w:rsidTr="004235F2">
              <w:trPr>
                <w:cantSplit/>
              </w:trPr>
              <w:tc>
                <w:tcPr>
                  <w:tcW w:w="0" w:type="auto"/>
                  <w:vMerge/>
                  <w:vAlign w:val="center"/>
                  <w:hideMark/>
                </w:tcPr>
                <w:p w:rsidR="00EE283A" w:rsidRPr="00D949C5" w:rsidRDefault="00EE283A" w:rsidP="004235F2">
                  <w:pPr>
                    <w:rPr>
                      <w:sz w:val="20"/>
                      <w:szCs w:val="20"/>
                    </w:rPr>
                  </w:pPr>
                </w:p>
              </w:tc>
              <w:tc>
                <w:tcPr>
                  <w:tcW w:w="4046" w:type="dxa"/>
                  <w:tcMar>
                    <w:top w:w="0" w:type="dxa"/>
                    <w:left w:w="108" w:type="dxa"/>
                    <w:bottom w:w="0" w:type="dxa"/>
                    <w:right w:w="108" w:type="dxa"/>
                  </w:tcMar>
                </w:tcPr>
                <w:p w:rsidR="00EE283A" w:rsidRPr="00D949C5" w:rsidRDefault="00EE283A" w:rsidP="004235F2">
                  <w:pPr>
                    <w:snapToGrid w:val="0"/>
                    <w:rPr>
                      <w:sz w:val="20"/>
                      <w:szCs w:val="20"/>
                    </w:rPr>
                  </w:pPr>
                </w:p>
              </w:tc>
              <w:tc>
                <w:tcPr>
                  <w:tcW w:w="0" w:type="auto"/>
                  <w:vMerge/>
                  <w:vAlign w:val="center"/>
                  <w:hideMark/>
                </w:tcPr>
                <w:p w:rsidR="00EE283A" w:rsidRPr="00D949C5" w:rsidRDefault="00EE283A" w:rsidP="004235F2">
                  <w:pPr>
                    <w:rPr>
                      <w:sz w:val="20"/>
                      <w:szCs w:val="20"/>
                    </w:rPr>
                  </w:pPr>
                </w:p>
              </w:tc>
              <w:tc>
                <w:tcPr>
                  <w:tcW w:w="0" w:type="auto"/>
                  <w:vMerge/>
                  <w:vAlign w:val="center"/>
                  <w:hideMark/>
                </w:tcPr>
                <w:p w:rsidR="00EE283A" w:rsidRPr="00D949C5" w:rsidRDefault="00EE283A" w:rsidP="004235F2">
                  <w:pPr>
                    <w:rPr>
                      <w:sz w:val="20"/>
                      <w:szCs w:val="20"/>
                    </w:rPr>
                  </w:pPr>
                </w:p>
              </w:tc>
              <w:tc>
                <w:tcPr>
                  <w:tcW w:w="4163" w:type="dxa"/>
                  <w:tcMar>
                    <w:top w:w="0" w:type="dxa"/>
                    <w:left w:w="108" w:type="dxa"/>
                    <w:bottom w:w="0" w:type="dxa"/>
                    <w:right w:w="108" w:type="dxa"/>
                  </w:tcMar>
                </w:tcPr>
                <w:p w:rsidR="00EE283A" w:rsidRPr="00803E4F" w:rsidRDefault="00EE283A" w:rsidP="004235F2">
                  <w:pPr>
                    <w:snapToGrid w:val="0"/>
                    <w:rPr>
                      <w:sz w:val="20"/>
                      <w:szCs w:val="20"/>
                    </w:rPr>
                  </w:pPr>
                </w:p>
              </w:tc>
            </w:tr>
          </w:tbl>
          <w:p w:rsidR="00EE283A" w:rsidRPr="0084430F" w:rsidRDefault="00EE283A" w:rsidP="004235F2">
            <w:pPr>
              <w:snapToGrid w:val="0"/>
              <w:ind w:right="-76"/>
              <w:jc w:val="center"/>
            </w:pPr>
          </w:p>
        </w:tc>
      </w:tr>
    </w:tbl>
    <w:p w:rsidR="00EE283A" w:rsidRPr="00BF3F33" w:rsidRDefault="00EE283A" w:rsidP="00EE283A">
      <w:pPr>
        <w:ind w:left="5103"/>
        <w:rPr>
          <w:highlight w:val="yellow"/>
        </w:rPr>
      </w:pPr>
    </w:p>
    <w:p w:rsidR="00EE283A" w:rsidRPr="00BF3F33" w:rsidRDefault="00EE283A" w:rsidP="00EE283A">
      <w:pPr>
        <w:ind w:left="5103"/>
        <w:rPr>
          <w:highlight w:val="yellow"/>
        </w:rPr>
      </w:pPr>
    </w:p>
    <w:tbl>
      <w:tblPr>
        <w:tblW w:w="0" w:type="auto"/>
        <w:tblLook w:val="0000" w:firstRow="0" w:lastRow="0" w:firstColumn="0" w:lastColumn="0" w:noHBand="0" w:noVBand="0"/>
      </w:tblPr>
      <w:tblGrid>
        <w:gridCol w:w="4785"/>
        <w:gridCol w:w="4786"/>
      </w:tblGrid>
      <w:tr w:rsidR="00EE283A" w:rsidRPr="0084430F" w:rsidTr="004235F2">
        <w:tc>
          <w:tcPr>
            <w:tcW w:w="4785" w:type="dxa"/>
          </w:tcPr>
          <w:p w:rsidR="00EE283A" w:rsidRPr="00BC4883" w:rsidRDefault="00EE283A" w:rsidP="004235F2">
            <w:pPr>
              <w:rPr>
                <w:b/>
                <w:lang w:val="en-US"/>
              </w:rPr>
            </w:pPr>
            <w:r w:rsidRPr="007632A9">
              <w:rPr>
                <w:b/>
              </w:rPr>
              <w:t>Заказчик</w:t>
            </w:r>
            <w:r>
              <w:rPr>
                <w:b/>
                <w:lang w:val="en-US"/>
              </w:rPr>
              <w:t>:</w:t>
            </w:r>
          </w:p>
          <w:p w:rsidR="00EE283A" w:rsidRDefault="00EE283A" w:rsidP="004235F2">
            <w:pPr>
              <w:rPr>
                <w:b/>
              </w:rPr>
            </w:pPr>
          </w:p>
          <w:p w:rsidR="00EE283A" w:rsidRPr="008476D0" w:rsidRDefault="00EE283A" w:rsidP="004235F2">
            <w:pPr>
              <w:rPr>
                <w:b/>
              </w:rPr>
            </w:pPr>
            <w:r>
              <w:rPr>
                <w:b/>
              </w:rPr>
              <w:t>____________/___________</w:t>
            </w:r>
          </w:p>
        </w:tc>
        <w:tc>
          <w:tcPr>
            <w:tcW w:w="4786" w:type="dxa"/>
          </w:tcPr>
          <w:p w:rsidR="00EE283A" w:rsidRDefault="00EE283A" w:rsidP="004235F2">
            <w:pPr>
              <w:rPr>
                <w:b/>
              </w:rPr>
            </w:pPr>
            <w:r w:rsidRPr="008476D0">
              <w:rPr>
                <w:b/>
              </w:rPr>
              <w:t>Подрядчик:</w:t>
            </w:r>
          </w:p>
          <w:p w:rsidR="00EE283A" w:rsidRDefault="00EE283A" w:rsidP="004235F2">
            <w:pPr>
              <w:rPr>
                <w:b/>
              </w:rPr>
            </w:pPr>
          </w:p>
          <w:p w:rsidR="00EE283A" w:rsidRPr="008476D0" w:rsidRDefault="00EE283A" w:rsidP="004235F2">
            <w:pPr>
              <w:rPr>
                <w:b/>
              </w:rPr>
            </w:pPr>
            <w:r>
              <w:rPr>
                <w:b/>
              </w:rPr>
              <w:t>____________/___________</w:t>
            </w:r>
          </w:p>
        </w:tc>
      </w:tr>
    </w:tbl>
    <w:p w:rsidR="00EE283A" w:rsidRDefault="00EE283A" w:rsidP="00EE283A">
      <w:pPr>
        <w:ind w:left="5103"/>
        <w:rPr>
          <w:sz w:val="22"/>
          <w:szCs w:val="22"/>
        </w:rPr>
      </w:pPr>
    </w:p>
    <w:p w:rsidR="00EE283A" w:rsidRDefault="00EE283A" w:rsidP="00EE283A">
      <w:pPr>
        <w:ind w:left="5103"/>
        <w:rPr>
          <w:sz w:val="22"/>
          <w:szCs w:val="22"/>
        </w:rPr>
      </w:pPr>
    </w:p>
    <w:p w:rsidR="00EE283A" w:rsidRDefault="00EE283A"/>
    <w:p w:rsidR="00EE283A" w:rsidRDefault="00EE283A"/>
    <w:p w:rsidR="00EE283A" w:rsidRDefault="00EE283A"/>
    <w:p w:rsidR="00EE283A" w:rsidRDefault="00EE283A"/>
    <w:tbl>
      <w:tblPr>
        <w:tblW w:w="4111" w:type="dxa"/>
        <w:jc w:val="right"/>
        <w:tblInd w:w="5616" w:type="dxa"/>
        <w:tblLayout w:type="fixed"/>
        <w:tblLook w:val="04A0" w:firstRow="1" w:lastRow="0" w:firstColumn="1" w:lastColumn="0" w:noHBand="0" w:noVBand="1"/>
      </w:tblPr>
      <w:tblGrid>
        <w:gridCol w:w="4111"/>
      </w:tblGrid>
      <w:tr w:rsidR="00FD2B6F" w:rsidTr="00EE283A">
        <w:trPr>
          <w:trHeight w:val="293"/>
          <w:jc w:val="right"/>
        </w:trPr>
        <w:tc>
          <w:tcPr>
            <w:tcW w:w="4111" w:type="dxa"/>
            <w:noWrap/>
            <w:vAlign w:val="bottom"/>
            <w:hideMark/>
          </w:tcPr>
          <w:p w:rsidR="00FD2B6F" w:rsidRDefault="00FD2B6F" w:rsidP="003A707D">
            <w:pPr>
              <w:tabs>
                <w:tab w:val="left" w:pos="1701"/>
                <w:tab w:val="left" w:pos="3712"/>
              </w:tabs>
              <w:jc w:val="right"/>
            </w:pPr>
            <w:r>
              <w:rPr>
                <w:b/>
                <w:bCs/>
                <w:color w:val="000000"/>
              </w:rPr>
              <w:lastRenderedPageBreak/>
              <w:tab/>
            </w:r>
            <w:r>
              <w:t>Приложение №9</w:t>
            </w:r>
          </w:p>
          <w:p w:rsidR="00FD2B6F" w:rsidRDefault="00FD2B6F" w:rsidP="003A707D">
            <w:pPr>
              <w:tabs>
                <w:tab w:val="left" w:pos="1701"/>
                <w:tab w:val="left" w:pos="3712"/>
              </w:tabs>
              <w:jc w:val="right"/>
            </w:pPr>
            <w:r>
              <w:t>к  договору № _______</w:t>
            </w:r>
          </w:p>
          <w:p w:rsidR="00FD2B6F" w:rsidRDefault="00FD2B6F" w:rsidP="003A707D">
            <w:pPr>
              <w:tabs>
                <w:tab w:val="left" w:pos="1701"/>
                <w:tab w:val="left" w:pos="3712"/>
              </w:tabs>
              <w:snapToGrid w:val="0"/>
              <w:ind w:firstLine="567"/>
              <w:jc w:val="right"/>
            </w:pPr>
            <w:r>
              <w:t>от «____» ________2018г.</w:t>
            </w:r>
          </w:p>
        </w:tc>
      </w:tr>
    </w:tbl>
    <w:p w:rsidR="00FD2B6F" w:rsidRDefault="003A707D" w:rsidP="00FD2B6F">
      <w:pPr>
        <w:rPr>
          <w:sz w:val="22"/>
          <w:szCs w:val="22"/>
        </w:rPr>
      </w:pPr>
      <w:r>
        <w:rPr>
          <w:sz w:val="22"/>
          <w:szCs w:val="22"/>
        </w:rPr>
        <w:t xml:space="preserve">     </w:t>
      </w: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530" w:type="pct"/>
            <w:noWrap/>
            <w:vAlign w:val="bottom"/>
            <w:hideMark/>
          </w:tcPr>
          <w:p w:rsidR="00FD2B6F" w:rsidRDefault="00FD2B6F" w:rsidP="00A309BE">
            <w:pPr>
              <w:rPr>
                <w:sz w:val="20"/>
                <w:szCs w:val="20"/>
              </w:rPr>
            </w:pPr>
          </w:p>
        </w:tc>
        <w:tc>
          <w:tcPr>
            <w:tcW w:w="271" w:type="pct"/>
            <w:gridSpan w:val="3"/>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674" w:type="pct"/>
            <w:gridSpan w:val="2"/>
            <w:noWrap/>
            <w:vAlign w:val="bottom"/>
            <w:hideMark/>
          </w:tcPr>
          <w:p w:rsidR="00FD2B6F" w:rsidRDefault="00FD2B6F" w:rsidP="00A309BE">
            <w:pPr>
              <w:snapToGrid w:val="0"/>
              <w:ind w:firstLine="567"/>
              <w:jc w:val="right"/>
              <w:rPr>
                <w:color w:val="000000"/>
                <w:sz w:val="22"/>
                <w:szCs w:val="28"/>
              </w:rPr>
            </w:pPr>
            <w:r>
              <w:rPr>
                <w:color w:val="000000"/>
                <w:sz w:val="18"/>
              </w:rPr>
              <w:t>Форма № З-1</w:t>
            </w:r>
          </w:p>
        </w:tc>
        <w:tc>
          <w:tcPr>
            <w:tcW w:w="603" w:type="pct"/>
            <w:noWrap/>
            <w:vAlign w:val="bottom"/>
            <w:hideMark/>
          </w:tcPr>
          <w:p w:rsidR="00FD2B6F" w:rsidRDefault="00FD2B6F" w:rsidP="00A309BE">
            <w:pPr>
              <w:rPr>
                <w:sz w:val="20"/>
                <w:szCs w:val="20"/>
              </w:rPr>
            </w:pPr>
          </w:p>
        </w:tc>
        <w:tc>
          <w:tcPr>
            <w:tcW w:w="112" w:type="pct"/>
            <w:gridSpan w:val="3"/>
            <w:noWrap/>
            <w:vAlign w:val="bottom"/>
            <w:hideMark/>
          </w:tcPr>
          <w:p w:rsidR="00FD2B6F" w:rsidRDefault="00FD2B6F" w:rsidP="00A309BE">
            <w:pPr>
              <w:rPr>
                <w:sz w:val="20"/>
                <w:szCs w:val="20"/>
              </w:rPr>
            </w:pPr>
          </w:p>
        </w:tc>
        <w:tc>
          <w:tcPr>
            <w:tcW w:w="162" w:type="pct"/>
            <w:gridSpan w:val="3"/>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530" w:type="pct"/>
            <w:noWrap/>
            <w:vAlign w:val="bottom"/>
            <w:hideMark/>
          </w:tcPr>
          <w:p w:rsidR="00FD2B6F" w:rsidRDefault="00FD2B6F" w:rsidP="00A309BE">
            <w:pPr>
              <w:rPr>
                <w:sz w:val="20"/>
                <w:szCs w:val="20"/>
              </w:rPr>
            </w:pPr>
          </w:p>
        </w:tc>
        <w:tc>
          <w:tcPr>
            <w:tcW w:w="271" w:type="pct"/>
            <w:gridSpan w:val="3"/>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12" w:type="pct"/>
            <w:gridSpan w:val="3"/>
            <w:noWrap/>
            <w:vAlign w:val="bottom"/>
            <w:hideMark/>
          </w:tcPr>
          <w:p w:rsidR="00FD2B6F" w:rsidRDefault="00FD2B6F" w:rsidP="00A309BE">
            <w:pPr>
              <w:rPr>
                <w:sz w:val="20"/>
                <w:szCs w:val="20"/>
              </w:rPr>
            </w:pPr>
          </w:p>
        </w:tc>
        <w:tc>
          <w:tcPr>
            <w:tcW w:w="162" w:type="pct"/>
            <w:gridSpan w:val="3"/>
            <w:noWrap/>
            <w:vAlign w:val="bottom"/>
          </w:tcPr>
          <w:p w:rsidR="00FD2B6F" w:rsidRDefault="00FD2B6F" w:rsidP="00A309BE">
            <w:pPr>
              <w:snapToGrid w:val="0"/>
              <w:ind w:firstLine="567"/>
              <w:jc w:val="both"/>
              <w:rPr>
                <w:color w:val="000000"/>
                <w:sz w:val="22"/>
                <w:szCs w:val="28"/>
              </w:rPr>
            </w:pPr>
          </w:p>
        </w:tc>
      </w:tr>
      <w:tr w:rsidR="00FD2B6F" w:rsidTr="00A309BE">
        <w:trPr>
          <w:gridAfter w:val="2"/>
          <w:wAfter w:w="112" w:type="pct"/>
          <w:trHeight w:val="772"/>
        </w:trPr>
        <w:tc>
          <w:tcPr>
            <w:tcW w:w="4614" w:type="pct"/>
            <w:gridSpan w:val="16"/>
            <w:vAlign w:val="bottom"/>
            <w:hideMark/>
          </w:tcPr>
          <w:p w:rsidR="00FD2B6F" w:rsidRDefault="00FD2B6F" w:rsidP="00A309BE">
            <w:pPr>
              <w:snapToGrid w:val="0"/>
              <w:ind w:firstLine="567"/>
              <w:jc w:val="center"/>
              <w:rPr>
                <w:b/>
                <w:bCs/>
                <w:color w:val="000000"/>
                <w:sz w:val="22"/>
                <w:szCs w:val="28"/>
              </w:rPr>
            </w:pPr>
            <w:r>
              <w:rPr>
                <w:b/>
                <w:bCs/>
                <w:color w:val="000000"/>
                <w:sz w:val="22"/>
              </w:rPr>
              <w:t>АКТ № _____</w:t>
            </w:r>
            <w:r>
              <w:rPr>
                <w:b/>
                <w:bCs/>
                <w:color w:val="000000"/>
                <w:sz w:val="22"/>
              </w:rPr>
              <w:br/>
              <w:t xml:space="preserve">сдачи-приемки выполненных работ по договору № _________от __________ </w:t>
            </w:r>
            <w:proofErr w:type="gramStart"/>
            <w:r>
              <w:rPr>
                <w:b/>
                <w:bCs/>
                <w:color w:val="000000"/>
                <w:sz w:val="22"/>
              </w:rPr>
              <w:t>г</w:t>
            </w:r>
            <w:proofErr w:type="gramEnd"/>
            <w:r>
              <w:rPr>
                <w:b/>
                <w:bCs/>
                <w:color w:val="000000"/>
                <w:sz w:val="22"/>
              </w:rPr>
              <w:t>.</w:t>
            </w:r>
            <w:r>
              <w:rPr>
                <w:b/>
                <w:bCs/>
                <w:color w:val="000000"/>
                <w:sz w:val="22"/>
              </w:rPr>
              <w:br/>
            </w:r>
          </w:p>
        </w:tc>
        <w:tc>
          <w:tcPr>
            <w:tcW w:w="112" w:type="pct"/>
            <w:gridSpan w:val="3"/>
            <w:noWrap/>
            <w:vAlign w:val="bottom"/>
            <w:hideMark/>
          </w:tcPr>
          <w:p w:rsidR="00FD2B6F" w:rsidRDefault="00FD2B6F" w:rsidP="00A309BE">
            <w:pPr>
              <w:rPr>
                <w:sz w:val="20"/>
                <w:szCs w:val="20"/>
              </w:rPr>
            </w:pPr>
          </w:p>
        </w:tc>
        <w:tc>
          <w:tcPr>
            <w:tcW w:w="162" w:type="pct"/>
            <w:gridSpan w:val="3"/>
            <w:noWrap/>
            <w:vAlign w:val="bottom"/>
            <w:hideMark/>
          </w:tcPr>
          <w:p w:rsidR="00FD2B6F" w:rsidRDefault="00FD2B6F" w:rsidP="00A309BE">
            <w:pPr>
              <w:rPr>
                <w:sz w:val="20"/>
                <w:szCs w:val="20"/>
              </w:rPr>
            </w:pPr>
          </w:p>
        </w:tc>
      </w:tr>
      <w:tr w:rsidR="00FD2B6F" w:rsidTr="00A309BE">
        <w:trPr>
          <w:gridAfter w:val="7"/>
          <w:wAfter w:w="364" w:type="pct"/>
          <w:trHeight w:val="142"/>
        </w:trPr>
        <w:tc>
          <w:tcPr>
            <w:tcW w:w="4636" w:type="pct"/>
            <w:gridSpan w:val="17"/>
            <w:vAlign w:val="bottom"/>
            <w:hideMark/>
          </w:tcPr>
          <w:p w:rsidR="00FD2B6F" w:rsidRDefault="00FD2B6F" w:rsidP="00A309BE">
            <w:pPr>
              <w:snapToGrid w:val="0"/>
              <w:ind w:firstLine="567"/>
              <w:jc w:val="right"/>
              <w:rPr>
                <w:color w:val="000000"/>
                <w:sz w:val="22"/>
                <w:szCs w:val="28"/>
              </w:rPr>
            </w:pPr>
            <w:r>
              <w:rPr>
                <w:color w:val="000000"/>
                <w:sz w:val="22"/>
              </w:rPr>
              <w:t xml:space="preserve"> «______» _________________ 201_ год</w:t>
            </w:r>
          </w:p>
        </w:tc>
      </w:tr>
      <w:tr w:rsidR="00FD2B6F" w:rsidTr="00A309BE">
        <w:trPr>
          <w:gridAfter w:val="2"/>
          <w:wAfter w:w="112" w:type="pct"/>
          <w:trHeight w:val="1517"/>
        </w:trPr>
        <w:tc>
          <w:tcPr>
            <w:tcW w:w="4614" w:type="pct"/>
            <w:gridSpan w:val="16"/>
            <w:vAlign w:val="bottom"/>
            <w:hideMark/>
          </w:tcPr>
          <w:p w:rsidR="00FD2B6F" w:rsidRDefault="00FD2B6F" w:rsidP="00A309BE">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1"/>
          <w:wAfter w:w="94" w:type="pct"/>
          <w:trHeight w:val="723"/>
        </w:trPr>
        <w:tc>
          <w:tcPr>
            <w:tcW w:w="4614" w:type="pct"/>
            <w:gridSpan w:val="16"/>
            <w:vAlign w:val="bottom"/>
            <w:hideMark/>
          </w:tcPr>
          <w:p w:rsidR="00FD2B6F" w:rsidRDefault="00FD2B6F" w:rsidP="00A309BE">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FD2B6F" w:rsidRDefault="00FD2B6F" w:rsidP="00A309BE">
            <w:pPr>
              <w:rPr>
                <w:sz w:val="20"/>
                <w:szCs w:val="20"/>
              </w:rPr>
            </w:pPr>
          </w:p>
        </w:tc>
        <w:tc>
          <w:tcPr>
            <w:tcW w:w="180" w:type="pct"/>
            <w:gridSpan w:val="4"/>
            <w:noWrap/>
            <w:vAlign w:val="bottom"/>
            <w:hideMark/>
          </w:tcPr>
          <w:p w:rsidR="00FD2B6F" w:rsidRDefault="00FD2B6F" w:rsidP="00A309BE">
            <w:pPr>
              <w:rPr>
                <w:sz w:val="20"/>
                <w:szCs w:val="20"/>
              </w:rPr>
            </w:pPr>
          </w:p>
        </w:tc>
      </w:tr>
      <w:tr w:rsidR="00FD2B6F" w:rsidTr="00A309BE">
        <w:trPr>
          <w:gridAfter w:val="2"/>
          <w:wAfter w:w="112" w:type="pct"/>
          <w:trHeight w:val="190"/>
        </w:trPr>
        <w:tc>
          <w:tcPr>
            <w:tcW w:w="324" w:type="pct"/>
            <w:noWrap/>
            <w:vAlign w:val="bottom"/>
            <w:hideMark/>
          </w:tcPr>
          <w:p w:rsidR="00FD2B6F" w:rsidRDefault="00FD2B6F" w:rsidP="00A309BE">
            <w:pPr>
              <w:rPr>
                <w:sz w:val="20"/>
                <w:szCs w:val="20"/>
              </w:rPr>
            </w:pPr>
          </w:p>
        </w:tc>
        <w:tc>
          <w:tcPr>
            <w:tcW w:w="1203" w:type="pct"/>
            <w:gridSpan w:val="2"/>
            <w:noWrap/>
            <w:vAlign w:val="bottom"/>
            <w:hideMark/>
          </w:tcPr>
          <w:p w:rsidR="00FD2B6F" w:rsidRDefault="00FD2B6F" w:rsidP="00A309BE">
            <w:pPr>
              <w:rPr>
                <w:sz w:val="20"/>
                <w:szCs w:val="20"/>
              </w:rPr>
            </w:pPr>
          </w:p>
        </w:tc>
        <w:tc>
          <w:tcPr>
            <w:tcW w:w="599" w:type="pct"/>
            <w:gridSpan w:val="2"/>
            <w:noWrap/>
            <w:vAlign w:val="bottom"/>
            <w:hideMark/>
          </w:tcPr>
          <w:p w:rsidR="00FD2B6F" w:rsidRDefault="00FD2B6F" w:rsidP="00A309BE">
            <w:pPr>
              <w:rPr>
                <w:sz w:val="20"/>
                <w:szCs w:val="20"/>
              </w:rPr>
            </w:pPr>
          </w:p>
        </w:tc>
        <w:tc>
          <w:tcPr>
            <w:tcW w:w="271" w:type="pct"/>
            <w:gridSpan w:val="3"/>
            <w:noWrap/>
            <w:vAlign w:val="bottom"/>
          </w:tcPr>
          <w:p w:rsidR="00FD2B6F" w:rsidRDefault="00FD2B6F" w:rsidP="00A309BE">
            <w:pPr>
              <w:snapToGrid w:val="0"/>
              <w:ind w:firstLine="567"/>
              <w:jc w:val="both"/>
              <w:rPr>
                <w:color w:val="000000"/>
                <w:sz w:val="22"/>
                <w:szCs w:val="28"/>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FD2B6F" w:rsidRDefault="00FD2B6F" w:rsidP="00A309BE">
            <w:pPr>
              <w:snapToGrid w:val="0"/>
              <w:ind w:firstLine="567"/>
              <w:jc w:val="center"/>
              <w:rPr>
                <w:b/>
                <w:bCs/>
                <w:color w:val="000000"/>
                <w:sz w:val="22"/>
                <w:szCs w:val="28"/>
              </w:rPr>
            </w:pPr>
            <w:r>
              <w:rPr>
                <w:b/>
                <w:bCs/>
                <w:color w:val="000000"/>
                <w:sz w:val="22"/>
              </w:rPr>
              <w:t xml:space="preserve">№ </w:t>
            </w:r>
            <w:proofErr w:type="gramStart"/>
            <w:r>
              <w:rPr>
                <w:b/>
                <w:bCs/>
                <w:color w:val="000000"/>
                <w:sz w:val="22"/>
              </w:rPr>
              <w:t>п</w:t>
            </w:r>
            <w:proofErr w:type="gramEnd"/>
            <w:r>
              <w:rPr>
                <w:b/>
                <w:bCs/>
                <w:color w:val="000000"/>
                <w:sz w:val="22"/>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FD2B6F" w:rsidRDefault="00FD2B6F" w:rsidP="00A309BE">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FD2B6F" w:rsidRDefault="00FD2B6F" w:rsidP="00A309BE">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FD2B6F" w:rsidRDefault="00FD2B6F" w:rsidP="00A309BE">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FD2B6F" w:rsidRDefault="00FD2B6F" w:rsidP="00A309BE">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D2B6F" w:rsidRDefault="00FD2B6F" w:rsidP="00A309BE">
            <w:pPr>
              <w:rPr>
                <w:b/>
                <w:bCs/>
                <w:color w:val="000000"/>
                <w:sz w:val="22"/>
                <w:szCs w:val="28"/>
              </w:rPr>
            </w:pPr>
          </w:p>
        </w:tc>
        <w:tc>
          <w:tcPr>
            <w:tcW w:w="643" w:type="pct"/>
            <w:gridSpan w:val="3"/>
            <w:tcBorders>
              <w:top w:val="nil"/>
              <w:left w:val="nil"/>
              <w:bottom w:val="single" w:sz="4" w:space="0" w:color="auto"/>
              <w:right w:val="nil"/>
            </w:tcBorders>
            <w:hideMark/>
          </w:tcPr>
          <w:p w:rsidR="00FD2B6F" w:rsidRDefault="00FD2B6F" w:rsidP="00A309BE">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FD2B6F" w:rsidRDefault="00FD2B6F" w:rsidP="00A309BE">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FD2B6F" w:rsidRDefault="00FD2B6F" w:rsidP="00A309BE">
            <w:pPr>
              <w:snapToGrid w:val="0"/>
              <w:ind w:left="-18"/>
              <w:jc w:val="center"/>
              <w:rPr>
                <w:b/>
                <w:bCs/>
                <w:color w:val="000000"/>
                <w:sz w:val="22"/>
                <w:szCs w:val="28"/>
              </w:rPr>
            </w:pPr>
            <w:r>
              <w:rPr>
                <w:b/>
                <w:bCs/>
                <w:color w:val="000000"/>
                <w:sz w:val="22"/>
              </w:rPr>
              <w:t xml:space="preserve">Единица </w:t>
            </w:r>
            <w:proofErr w:type="spellStart"/>
            <w:proofErr w:type="gramStart"/>
            <w:r>
              <w:rPr>
                <w:b/>
                <w:bCs/>
                <w:color w:val="000000"/>
                <w:sz w:val="22"/>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FD2B6F" w:rsidRDefault="00FD2B6F" w:rsidP="00A309BE">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D2B6F" w:rsidRDefault="00FD2B6F" w:rsidP="00A309BE">
            <w:pPr>
              <w:rPr>
                <w:b/>
                <w:bCs/>
                <w:color w:val="000000"/>
                <w:sz w:val="22"/>
                <w:szCs w:val="28"/>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FD2B6F" w:rsidRDefault="00FD2B6F" w:rsidP="00A309BE">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Default="00FD2B6F" w:rsidP="00A309B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Default="00FD2B6F" w:rsidP="00A309B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324" w:type="pct"/>
            <w:noWrap/>
            <w:vAlign w:val="bottom"/>
            <w:hideMark/>
          </w:tcPr>
          <w:p w:rsidR="00FD2B6F" w:rsidRDefault="00FD2B6F" w:rsidP="00A309BE">
            <w:pPr>
              <w:rPr>
                <w:sz w:val="20"/>
                <w:szCs w:val="20"/>
              </w:rPr>
            </w:pPr>
          </w:p>
        </w:tc>
        <w:tc>
          <w:tcPr>
            <w:tcW w:w="1203" w:type="pct"/>
            <w:gridSpan w:val="2"/>
            <w:noWrap/>
            <w:vAlign w:val="bottom"/>
            <w:hideMark/>
          </w:tcPr>
          <w:p w:rsidR="00FD2B6F" w:rsidRDefault="00FD2B6F" w:rsidP="00A309BE">
            <w:pPr>
              <w:rPr>
                <w:sz w:val="20"/>
                <w:szCs w:val="20"/>
              </w:rPr>
            </w:pPr>
          </w:p>
        </w:tc>
        <w:tc>
          <w:tcPr>
            <w:tcW w:w="643" w:type="pct"/>
            <w:gridSpan w:val="3"/>
            <w:noWrap/>
            <w:vAlign w:val="bottom"/>
            <w:hideMark/>
          </w:tcPr>
          <w:p w:rsidR="00FD2B6F" w:rsidRDefault="00FD2B6F" w:rsidP="00A309BE">
            <w:pPr>
              <w:rPr>
                <w:sz w:val="20"/>
                <w:szCs w:val="20"/>
              </w:rPr>
            </w:pPr>
          </w:p>
        </w:tc>
        <w:tc>
          <w:tcPr>
            <w:tcW w:w="389" w:type="pct"/>
            <w:gridSpan w:val="3"/>
            <w:noWrap/>
            <w:vAlign w:val="bottom"/>
            <w:hideMark/>
          </w:tcPr>
          <w:p w:rsidR="00FD2B6F" w:rsidRDefault="00FD2B6F" w:rsidP="00A309BE">
            <w:pPr>
              <w:rPr>
                <w:sz w:val="20"/>
                <w:szCs w:val="20"/>
              </w:rPr>
            </w:pPr>
          </w:p>
        </w:tc>
        <w:tc>
          <w:tcPr>
            <w:tcW w:w="140" w:type="pct"/>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1214"/>
        </w:trPr>
        <w:tc>
          <w:tcPr>
            <w:tcW w:w="4614" w:type="pct"/>
            <w:gridSpan w:val="16"/>
            <w:hideMark/>
          </w:tcPr>
          <w:p w:rsidR="00FD2B6F" w:rsidRDefault="00FD2B6F" w:rsidP="00A309BE">
            <w:pPr>
              <w:snapToGrid w:val="0"/>
              <w:jc w:val="both"/>
              <w:rPr>
                <w:color w:val="000000"/>
                <w:sz w:val="22"/>
                <w:szCs w:val="28"/>
              </w:rPr>
            </w:pPr>
            <w:r>
              <w:rPr>
                <w:color w:val="000000"/>
                <w:sz w:val="22"/>
              </w:rPr>
              <w:t>2. Работы выполнены в соответствии с договором от ______________ № ________</w:t>
            </w:r>
            <w:proofErr w:type="gramStart"/>
            <w:r>
              <w:rPr>
                <w:color w:val="000000"/>
                <w:sz w:val="22"/>
              </w:rPr>
              <w:t xml:space="preserve"> ,</w:t>
            </w:r>
            <w:proofErr w:type="gramEnd"/>
            <w:r>
              <w:rPr>
                <w:color w:val="000000"/>
                <w:sz w:val="22"/>
              </w:rPr>
              <w:t xml:space="preserve">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80"/>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461" w:type="pct"/>
            <w:gridSpan w:val="2"/>
            <w:noWrap/>
            <w:vAlign w:val="bottom"/>
            <w:hideMark/>
          </w:tcPr>
          <w:p w:rsidR="00FD2B6F" w:rsidRDefault="00FD2B6F" w:rsidP="00A309BE">
            <w:pPr>
              <w:rPr>
                <w:sz w:val="20"/>
                <w:szCs w:val="20"/>
              </w:rPr>
            </w:pPr>
          </w:p>
        </w:tc>
        <w:tc>
          <w:tcPr>
            <w:tcW w:w="178" w:type="pct"/>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gridAfter w:val="2"/>
          <w:wAfter w:w="112" w:type="pct"/>
          <w:trHeight w:val="377"/>
        </w:trPr>
        <w:tc>
          <w:tcPr>
            <w:tcW w:w="1596" w:type="pct"/>
            <w:gridSpan w:val="4"/>
            <w:noWrap/>
            <w:vAlign w:val="bottom"/>
            <w:hideMark/>
          </w:tcPr>
          <w:p w:rsidR="00FD2B6F" w:rsidRDefault="00FD2B6F" w:rsidP="00A309BE">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762" w:type="pct"/>
            <w:gridSpan w:val="4"/>
            <w:noWrap/>
            <w:vAlign w:val="bottom"/>
            <w:hideMark/>
          </w:tcPr>
          <w:p w:rsidR="00FD2B6F" w:rsidRDefault="00FD2B6F" w:rsidP="00A309BE">
            <w:pPr>
              <w:snapToGrid w:val="0"/>
              <w:jc w:val="both"/>
              <w:rPr>
                <w:b/>
                <w:bCs/>
                <w:color w:val="000000"/>
                <w:sz w:val="22"/>
                <w:szCs w:val="28"/>
              </w:rPr>
            </w:pPr>
            <w:r>
              <w:rPr>
                <w:b/>
                <w:bCs/>
                <w:color w:val="000000"/>
                <w:sz w:val="22"/>
              </w:rPr>
              <w:t>Заказчик</w:t>
            </w:r>
          </w:p>
        </w:tc>
        <w:tc>
          <w:tcPr>
            <w:tcW w:w="178" w:type="pct"/>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r>
      <w:tr w:rsidR="00FD2B6F" w:rsidTr="00A309BE">
        <w:trPr>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2380" w:type="pct"/>
            <w:gridSpan w:val="12"/>
            <w:noWrap/>
            <w:vAlign w:val="bottom"/>
            <w:hideMark/>
          </w:tcPr>
          <w:p w:rsidR="00FD2B6F" w:rsidRDefault="00FD2B6F" w:rsidP="00A309BE">
            <w:pPr>
              <w:rPr>
                <w:sz w:val="20"/>
                <w:szCs w:val="20"/>
              </w:rPr>
            </w:pPr>
          </w:p>
        </w:tc>
        <w:tc>
          <w:tcPr>
            <w:tcW w:w="112" w:type="pct"/>
            <w:gridSpan w:val="2"/>
            <w:noWrap/>
            <w:vAlign w:val="bottom"/>
          </w:tcPr>
          <w:p w:rsidR="00FD2B6F" w:rsidRDefault="00FD2B6F" w:rsidP="00A309BE">
            <w:pPr>
              <w:snapToGrid w:val="0"/>
              <w:ind w:firstLine="567"/>
              <w:jc w:val="both"/>
              <w:rPr>
                <w:color w:val="000000"/>
                <w:sz w:val="22"/>
                <w:szCs w:val="28"/>
              </w:rPr>
            </w:pPr>
          </w:p>
        </w:tc>
        <w:tc>
          <w:tcPr>
            <w:tcW w:w="112" w:type="pct"/>
            <w:gridSpan w:val="2"/>
            <w:noWrap/>
            <w:vAlign w:val="bottom"/>
            <w:hideMark/>
          </w:tcPr>
          <w:p w:rsidR="00FD2B6F" w:rsidRDefault="00FD2B6F" w:rsidP="00A309BE">
            <w:pPr>
              <w:rPr>
                <w:sz w:val="20"/>
                <w:szCs w:val="20"/>
              </w:rPr>
            </w:pPr>
          </w:p>
        </w:tc>
      </w:tr>
      <w:tr w:rsidR="00FD2B6F" w:rsidTr="00A309BE">
        <w:trPr>
          <w:gridAfter w:val="3"/>
          <w:wAfter w:w="194" w:type="pct"/>
          <w:trHeight w:val="377"/>
        </w:trPr>
        <w:tc>
          <w:tcPr>
            <w:tcW w:w="2234" w:type="pct"/>
            <w:gridSpan w:val="7"/>
            <w:noWrap/>
            <w:vAlign w:val="bottom"/>
            <w:hideMark/>
          </w:tcPr>
          <w:p w:rsidR="00FD2B6F" w:rsidRDefault="00FD2B6F" w:rsidP="00A309BE">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FD2B6F" w:rsidRDefault="00FD2B6F" w:rsidP="00A309BE">
            <w:pPr>
              <w:rPr>
                <w:sz w:val="20"/>
                <w:szCs w:val="20"/>
              </w:rPr>
            </w:pPr>
          </w:p>
        </w:tc>
        <w:tc>
          <w:tcPr>
            <w:tcW w:w="2409" w:type="pct"/>
            <w:gridSpan w:val="13"/>
            <w:noWrap/>
            <w:vAlign w:val="bottom"/>
            <w:hideMark/>
          </w:tcPr>
          <w:p w:rsidR="00FD2B6F" w:rsidRDefault="00FD2B6F" w:rsidP="00A309BE">
            <w:pPr>
              <w:ind w:firstLine="106"/>
              <w:rPr>
                <w:color w:val="000000"/>
                <w:sz w:val="22"/>
                <w:szCs w:val="22"/>
              </w:rPr>
            </w:pPr>
            <w:r>
              <w:rPr>
                <w:color w:val="000000"/>
                <w:sz w:val="22"/>
                <w:szCs w:val="22"/>
              </w:rPr>
              <w:t xml:space="preserve">Директор филиала </w:t>
            </w:r>
          </w:p>
          <w:p w:rsidR="00FD2B6F" w:rsidRDefault="00FD2B6F" w:rsidP="00A309BE">
            <w:pPr>
              <w:snapToGrid w:val="0"/>
              <w:jc w:val="both"/>
              <w:rPr>
                <w:color w:val="000000"/>
                <w:sz w:val="22"/>
                <w:szCs w:val="22"/>
              </w:rPr>
            </w:pPr>
            <w:r>
              <w:rPr>
                <w:color w:val="000000"/>
                <w:sz w:val="22"/>
                <w:szCs w:val="22"/>
              </w:rPr>
              <w:t xml:space="preserve">АО «ДРСК» «ПЭС» </w:t>
            </w:r>
          </w:p>
        </w:tc>
      </w:tr>
      <w:tr w:rsidR="00FD2B6F" w:rsidTr="00A309BE">
        <w:trPr>
          <w:gridAfter w:val="3"/>
          <w:wAfter w:w="194" w:type="pct"/>
          <w:trHeight w:val="377"/>
        </w:trPr>
        <w:tc>
          <w:tcPr>
            <w:tcW w:w="2234" w:type="pct"/>
            <w:gridSpan w:val="7"/>
            <w:noWrap/>
            <w:vAlign w:val="bottom"/>
            <w:hideMark/>
          </w:tcPr>
          <w:p w:rsidR="00FD2B6F" w:rsidRDefault="00FD2B6F" w:rsidP="00A309BE">
            <w:pPr>
              <w:snapToGrid w:val="0"/>
              <w:jc w:val="both"/>
              <w:rPr>
                <w:color w:val="000000"/>
                <w:sz w:val="22"/>
                <w:szCs w:val="28"/>
              </w:rPr>
            </w:pPr>
            <w:r>
              <w:rPr>
                <w:color w:val="000000"/>
                <w:sz w:val="22"/>
              </w:rPr>
              <w:t>(ФИО)_______________________________</w:t>
            </w:r>
          </w:p>
        </w:tc>
        <w:tc>
          <w:tcPr>
            <w:tcW w:w="163" w:type="pct"/>
            <w:noWrap/>
            <w:vAlign w:val="bottom"/>
            <w:hideMark/>
          </w:tcPr>
          <w:p w:rsidR="00FD2B6F" w:rsidRDefault="00FD2B6F" w:rsidP="00A309BE">
            <w:pPr>
              <w:rPr>
                <w:sz w:val="20"/>
                <w:szCs w:val="20"/>
              </w:rPr>
            </w:pPr>
          </w:p>
        </w:tc>
        <w:tc>
          <w:tcPr>
            <w:tcW w:w="2296" w:type="pct"/>
            <w:gridSpan w:val="10"/>
            <w:noWrap/>
            <w:vAlign w:val="bottom"/>
            <w:hideMark/>
          </w:tcPr>
          <w:p w:rsidR="00FD2B6F" w:rsidRDefault="00FD2B6F" w:rsidP="00A309BE">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FD2B6F" w:rsidRDefault="00FD2B6F" w:rsidP="00A309BE">
            <w:pPr>
              <w:rPr>
                <w:sz w:val="20"/>
                <w:szCs w:val="20"/>
              </w:rPr>
            </w:pPr>
          </w:p>
        </w:tc>
      </w:tr>
      <w:tr w:rsidR="00FD2B6F" w:rsidTr="00A309BE">
        <w:trPr>
          <w:trHeight w:val="377"/>
        </w:trPr>
        <w:tc>
          <w:tcPr>
            <w:tcW w:w="324" w:type="pct"/>
            <w:noWrap/>
            <w:vAlign w:val="bottom"/>
            <w:hideMark/>
          </w:tcPr>
          <w:p w:rsidR="00FD2B6F" w:rsidRDefault="00FD2B6F" w:rsidP="00A309BE">
            <w:pPr>
              <w:rPr>
                <w:sz w:val="20"/>
                <w:szCs w:val="20"/>
              </w:rPr>
            </w:pPr>
          </w:p>
        </w:tc>
        <w:tc>
          <w:tcPr>
            <w:tcW w:w="1271" w:type="pct"/>
            <w:gridSpan w:val="3"/>
            <w:noWrap/>
            <w:vAlign w:val="bottom"/>
            <w:hideMark/>
          </w:tcPr>
          <w:p w:rsidR="00FD2B6F" w:rsidRDefault="00FD2B6F" w:rsidP="00A309BE">
            <w:pPr>
              <w:rPr>
                <w:sz w:val="20"/>
                <w:szCs w:val="20"/>
              </w:rPr>
            </w:pPr>
          </w:p>
        </w:tc>
        <w:tc>
          <w:tcPr>
            <w:tcW w:w="638" w:type="pct"/>
            <w:gridSpan w:val="3"/>
            <w:noWrap/>
            <w:vAlign w:val="bottom"/>
            <w:hideMark/>
          </w:tcPr>
          <w:p w:rsidR="00FD2B6F" w:rsidRDefault="00FD2B6F" w:rsidP="00A309BE">
            <w:pPr>
              <w:rPr>
                <w:sz w:val="20"/>
                <w:szCs w:val="20"/>
              </w:rPr>
            </w:pPr>
          </w:p>
        </w:tc>
        <w:tc>
          <w:tcPr>
            <w:tcW w:w="163" w:type="pct"/>
            <w:noWrap/>
            <w:vAlign w:val="bottom"/>
            <w:hideMark/>
          </w:tcPr>
          <w:p w:rsidR="00FD2B6F" w:rsidRDefault="00FD2B6F" w:rsidP="00A309BE">
            <w:pPr>
              <w:rPr>
                <w:sz w:val="20"/>
                <w:szCs w:val="20"/>
              </w:rPr>
            </w:pPr>
          </w:p>
        </w:tc>
        <w:tc>
          <w:tcPr>
            <w:tcW w:w="302" w:type="pct"/>
            <w:gridSpan w:val="2"/>
            <w:noWrap/>
            <w:vAlign w:val="bottom"/>
            <w:hideMark/>
          </w:tcPr>
          <w:p w:rsidR="00FD2B6F" w:rsidRDefault="00FD2B6F" w:rsidP="00A309BE">
            <w:pPr>
              <w:rPr>
                <w:sz w:val="20"/>
                <w:szCs w:val="20"/>
              </w:rPr>
            </w:pPr>
          </w:p>
        </w:tc>
        <w:tc>
          <w:tcPr>
            <w:tcW w:w="369" w:type="pct"/>
            <w:noWrap/>
            <w:vAlign w:val="bottom"/>
            <w:hideMark/>
          </w:tcPr>
          <w:p w:rsidR="00FD2B6F" w:rsidRDefault="00FD2B6F" w:rsidP="00A309BE">
            <w:pPr>
              <w:rPr>
                <w:sz w:val="20"/>
                <w:szCs w:val="20"/>
              </w:rPr>
            </w:pPr>
          </w:p>
        </w:tc>
        <w:tc>
          <w:tcPr>
            <w:tcW w:w="270" w:type="pct"/>
            <w:gridSpan w:val="2"/>
            <w:noWrap/>
            <w:vAlign w:val="bottom"/>
            <w:hideMark/>
          </w:tcPr>
          <w:p w:rsidR="00FD2B6F" w:rsidRDefault="00FD2B6F" w:rsidP="00A309BE">
            <w:pPr>
              <w:rPr>
                <w:sz w:val="20"/>
                <w:szCs w:val="20"/>
              </w:rPr>
            </w:pPr>
          </w:p>
        </w:tc>
        <w:tc>
          <w:tcPr>
            <w:tcW w:w="347" w:type="pct"/>
            <w:noWrap/>
            <w:vAlign w:val="bottom"/>
            <w:hideMark/>
          </w:tcPr>
          <w:p w:rsidR="00FD2B6F" w:rsidRDefault="00FD2B6F" w:rsidP="00A309BE">
            <w:pPr>
              <w:rPr>
                <w:sz w:val="20"/>
                <w:szCs w:val="20"/>
              </w:rPr>
            </w:pPr>
          </w:p>
        </w:tc>
        <w:tc>
          <w:tcPr>
            <w:tcW w:w="328" w:type="pct"/>
            <w:noWrap/>
            <w:vAlign w:val="bottom"/>
            <w:hideMark/>
          </w:tcPr>
          <w:p w:rsidR="00FD2B6F" w:rsidRDefault="00FD2B6F" w:rsidP="00A309BE">
            <w:pPr>
              <w:rPr>
                <w:sz w:val="20"/>
                <w:szCs w:val="20"/>
              </w:rPr>
            </w:pPr>
          </w:p>
        </w:tc>
        <w:tc>
          <w:tcPr>
            <w:tcW w:w="603" w:type="pct"/>
            <w:noWrap/>
            <w:vAlign w:val="bottom"/>
            <w:hideMark/>
          </w:tcPr>
          <w:p w:rsidR="00FD2B6F" w:rsidRDefault="00FD2B6F" w:rsidP="00A309BE">
            <w:pPr>
              <w:rPr>
                <w:sz w:val="20"/>
                <w:szCs w:val="20"/>
              </w:rPr>
            </w:pPr>
          </w:p>
        </w:tc>
        <w:tc>
          <w:tcPr>
            <w:tcW w:w="163" w:type="pct"/>
            <w:gridSpan w:val="4"/>
            <w:noWrap/>
            <w:vAlign w:val="bottom"/>
            <w:hideMark/>
          </w:tcPr>
          <w:p w:rsidR="00FD2B6F" w:rsidRDefault="00FD2B6F" w:rsidP="00A309BE">
            <w:pPr>
              <w:rPr>
                <w:sz w:val="20"/>
                <w:szCs w:val="20"/>
              </w:rPr>
            </w:pPr>
          </w:p>
        </w:tc>
        <w:tc>
          <w:tcPr>
            <w:tcW w:w="112" w:type="pct"/>
            <w:gridSpan w:val="2"/>
            <w:noWrap/>
            <w:vAlign w:val="bottom"/>
            <w:hideMark/>
          </w:tcPr>
          <w:p w:rsidR="00FD2B6F" w:rsidRDefault="00FD2B6F" w:rsidP="00A309BE">
            <w:pPr>
              <w:rPr>
                <w:sz w:val="20"/>
                <w:szCs w:val="20"/>
              </w:rPr>
            </w:pPr>
          </w:p>
        </w:tc>
        <w:tc>
          <w:tcPr>
            <w:tcW w:w="112" w:type="pct"/>
            <w:gridSpan w:val="2"/>
            <w:vAlign w:val="center"/>
            <w:hideMark/>
          </w:tcPr>
          <w:p w:rsidR="00FD2B6F" w:rsidRDefault="00FD2B6F" w:rsidP="00A309BE">
            <w:pPr>
              <w:rPr>
                <w:sz w:val="20"/>
                <w:szCs w:val="20"/>
              </w:rPr>
            </w:pPr>
          </w:p>
        </w:tc>
      </w:tr>
      <w:tr w:rsidR="00FD2B6F" w:rsidTr="00A309BE">
        <w:trPr>
          <w:trHeight w:val="377"/>
        </w:trPr>
        <w:tc>
          <w:tcPr>
            <w:tcW w:w="559" w:type="pct"/>
            <w:gridSpan w:val="2"/>
            <w:noWrap/>
            <w:vAlign w:val="bottom"/>
            <w:hideMark/>
          </w:tcPr>
          <w:p w:rsidR="00FD2B6F" w:rsidRDefault="00FD2B6F" w:rsidP="00A309BE">
            <w:pPr>
              <w:snapToGrid w:val="0"/>
              <w:jc w:val="both"/>
              <w:rPr>
                <w:b/>
                <w:bCs/>
                <w:color w:val="000000"/>
                <w:sz w:val="22"/>
                <w:szCs w:val="28"/>
              </w:rPr>
            </w:pPr>
            <w:r>
              <w:rPr>
                <w:b/>
                <w:bCs/>
                <w:color w:val="000000"/>
                <w:sz w:val="22"/>
              </w:rPr>
              <w:t>Сдал</w:t>
            </w:r>
          </w:p>
        </w:tc>
        <w:tc>
          <w:tcPr>
            <w:tcW w:w="1675" w:type="pct"/>
            <w:gridSpan w:val="5"/>
            <w:noWrap/>
            <w:vAlign w:val="bottom"/>
            <w:hideMark/>
          </w:tcPr>
          <w:p w:rsidR="00FD2B6F" w:rsidRDefault="00FD2B6F" w:rsidP="00A309BE">
            <w:pPr>
              <w:snapToGrid w:val="0"/>
              <w:jc w:val="both"/>
              <w:rPr>
                <w:color w:val="000000"/>
                <w:sz w:val="22"/>
                <w:szCs w:val="28"/>
              </w:rPr>
            </w:pPr>
            <w:r>
              <w:rPr>
                <w:color w:val="000000"/>
                <w:sz w:val="22"/>
              </w:rPr>
              <w:t>____(подпись)_________________</w:t>
            </w:r>
          </w:p>
        </w:tc>
        <w:tc>
          <w:tcPr>
            <w:tcW w:w="163" w:type="pct"/>
            <w:noWrap/>
            <w:vAlign w:val="bottom"/>
            <w:hideMark/>
          </w:tcPr>
          <w:p w:rsidR="00FD2B6F" w:rsidRDefault="00FD2B6F" w:rsidP="00A309BE">
            <w:pPr>
              <w:rPr>
                <w:sz w:val="20"/>
                <w:szCs w:val="20"/>
              </w:rPr>
            </w:pPr>
          </w:p>
        </w:tc>
        <w:tc>
          <w:tcPr>
            <w:tcW w:w="670" w:type="pct"/>
            <w:gridSpan w:val="3"/>
            <w:noWrap/>
            <w:vAlign w:val="bottom"/>
            <w:hideMark/>
          </w:tcPr>
          <w:p w:rsidR="00FD2B6F" w:rsidRDefault="00FD2B6F" w:rsidP="00A309BE">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FD2B6F" w:rsidRDefault="00FD2B6F" w:rsidP="00A309BE">
            <w:pPr>
              <w:snapToGrid w:val="0"/>
              <w:jc w:val="both"/>
              <w:rPr>
                <w:color w:val="000000"/>
                <w:sz w:val="22"/>
                <w:szCs w:val="28"/>
              </w:rPr>
            </w:pPr>
            <w:r>
              <w:rPr>
                <w:color w:val="000000"/>
                <w:sz w:val="22"/>
              </w:rPr>
              <w:t>____(подпись)_________________</w:t>
            </w:r>
          </w:p>
        </w:tc>
        <w:tc>
          <w:tcPr>
            <w:tcW w:w="112" w:type="pct"/>
            <w:gridSpan w:val="2"/>
            <w:noWrap/>
            <w:vAlign w:val="bottom"/>
          </w:tcPr>
          <w:p w:rsidR="00FD2B6F" w:rsidRDefault="00FD2B6F" w:rsidP="00A309BE">
            <w:pPr>
              <w:snapToGrid w:val="0"/>
              <w:ind w:firstLine="567"/>
              <w:jc w:val="both"/>
              <w:rPr>
                <w:color w:val="000000"/>
                <w:sz w:val="22"/>
                <w:szCs w:val="28"/>
              </w:rPr>
            </w:pPr>
          </w:p>
        </w:tc>
        <w:tc>
          <w:tcPr>
            <w:tcW w:w="112" w:type="pct"/>
            <w:gridSpan w:val="2"/>
            <w:vAlign w:val="center"/>
            <w:hideMark/>
          </w:tcPr>
          <w:p w:rsidR="00FD2B6F" w:rsidRDefault="00FD2B6F" w:rsidP="00A309BE">
            <w:pPr>
              <w:rPr>
                <w:sz w:val="20"/>
                <w:szCs w:val="20"/>
              </w:rPr>
            </w:pPr>
          </w:p>
        </w:tc>
      </w:tr>
    </w:tbl>
    <w:p w:rsidR="00F357C0" w:rsidRDefault="00F357C0"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3A707D" w:rsidRDefault="003A707D" w:rsidP="00743882">
      <w:pPr>
        <w:tabs>
          <w:tab w:val="left" w:pos="3712"/>
        </w:tabs>
        <w:jc w:val="right"/>
      </w:pPr>
    </w:p>
    <w:p w:rsidR="00743882" w:rsidRPr="00344509" w:rsidRDefault="00743882" w:rsidP="00743882">
      <w:pPr>
        <w:tabs>
          <w:tab w:val="left" w:pos="3712"/>
        </w:tabs>
        <w:jc w:val="right"/>
      </w:pPr>
      <w:r w:rsidRPr="00344509">
        <w:lastRenderedPageBreak/>
        <w:t>Приложение №</w:t>
      </w:r>
      <w:r w:rsidR="00FD2B6F">
        <w:t>10</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А</w:t>
      </w:r>
      <w:proofErr w:type="gramEnd"/>
      <w:r w:rsidRPr="00344509">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w:t>
      </w:r>
      <w:r w:rsidRPr="00344509">
        <w:rPr>
          <w:i/>
        </w:rPr>
        <w:lastRenderedPageBreak/>
        <w:t>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7342E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1B0" w:rsidRDefault="001F51B0" w:rsidP="00153E35">
      <w:r>
        <w:separator/>
      </w:r>
    </w:p>
  </w:endnote>
  <w:endnote w:type="continuationSeparator" w:id="0">
    <w:p w:rsidR="001F51B0" w:rsidRDefault="001F51B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1B0" w:rsidRDefault="001F51B0" w:rsidP="00153E35">
      <w:r>
        <w:separator/>
      </w:r>
    </w:p>
  </w:footnote>
  <w:footnote w:type="continuationSeparator" w:id="0">
    <w:p w:rsidR="001F51B0" w:rsidRDefault="001F51B0" w:rsidP="00153E35">
      <w:r>
        <w:continuationSeparator/>
      </w:r>
    </w:p>
  </w:footnote>
  <w:footnote w:id="1">
    <w:p w:rsidR="00540BD1" w:rsidRPr="00F75D6A" w:rsidRDefault="00540BD1"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sidRPr="0092514D">
        <w:rPr>
          <w:highlight w:val="yellow"/>
          <w:lang w:val="ru-RU"/>
        </w:rPr>
        <w:t>предоставляется Подрядчику по запросу</w:t>
      </w:r>
      <w:r w:rsidRPr="00F75D6A">
        <w:rPr>
          <w:szCs w:val="28"/>
        </w:rPr>
        <w:t xml:space="preserve">. </w:t>
      </w:r>
    </w:p>
  </w:footnote>
  <w:footnote w:id="2">
    <w:p w:rsidR="00540BD1" w:rsidRPr="00BA3A83" w:rsidRDefault="00540BD1"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540BD1" w:rsidRPr="001F3865" w:rsidRDefault="00540BD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627"/>
    <w:multiLevelType w:val="multilevel"/>
    <w:tmpl w:val="C6E0F838"/>
    <w:lvl w:ilvl="0">
      <w:start w:val="6"/>
      <w:numFmt w:val="decimal"/>
      <w:lvlText w:val="%1."/>
      <w:lvlJc w:val="left"/>
      <w:pPr>
        <w:ind w:left="480" w:hanging="480"/>
      </w:pPr>
      <w:rPr>
        <w:rFonts w:hint="default"/>
      </w:rPr>
    </w:lvl>
    <w:lvl w:ilvl="1">
      <w:start w:val="2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72ACC1F6"/>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4D05A2"/>
    <w:multiLevelType w:val="multilevel"/>
    <w:tmpl w:val="6400AD40"/>
    <w:lvl w:ilvl="0">
      <w:start w:val="6"/>
      <w:numFmt w:val="decimal"/>
      <w:lvlText w:val="%1."/>
      <w:lvlJc w:val="left"/>
      <w:pPr>
        <w:ind w:left="360" w:hanging="360"/>
      </w:pPr>
      <w:rPr>
        <w:rFonts w:hint="default"/>
        <w:b/>
        <w:u w:val="none"/>
      </w:rPr>
    </w:lvl>
    <w:lvl w:ilvl="1">
      <w:start w:val="8"/>
      <w:numFmt w:val="decimal"/>
      <w:lvlText w:val="%1.%2."/>
      <w:lvlJc w:val="left"/>
      <w:pPr>
        <w:ind w:left="1070" w:hanging="360"/>
      </w:pPr>
      <w:rPr>
        <w:rFonts w:hint="default"/>
        <w:b w:val="0"/>
        <w:u w:val="none"/>
      </w:rPr>
    </w:lvl>
    <w:lvl w:ilvl="2">
      <w:start w:val="1"/>
      <w:numFmt w:val="decimal"/>
      <w:lvlText w:val="%1.%2.%3."/>
      <w:lvlJc w:val="left"/>
      <w:pPr>
        <w:ind w:left="2140" w:hanging="720"/>
      </w:pPr>
      <w:rPr>
        <w:rFonts w:hint="default"/>
        <w:b w:val="0"/>
        <w:u w:val="single"/>
      </w:rPr>
    </w:lvl>
    <w:lvl w:ilvl="3">
      <w:start w:val="1"/>
      <w:numFmt w:val="decimal"/>
      <w:lvlText w:val="%1.%2.%3.%4."/>
      <w:lvlJc w:val="left"/>
      <w:pPr>
        <w:ind w:left="2850" w:hanging="720"/>
      </w:pPr>
      <w:rPr>
        <w:rFonts w:hint="default"/>
        <w:b w:val="0"/>
        <w:u w:val="single"/>
      </w:rPr>
    </w:lvl>
    <w:lvl w:ilvl="4">
      <w:start w:val="1"/>
      <w:numFmt w:val="decimal"/>
      <w:lvlText w:val="%1.%2.%3.%4.%5."/>
      <w:lvlJc w:val="left"/>
      <w:pPr>
        <w:ind w:left="3920" w:hanging="1080"/>
      </w:pPr>
      <w:rPr>
        <w:rFonts w:hint="default"/>
        <w:b w:val="0"/>
        <w:u w:val="single"/>
      </w:rPr>
    </w:lvl>
    <w:lvl w:ilvl="5">
      <w:start w:val="1"/>
      <w:numFmt w:val="decimal"/>
      <w:lvlText w:val="%1.%2.%3.%4.%5.%6."/>
      <w:lvlJc w:val="left"/>
      <w:pPr>
        <w:ind w:left="4630" w:hanging="1080"/>
      </w:pPr>
      <w:rPr>
        <w:rFonts w:hint="default"/>
        <w:b w:val="0"/>
        <w:u w:val="single"/>
      </w:rPr>
    </w:lvl>
    <w:lvl w:ilvl="6">
      <w:start w:val="1"/>
      <w:numFmt w:val="decimal"/>
      <w:lvlText w:val="%1.%2.%3.%4.%5.%6.%7."/>
      <w:lvlJc w:val="left"/>
      <w:pPr>
        <w:ind w:left="5700" w:hanging="1440"/>
      </w:pPr>
      <w:rPr>
        <w:rFonts w:hint="default"/>
        <w:b w:val="0"/>
        <w:u w:val="single"/>
      </w:rPr>
    </w:lvl>
    <w:lvl w:ilvl="7">
      <w:start w:val="1"/>
      <w:numFmt w:val="decimal"/>
      <w:lvlText w:val="%1.%2.%3.%4.%5.%6.%7.%8."/>
      <w:lvlJc w:val="left"/>
      <w:pPr>
        <w:ind w:left="6410" w:hanging="1440"/>
      </w:pPr>
      <w:rPr>
        <w:rFonts w:hint="default"/>
        <w:b w:val="0"/>
        <w:u w:val="single"/>
      </w:rPr>
    </w:lvl>
    <w:lvl w:ilvl="8">
      <w:start w:val="1"/>
      <w:numFmt w:val="decimal"/>
      <w:lvlText w:val="%1.%2.%3.%4.%5.%6.%7.%8.%9."/>
      <w:lvlJc w:val="left"/>
      <w:pPr>
        <w:ind w:left="7480" w:hanging="1800"/>
      </w:pPr>
      <w:rPr>
        <w:rFonts w:hint="default"/>
        <w:b w:val="0"/>
        <w:u w:val="single"/>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9F6451"/>
    <w:multiLevelType w:val="multilevel"/>
    <w:tmpl w:val="A07C6166"/>
    <w:lvl w:ilvl="0">
      <w:start w:val="6"/>
      <w:numFmt w:val="decimal"/>
      <w:lvlText w:val="%1."/>
      <w:lvlJc w:val="left"/>
      <w:pPr>
        <w:ind w:left="480" w:hanging="480"/>
      </w:pPr>
      <w:rPr>
        <w:rFonts w:hint="default"/>
      </w:rPr>
    </w:lvl>
    <w:lvl w:ilvl="1">
      <w:start w:val="2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430"/>
        </w:tabs>
        <w:ind w:left="1430"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ED46D16"/>
    <w:multiLevelType w:val="multilevel"/>
    <w:tmpl w:val="4184C6CE"/>
    <w:lvl w:ilvl="0">
      <w:start w:val="6"/>
      <w:numFmt w:val="decimal"/>
      <w:lvlText w:val="%1."/>
      <w:lvlJc w:val="left"/>
      <w:pPr>
        <w:ind w:left="480" w:hanging="480"/>
      </w:pPr>
      <w:rPr>
        <w:rFonts w:hint="default"/>
      </w:rPr>
    </w:lvl>
    <w:lvl w:ilvl="1">
      <w:start w:val="14"/>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7"/>
  </w:num>
  <w:num w:numId="2">
    <w:abstractNumId w:val="34"/>
  </w:num>
  <w:num w:numId="3">
    <w:abstractNumId w:val="14"/>
  </w:num>
  <w:num w:numId="4">
    <w:abstractNumId w:val="21"/>
  </w:num>
  <w:num w:numId="5">
    <w:abstractNumId w:val="29"/>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
  </w:num>
  <w:num w:numId="13">
    <w:abstractNumId w:val="3"/>
  </w:num>
  <w:num w:numId="14">
    <w:abstractNumId w:val="36"/>
  </w:num>
  <w:num w:numId="15">
    <w:abstractNumId w:val="32"/>
  </w:num>
  <w:num w:numId="16">
    <w:abstractNumId w:val="9"/>
  </w:num>
  <w:num w:numId="17">
    <w:abstractNumId w:val="8"/>
  </w:num>
  <w:num w:numId="18">
    <w:abstractNumId w:val="31"/>
  </w:num>
  <w:num w:numId="19">
    <w:abstractNumId w:val="10"/>
  </w:num>
  <w:num w:numId="20">
    <w:abstractNumId w:val="28"/>
  </w:num>
  <w:num w:numId="21">
    <w:abstractNumId w:val="1"/>
  </w:num>
  <w:num w:numId="22">
    <w:abstractNumId w:val="12"/>
  </w:num>
  <w:num w:numId="23">
    <w:abstractNumId w:val="26"/>
  </w:num>
  <w:num w:numId="24">
    <w:abstractNumId w:val="35"/>
  </w:num>
  <w:num w:numId="25">
    <w:abstractNumId w:val="18"/>
  </w:num>
  <w:num w:numId="26">
    <w:abstractNumId w:val="30"/>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3"/>
  </w:num>
  <w:num w:numId="34">
    <w:abstractNumId w:val="6"/>
  </w:num>
  <w:num w:numId="35">
    <w:abstractNumId w:val="13"/>
  </w:num>
  <w:num w:numId="36">
    <w:abstractNumId w:val="11"/>
  </w:num>
  <w:num w:numId="37">
    <w:abstractNumId w:val="13"/>
    <w:lvlOverride w:ilvl="0">
      <w:startOverride w:val="6"/>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36"/>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261D6"/>
    <w:rsid w:val="0003779F"/>
    <w:rsid w:val="0004702A"/>
    <w:rsid w:val="000475D9"/>
    <w:rsid w:val="000531AB"/>
    <w:rsid w:val="0005429B"/>
    <w:rsid w:val="00062B34"/>
    <w:rsid w:val="00063BBC"/>
    <w:rsid w:val="000711A2"/>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75B"/>
    <w:rsid w:val="000F2DC8"/>
    <w:rsid w:val="000F2E5B"/>
    <w:rsid w:val="000F7C77"/>
    <w:rsid w:val="00106E5C"/>
    <w:rsid w:val="001073E1"/>
    <w:rsid w:val="00111284"/>
    <w:rsid w:val="001153BB"/>
    <w:rsid w:val="00116376"/>
    <w:rsid w:val="00122113"/>
    <w:rsid w:val="0012211F"/>
    <w:rsid w:val="00123A30"/>
    <w:rsid w:val="00124039"/>
    <w:rsid w:val="0012422F"/>
    <w:rsid w:val="0012678E"/>
    <w:rsid w:val="00126954"/>
    <w:rsid w:val="0013085A"/>
    <w:rsid w:val="001313A1"/>
    <w:rsid w:val="0013312F"/>
    <w:rsid w:val="001348A5"/>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434E"/>
    <w:rsid w:val="001B5893"/>
    <w:rsid w:val="001B7DC3"/>
    <w:rsid w:val="001C1B8E"/>
    <w:rsid w:val="001D02F4"/>
    <w:rsid w:val="001D09CA"/>
    <w:rsid w:val="001D20FE"/>
    <w:rsid w:val="001D5436"/>
    <w:rsid w:val="001E077C"/>
    <w:rsid w:val="001E4418"/>
    <w:rsid w:val="001E5F39"/>
    <w:rsid w:val="001E6CDD"/>
    <w:rsid w:val="001F2344"/>
    <w:rsid w:val="001F51B0"/>
    <w:rsid w:val="001F6AE7"/>
    <w:rsid w:val="001F6E19"/>
    <w:rsid w:val="00213692"/>
    <w:rsid w:val="002141B9"/>
    <w:rsid w:val="002175FD"/>
    <w:rsid w:val="00226109"/>
    <w:rsid w:val="00227654"/>
    <w:rsid w:val="00230898"/>
    <w:rsid w:val="00231A2C"/>
    <w:rsid w:val="002337BB"/>
    <w:rsid w:val="00236F00"/>
    <w:rsid w:val="00240542"/>
    <w:rsid w:val="00240DAC"/>
    <w:rsid w:val="00244D28"/>
    <w:rsid w:val="00252512"/>
    <w:rsid w:val="00253F9C"/>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4A29"/>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1962"/>
    <w:rsid w:val="00324C95"/>
    <w:rsid w:val="00332F98"/>
    <w:rsid w:val="003354B8"/>
    <w:rsid w:val="00340E97"/>
    <w:rsid w:val="00344509"/>
    <w:rsid w:val="00351F4B"/>
    <w:rsid w:val="003524A8"/>
    <w:rsid w:val="00352D8A"/>
    <w:rsid w:val="00360302"/>
    <w:rsid w:val="003608CF"/>
    <w:rsid w:val="00364DBF"/>
    <w:rsid w:val="003728AA"/>
    <w:rsid w:val="0037340F"/>
    <w:rsid w:val="00376BCE"/>
    <w:rsid w:val="003779BF"/>
    <w:rsid w:val="003853F6"/>
    <w:rsid w:val="00385A17"/>
    <w:rsid w:val="00386BDA"/>
    <w:rsid w:val="00387AD5"/>
    <w:rsid w:val="00393250"/>
    <w:rsid w:val="003952C5"/>
    <w:rsid w:val="00395EA0"/>
    <w:rsid w:val="003A58F6"/>
    <w:rsid w:val="003A707D"/>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771C"/>
    <w:rsid w:val="0042001D"/>
    <w:rsid w:val="004235F2"/>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12EE"/>
    <w:rsid w:val="004721E8"/>
    <w:rsid w:val="004737A3"/>
    <w:rsid w:val="00476077"/>
    <w:rsid w:val="00490594"/>
    <w:rsid w:val="004A0D7B"/>
    <w:rsid w:val="004A3262"/>
    <w:rsid w:val="004A39BE"/>
    <w:rsid w:val="004B1307"/>
    <w:rsid w:val="004B155D"/>
    <w:rsid w:val="004B25B0"/>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33ED"/>
    <w:rsid w:val="004F6A78"/>
    <w:rsid w:val="004F7629"/>
    <w:rsid w:val="004F76EF"/>
    <w:rsid w:val="005139B0"/>
    <w:rsid w:val="00513AAB"/>
    <w:rsid w:val="00514B5D"/>
    <w:rsid w:val="00514D04"/>
    <w:rsid w:val="00521997"/>
    <w:rsid w:val="005235F7"/>
    <w:rsid w:val="005256C8"/>
    <w:rsid w:val="00530CC6"/>
    <w:rsid w:val="00532663"/>
    <w:rsid w:val="00535E58"/>
    <w:rsid w:val="00540BD1"/>
    <w:rsid w:val="00543391"/>
    <w:rsid w:val="00546588"/>
    <w:rsid w:val="00550D24"/>
    <w:rsid w:val="00552276"/>
    <w:rsid w:val="00554457"/>
    <w:rsid w:val="00554924"/>
    <w:rsid w:val="00555C0B"/>
    <w:rsid w:val="00557990"/>
    <w:rsid w:val="00561A2E"/>
    <w:rsid w:val="005637F5"/>
    <w:rsid w:val="00570D92"/>
    <w:rsid w:val="00576955"/>
    <w:rsid w:val="0058662B"/>
    <w:rsid w:val="00592576"/>
    <w:rsid w:val="00596FA0"/>
    <w:rsid w:val="005A2210"/>
    <w:rsid w:val="005A565C"/>
    <w:rsid w:val="005A578C"/>
    <w:rsid w:val="005A66F1"/>
    <w:rsid w:val="005B0CCB"/>
    <w:rsid w:val="005B1B13"/>
    <w:rsid w:val="005B3E15"/>
    <w:rsid w:val="005B7B34"/>
    <w:rsid w:val="005C0E33"/>
    <w:rsid w:val="005C1013"/>
    <w:rsid w:val="005C53EB"/>
    <w:rsid w:val="005D1AE0"/>
    <w:rsid w:val="005D5F2C"/>
    <w:rsid w:val="005E3C7C"/>
    <w:rsid w:val="005E667E"/>
    <w:rsid w:val="005F108B"/>
    <w:rsid w:val="005F16DC"/>
    <w:rsid w:val="005F465A"/>
    <w:rsid w:val="005F7545"/>
    <w:rsid w:val="00602C14"/>
    <w:rsid w:val="00604F73"/>
    <w:rsid w:val="006111CB"/>
    <w:rsid w:val="006130A2"/>
    <w:rsid w:val="006141D2"/>
    <w:rsid w:val="00614939"/>
    <w:rsid w:val="00616E35"/>
    <w:rsid w:val="00617300"/>
    <w:rsid w:val="00617D49"/>
    <w:rsid w:val="00617F0E"/>
    <w:rsid w:val="00621DE4"/>
    <w:rsid w:val="0062751E"/>
    <w:rsid w:val="00632286"/>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17F3"/>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0DEB"/>
    <w:rsid w:val="007340F4"/>
    <w:rsid w:val="007342E5"/>
    <w:rsid w:val="007345FA"/>
    <w:rsid w:val="00734ACC"/>
    <w:rsid w:val="00735021"/>
    <w:rsid w:val="00736CB6"/>
    <w:rsid w:val="00741DEC"/>
    <w:rsid w:val="00741F05"/>
    <w:rsid w:val="00743882"/>
    <w:rsid w:val="00744EBA"/>
    <w:rsid w:val="00746BA4"/>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0D16"/>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2990"/>
    <w:rsid w:val="00843CD6"/>
    <w:rsid w:val="00853C5E"/>
    <w:rsid w:val="00856F96"/>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4578"/>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0D4A"/>
    <w:rsid w:val="00905FE8"/>
    <w:rsid w:val="00906F21"/>
    <w:rsid w:val="0091153C"/>
    <w:rsid w:val="00917D37"/>
    <w:rsid w:val="009215D6"/>
    <w:rsid w:val="00922F9D"/>
    <w:rsid w:val="0092385B"/>
    <w:rsid w:val="00924EE7"/>
    <w:rsid w:val="0092514D"/>
    <w:rsid w:val="00927665"/>
    <w:rsid w:val="0093098B"/>
    <w:rsid w:val="00933157"/>
    <w:rsid w:val="00935846"/>
    <w:rsid w:val="00937030"/>
    <w:rsid w:val="00943793"/>
    <w:rsid w:val="00944C1C"/>
    <w:rsid w:val="00944F01"/>
    <w:rsid w:val="00946E18"/>
    <w:rsid w:val="00947AD2"/>
    <w:rsid w:val="009517E4"/>
    <w:rsid w:val="0095209F"/>
    <w:rsid w:val="009556D4"/>
    <w:rsid w:val="00965E08"/>
    <w:rsid w:val="009669DC"/>
    <w:rsid w:val="00972974"/>
    <w:rsid w:val="009729F2"/>
    <w:rsid w:val="0097634C"/>
    <w:rsid w:val="00982C9A"/>
    <w:rsid w:val="00983E5C"/>
    <w:rsid w:val="00985468"/>
    <w:rsid w:val="009870DB"/>
    <w:rsid w:val="00990985"/>
    <w:rsid w:val="00990A3E"/>
    <w:rsid w:val="0099350E"/>
    <w:rsid w:val="00995917"/>
    <w:rsid w:val="0099743C"/>
    <w:rsid w:val="009979CE"/>
    <w:rsid w:val="009A4F96"/>
    <w:rsid w:val="009A5155"/>
    <w:rsid w:val="009A6198"/>
    <w:rsid w:val="009B0BDB"/>
    <w:rsid w:val="009B65D0"/>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58A"/>
    <w:rsid w:val="00A309BE"/>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6E48"/>
    <w:rsid w:val="00B706A7"/>
    <w:rsid w:val="00B74DA2"/>
    <w:rsid w:val="00B77D44"/>
    <w:rsid w:val="00B80305"/>
    <w:rsid w:val="00B83052"/>
    <w:rsid w:val="00B84736"/>
    <w:rsid w:val="00B94713"/>
    <w:rsid w:val="00BA49F6"/>
    <w:rsid w:val="00BA6641"/>
    <w:rsid w:val="00BB2DD9"/>
    <w:rsid w:val="00BB31E3"/>
    <w:rsid w:val="00BB6E8E"/>
    <w:rsid w:val="00BB734A"/>
    <w:rsid w:val="00BC2E61"/>
    <w:rsid w:val="00BC671F"/>
    <w:rsid w:val="00BD291D"/>
    <w:rsid w:val="00BD3E2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64FF"/>
    <w:rsid w:val="00C374E5"/>
    <w:rsid w:val="00C410CE"/>
    <w:rsid w:val="00C43718"/>
    <w:rsid w:val="00C469BA"/>
    <w:rsid w:val="00C46AE5"/>
    <w:rsid w:val="00C52C5F"/>
    <w:rsid w:val="00C53328"/>
    <w:rsid w:val="00C54917"/>
    <w:rsid w:val="00C560A4"/>
    <w:rsid w:val="00C561A2"/>
    <w:rsid w:val="00C6150E"/>
    <w:rsid w:val="00C63E82"/>
    <w:rsid w:val="00C646D0"/>
    <w:rsid w:val="00C64E3C"/>
    <w:rsid w:val="00C72895"/>
    <w:rsid w:val="00C73E40"/>
    <w:rsid w:val="00C74753"/>
    <w:rsid w:val="00C76D1C"/>
    <w:rsid w:val="00C77F19"/>
    <w:rsid w:val="00C85B05"/>
    <w:rsid w:val="00C86FA2"/>
    <w:rsid w:val="00C91EF8"/>
    <w:rsid w:val="00C9260C"/>
    <w:rsid w:val="00C93568"/>
    <w:rsid w:val="00C96047"/>
    <w:rsid w:val="00CA0E2B"/>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5C52"/>
    <w:rsid w:val="00CF75EC"/>
    <w:rsid w:val="00D02AB2"/>
    <w:rsid w:val="00D0446C"/>
    <w:rsid w:val="00D064D6"/>
    <w:rsid w:val="00D14968"/>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9A9"/>
    <w:rsid w:val="00D85A05"/>
    <w:rsid w:val="00D90A11"/>
    <w:rsid w:val="00D92BCC"/>
    <w:rsid w:val="00D94B8E"/>
    <w:rsid w:val="00D955F0"/>
    <w:rsid w:val="00D97CBD"/>
    <w:rsid w:val="00DA7E40"/>
    <w:rsid w:val="00DB3EA3"/>
    <w:rsid w:val="00DB633A"/>
    <w:rsid w:val="00DB6970"/>
    <w:rsid w:val="00DC3B1A"/>
    <w:rsid w:val="00DD1549"/>
    <w:rsid w:val="00DD4F1B"/>
    <w:rsid w:val="00DE261B"/>
    <w:rsid w:val="00DE2620"/>
    <w:rsid w:val="00DE3B85"/>
    <w:rsid w:val="00DE3FE1"/>
    <w:rsid w:val="00DE4116"/>
    <w:rsid w:val="00DE796E"/>
    <w:rsid w:val="00DF0727"/>
    <w:rsid w:val="00DF2C6F"/>
    <w:rsid w:val="00DF7EC8"/>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A6967"/>
    <w:rsid w:val="00EB410F"/>
    <w:rsid w:val="00EC129D"/>
    <w:rsid w:val="00EC3584"/>
    <w:rsid w:val="00EC5291"/>
    <w:rsid w:val="00EC71EC"/>
    <w:rsid w:val="00EC76C2"/>
    <w:rsid w:val="00ED12E0"/>
    <w:rsid w:val="00ED1B4A"/>
    <w:rsid w:val="00ED47FF"/>
    <w:rsid w:val="00ED4E29"/>
    <w:rsid w:val="00ED650F"/>
    <w:rsid w:val="00EE09D1"/>
    <w:rsid w:val="00EE283A"/>
    <w:rsid w:val="00EE32DC"/>
    <w:rsid w:val="00EE759E"/>
    <w:rsid w:val="00EF1E10"/>
    <w:rsid w:val="00EF3EB6"/>
    <w:rsid w:val="00F0041E"/>
    <w:rsid w:val="00F0067B"/>
    <w:rsid w:val="00F00B37"/>
    <w:rsid w:val="00F02A4C"/>
    <w:rsid w:val="00F06E3A"/>
    <w:rsid w:val="00F11875"/>
    <w:rsid w:val="00F1469C"/>
    <w:rsid w:val="00F155DE"/>
    <w:rsid w:val="00F17992"/>
    <w:rsid w:val="00F20716"/>
    <w:rsid w:val="00F21637"/>
    <w:rsid w:val="00F22E67"/>
    <w:rsid w:val="00F261F1"/>
    <w:rsid w:val="00F307ED"/>
    <w:rsid w:val="00F3257A"/>
    <w:rsid w:val="00F357C0"/>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86E"/>
    <w:rsid w:val="00FA0B58"/>
    <w:rsid w:val="00FA69AE"/>
    <w:rsid w:val="00FA7FFE"/>
    <w:rsid w:val="00FB35CB"/>
    <w:rsid w:val="00FC3C00"/>
    <w:rsid w:val="00FC7D2F"/>
    <w:rsid w:val="00FD0C0B"/>
    <w:rsid w:val="00FD16D4"/>
    <w:rsid w:val="00FD2B6F"/>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4908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081017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6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D420E-8B7F-468E-AC06-C53C40BA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37</Pages>
  <Words>14919</Words>
  <Characters>85040</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99760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34</cp:revision>
  <cp:lastPrinted>2018-07-10T01:43:00Z</cp:lastPrinted>
  <dcterms:created xsi:type="dcterms:W3CDTF">2018-04-22T22:43:00Z</dcterms:created>
  <dcterms:modified xsi:type="dcterms:W3CDTF">2018-08-21T03:15:00Z</dcterms:modified>
</cp:coreProperties>
</file>