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0A6196">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452EFB">
              <w:rPr>
                <w:rFonts w:ascii="Times New Roman" w:eastAsia="Times New Roman" w:hAnsi="Times New Roman" w:cs="Times New Roman"/>
                <w:b/>
                <w:bCs/>
                <w:sz w:val="26"/>
                <w:szCs w:val="20"/>
                <w:lang w:eastAsia="ru-RU"/>
              </w:rPr>
              <w:t>12</w:t>
            </w:r>
            <w:r w:rsidR="000A6196">
              <w:rPr>
                <w:rFonts w:ascii="Times New Roman" w:eastAsia="Times New Roman" w:hAnsi="Times New Roman" w:cs="Times New Roman"/>
                <w:b/>
                <w:bCs/>
                <w:sz w:val="26"/>
                <w:szCs w:val="20"/>
                <w:lang w:eastAsia="ru-RU"/>
              </w:rPr>
              <w:t>93</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452EFB">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E186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DE186A">
              <w:rPr>
                <w:b/>
                <w:i/>
                <w:snapToGrid w:val="0"/>
                <w:sz w:val="26"/>
                <w:szCs w:val="26"/>
                <w:lang w:eastAsia="en-US"/>
              </w:rPr>
              <w:t>302</w:t>
            </w:r>
            <w:r w:rsidR="00452EFB">
              <w:rPr>
                <w:b/>
                <w:i/>
                <w:snapToGrid w:val="0"/>
                <w:sz w:val="26"/>
                <w:szCs w:val="26"/>
                <w:lang w:eastAsia="en-US"/>
              </w:rPr>
              <w:t xml:space="preserve"> </w:t>
            </w:r>
            <w:r>
              <w:rPr>
                <w:b/>
                <w:i/>
                <w:snapToGrid w:val="0"/>
                <w:sz w:val="26"/>
                <w:szCs w:val="26"/>
                <w:lang w:eastAsia="en-US"/>
              </w:rPr>
              <w:t>/</w:t>
            </w:r>
            <w:proofErr w:type="spellStart"/>
            <w:r w:rsidR="008579EE">
              <w:rPr>
                <w:b/>
                <w:i/>
                <w:snapToGrid w:val="0"/>
                <w:sz w:val="26"/>
                <w:szCs w:val="26"/>
                <w:lang w:eastAsia="en-US"/>
              </w:rPr>
              <w:t>М</w:t>
            </w:r>
            <w:r w:rsidR="00452EFB">
              <w:rPr>
                <w:b/>
                <w:i/>
                <w:snapToGrid w:val="0"/>
                <w:sz w:val="26"/>
                <w:szCs w:val="26"/>
                <w:lang w:eastAsia="en-US"/>
              </w:rPr>
              <w:t>ТПиР</w:t>
            </w:r>
            <w:proofErr w:type="spellEnd"/>
          </w:p>
        </w:tc>
        <w:tc>
          <w:tcPr>
            <w:tcW w:w="4786" w:type="dxa"/>
            <w:hideMark/>
          </w:tcPr>
          <w:p w:rsidR="008D2CA7" w:rsidRDefault="001F3236" w:rsidP="00DE186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452EFB">
              <w:rPr>
                <w:b/>
                <w:i/>
                <w:snapToGrid w:val="0"/>
                <w:sz w:val="26"/>
                <w:szCs w:val="26"/>
                <w:lang w:eastAsia="en-US"/>
              </w:rPr>
              <w:t xml:space="preserve"> </w:t>
            </w:r>
            <w:r w:rsidR="00DE186A">
              <w:rPr>
                <w:b/>
                <w:i/>
                <w:snapToGrid w:val="0"/>
                <w:sz w:val="26"/>
                <w:szCs w:val="26"/>
                <w:lang w:eastAsia="en-US"/>
              </w:rPr>
              <w:t>05</w:t>
            </w:r>
            <w:bookmarkStart w:id="0" w:name="_GoBack"/>
            <w:bookmarkEnd w:id="0"/>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марта</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E24B7A">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r w:rsidR="001F43EA" w:rsidRPr="00B27016">
        <w:rPr>
          <w:b/>
          <w:i/>
          <w:sz w:val="26"/>
          <w:szCs w:val="26"/>
        </w:rPr>
        <w:t>«</w:t>
      </w:r>
      <w:r w:rsidR="00E403BD">
        <w:rPr>
          <w:b/>
          <w:i/>
          <w:sz w:val="26"/>
          <w:szCs w:val="26"/>
        </w:rPr>
        <w:t>Реактор</w:t>
      </w:r>
      <w:r w:rsidR="00C46869" w:rsidRPr="00B27016">
        <w:rPr>
          <w:i/>
          <w:sz w:val="26"/>
          <w:szCs w:val="26"/>
        </w:rPr>
        <w:t>»</w:t>
      </w:r>
      <w:r w:rsidR="00B27016" w:rsidRPr="00B27016">
        <w:rPr>
          <w:rFonts w:eastAsia="Calibri"/>
          <w:i/>
          <w:sz w:val="26"/>
          <w:szCs w:val="26"/>
        </w:rPr>
        <w:t xml:space="preserve"> для нужд филиала АО «ДРСК» «</w:t>
      </w:r>
      <w:r w:rsidR="00E403BD">
        <w:rPr>
          <w:rFonts w:eastAsia="Calibri"/>
          <w:i/>
          <w:sz w:val="26"/>
          <w:szCs w:val="26"/>
        </w:rPr>
        <w:t>Хабаровские э</w:t>
      </w:r>
      <w:r w:rsidR="00B27016" w:rsidRPr="00B27016">
        <w:rPr>
          <w:rFonts w:eastAsia="Calibri"/>
          <w:i/>
          <w:sz w:val="26"/>
          <w:szCs w:val="26"/>
        </w:rPr>
        <w:t>лектрические сети</w:t>
      </w:r>
      <w:r w:rsidR="00B27016" w:rsidRPr="00B27016">
        <w:rPr>
          <w:rFonts w:eastAsia="Calibri"/>
          <w:b/>
          <w:i/>
          <w:sz w:val="26"/>
          <w:szCs w:val="26"/>
        </w:rPr>
        <w:t>»</w:t>
      </w:r>
      <w:r w:rsidR="00E403BD">
        <w:rPr>
          <w:rFonts w:eastAsia="Calibri"/>
          <w:b/>
          <w:i/>
          <w:sz w:val="26"/>
          <w:szCs w:val="26"/>
        </w:rPr>
        <w:t>.</w:t>
      </w:r>
      <w:r w:rsidR="00B27016" w:rsidRPr="00B27016">
        <w:rPr>
          <w:rFonts w:eastAsia="Calibri"/>
          <w:b/>
          <w:i/>
          <w:sz w:val="26"/>
          <w:szCs w:val="26"/>
        </w:rPr>
        <w:t xml:space="preserve"> </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27016" w:rsidRPr="00B27016">
        <w:rPr>
          <w:bCs/>
          <w:snapToGrid w:val="0"/>
          <w:sz w:val="26"/>
          <w:szCs w:val="26"/>
        </w:rPr>
        <w:t>Участвовать в закупке могут</w:t>
      </w:r>
      <w:r w:rsidR="00B27016" w:rsidRPr="00B27016">
        <w:rPr>
          <w:b/>
          <w:i/>
          <w:snapToGrid w:val="0"/>
          <w:sz w:val="26"/>
          <w:szCs w:val="26"/>
        </w:rPr>
        <w:t xml:space="preserve"> </w:t>
      </w:r>
      <w:r w:rsidR="00B27016" w:rsidRPr="00B27016">
        <w:rPr>
          <w:snapToGrid w:val="0"/>
          <w:sz w:val="26"/>
          <w:szCs w:val="26"/>
        </w:rPr>
        <w:t>любые заинтересованные лица</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E403BD">
        <w:rPr>
          <w:b/>
          <w:sz w:val="26"/>
          <w:szCs w:val="26"/>
        </w:rPr>
        <w:t>5 071 500,00</w:t>
      </w:r>
      <w:r w:rsidR="00857254" w:rsidRPr="0087330A">
        <w:rPr>
          <w:sz w:val="26"/>
          <w:szCs w:val="26"/>
        </w:rPr>
        <w:t xml:space="preserve"> руб., без учета НДС;</w:t>
      </w:r>
    </w:p>
    <w:p w:rsidR="00B64473" w:rsidRPr="00857254" w:rsidRDefault="00CF12E9" w:rsidP="00DB456A">
      <w:pPr>
        <w:pStyle w:val="a"/>
        <w:numPr>
          <w:ilvl w:val="0"/>
          <w:numId w:val="0"/>
        </w:numPr>
        <w:tabs>
          <w:tab w:val="left" w:pos="567"/>
          <w:tab w:val="left" w:pos="851"/>
          <w:tab w:val="left" w:pos="4215"/>
        </w:tabs>
        <w:spacing w:before="0" w:line="240" w:lineRule="auto"/>
        <w:rPr>
          <w:sz w:val="26"/>
          <w:szCs w:val="26"/>
        </w:rPr>
      </w:pPr>
      <w:r>
        <w:rPr>
          <w:b/>
          <w:sz w:val="26"/>
          <w:szCs w:val="26"/>
        </w:rPr>
        <w:t xml:space="preserve">- </w:t>
      </w:r>
      <w:r w:rsidR="00E403BD">
        <w:rPr>
          <w:b/>
          <w:sz w:val="26"/>
          <w:szCs w:val="26"/>
        </w:rPr>
        <w:t>5 984 370,00</w:t>
      </w:r>
      <w:r w:rsidR="00857254">
        <w:rPr>
          <w:sz w:val="26"/>
          <w:szCs w:val="26"/>
        </w:rPr>
        <w:t xml:space="preserve"> руб., с учетом НДС</w:t>
      </w:r>
      <w:r w:rsidR="00BC11A2" w:rsidRPr="00857254">
        <w:rPr>
          <w:sz w:val="26"/>
          <w:szCs w:val="26"/>
        </w:rPr>
        <w:t>.</w:t>
      </w:r>
      <w:r w:rsidR="00DB456A">
        <w:rPr>
          <w:sz w:val="26"/>
          <w:szCs w:val="26"/>
        </w:rPr>
        <w:tab/>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E24B7A">
        <w:rPr>
          <w:b/>
          <w:i/>
          <w:snapToGrid w:val="0"/>
          <w:sz w:val="26"/>
          <w:szCs w:val="26"/>
          <w:lang w:eastAsia="en-US"/>
        </w:rPr>
        <w:t>05 марта</w:t>
      </w:r>
      <w:r w:rsidR="006576F7">
        <w:rPr>
          <w:b/>
          <w:i/>
          <w:snapToGrid w:val="0"/>
          <w:sz w:val="26"/>
          <w:szCs w:val="26"/>
          <w:lang w:eastAsia="en-US"/>
        </w:rPr>
        <w:t xml:space="preserve"> 2018г.</w:t>
      </w:r>
      <w:r>
        <w:rPr>
          <w:sz w:val="26"/>
          <w:szCs w:val="26"/>
        </w:rPr>
        <w:t xml:space="preserve">   </w:t>
      </w:r>
      <w:r w:rsidR="00094049">
        <w:rPr>
          <w:sz w:val="26"/>
          <w:szCs w:val="26"/>
        </w:rPr>
        <w:br/>
      </w:r>
      <w:r w:rsidRPr="00094049">
        <w:rPr>
          <w:b/>
          <w:i/>
          <w:sz w:val="26"/>
          <w:szCs w:val="26"/>
        </w:rPr>
        <w:t xml:space="preserve">по </w:t>
      </w:r>
      <w:r w:rsidR="00E24B7A">
        <w:rPr>
          <w:b/>
          <w:i/>
          <w:sz w:val="26"/>
          <w:szCs w:val="26"/>
        </w:rPr>
        <w:t>1</w:t>
      </w:r>
      <w:r w:rsidR="00E403BD">
        <w:rPr>
          <w:b/>
          <w:i/>
          <w:sz w:val="26"/>
          <w:szCs w:val="26"/>
        </w:rPr>
        <w:t>6</w:t>
      </w:r>
      <w:r w:rsidR="00E24B7A">
        <w:rPr>
          <w:b/>
          <w:i/>
          <w:sz w:val="26"/>
          <w:szCs w:val="26"/>
        </w:rPr>
        <w:t xml:space="preserve"> марта</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E24B7A">
        <w:rPr>
          <w:b/>
          <w:i/>
          <w:snapToGrid w:val="0"/>
          <w:sz w:val="26"/>
          <w:szCs w:val="26"/>
          <w:lang w:eastAsia="en-US"/>
        </w:rPr>
        <w:t>05 марта</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E24B7A">
        <w:rPr>
          <w:b/>
          <w:i/>
          <w:sz w:val="26"/>
          <w:szCs w:val="26"/>
        </w:rPr>
        <w:t>1</w:t>
      </w:r>
      <w:r w:rsidR="00E403BD">
        <w:rPr>
          <w:b/>
          <w:i/>
          <w:sz w:val="26"/>
          <w:szCs w:val="26"/>
        </w:rPr>
        <w:t>6</w:t>
      </w:r>
      <w:r w:rsidR="00E24B7A">
        <w:rPr>
          <w:b/>
          <w:i/>
          <w:sz w:val="26"/>
          <w:szCs w:val="26"/>
        </w:rPr>
        <w:t xml:space="preserve"> марта</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E24B7A">
        <w:rPr>
          <w:b/>
          <w:i/>
          <w:snapToGrid w:val="0"/>
          <w:sz w:val="26"/>
          <w:szCs w:val="26"/>
          <w:lang w:eastAsia="en-US"/>
        </w:rPr>
        <w:t>1</w:t>
      </w:r>
      <w:r w:rsidR="00E403BD">
        <w:rPr>
          <w:b/>
          <w:i/>
          <w:snapToGrid w:val="0"/>
          <w:sz w:val="26"/>
          <w:szCs w:val="26"/>
          <w:lang w:eastAsia="en-US"/>
        </w:rPr>
        <w:t>6</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24B7A">
        <w:rPr>
          <w:sz w:val="26"/>
          <w:szCs w:val="26"/>
        </w:rPr>
        <w:t>09 апреля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E24B7A">
        <w:rPr>
          <w:sz w:val="26"/>
          <w:szCs w:val="26"/>
        </w:rPr>
        <w:t>18 апреля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942878"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78" w:rsidRDefault="00942878" w:rsidP="00031165">
      <w:pPr>
        <w:spacing w:after="0" w:line="240" w:lineRule="auto"/>
      </w:pPr>
      <w:r>
        <w:separator/>
      </w:r>
    </w:p>
  </w:endnote>
  <w:endnote w:type="continuationSeparator" w:id="0">
    <w:p w:rsidR="00942878" w:rsidRDefault="0094287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78" w:rsidRDefault="00942878" w:rsidP="00031165">
      <w:pPr>
        <w:spacing w:after="0" w:line="240" w:lineRule="auto"/>
      </w:pPr>
      <w:r>
        <w:separator/>
      </w:r>
    </w:p>
  </w:footnote>
  <w:footnote w:type="continuationSeparator" w:id="0">
    <w:p w:rsidR="00942878" w:rsidRDefault="0094287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24B7A">
      <w:rPr>
        <w:i/>
        <w:sz w:val="18"/>
        <w:szCs w:val="18"/>
      </w:rPr>
      <w:t>12</w:t>
    </w:r>
    <w:r w:rsidR="00E403BD">
      <w:rPr>
        <w:i/>
        <w:sz w:val="18"/>
        <w:szCs w:val="18"/>
      </w:rPr>
      <w:t>93</w:t>
    </w:r>
    <w:r w:rsidR="00083669">
      <w:rPr>
        <w:i/>
        <w:sz w:val="18"/>
        <w:szCs w:val="18"/>
      </w:rPr>
      <w:t xml:space="preserve">раздел </w:t>
    </w:r>
    <w:r w:rsidR="00CB69F9">
      <w:rPr>
        <w:i/>
        <w:sz w:val="18"/>
        <w:szCs w:val="18"/>
      </w:rPr>
      <w:t>2.</w:t>
    </w:r>
    <w:r w:rsidR="00E403BD">
      <w:rPr>
        <w:i/>
        <w:sz w:val="18"/>
        <w:szCs w:val="18"/>
      </w:rPr>
      <w:t>2</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BA54-41E4-440F-A6F4-03C2795B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50</cp:revision>
  <cp:lastPrinted>2018-03-05T05:11:00Z</cp:lastPrinted>
  <dcterms:created xsi:type="dcterms:W3CDTF">2017-07-05T01:26:00Z</dcterms:created>
  <dcterms:modified xsi:type="dcterms:W3CDTF">2018-03-05T05:11:00Z</dcterms:modified>
</cp:coreProperties>
</file>