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81A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63F">
              <w:rPr>
                <w:rFonts w:ascii="Times New Roman" w:eastAsia="Times New Roman" w:hAnsi="Times New Roman" w:cs="Times New Roman"/>
                <w:b/>
                <w:bCs/>
                <w:sz w:val="26"/>
                <w:szCs w:val="20"/>
                <w:lang w:eastAsia="ru-RU"/>
              </w:rPr>
              <w:t>11</w:t>
            </w:r>
            <w:r w:rsidR="00EF418A">
              <w:rPr>
                <w:rFonts w:ascii="Times New Roman" w:eastAsia="Times New Roman" w:hAnsi="Times New Roman" w:cs="Times New Roman"/>
                <w:b/>
                <w:bCs/>
                <w:sz w:val="26"/>
                <w:szCs w:val="20"/>
                <w:lang w:eastAsia="ru-RU"/>
              </w:rPr>
              <w:t>3</w:t>
            </w:r>
            <w:r w:rsidR="00181A0A">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F418A">
            <w:pPr>
              <w:pStyle w:val="a3"/>
              <w:spacing w:before="0" w:line="240" w:lineRule="auto"/>
              <w:rPr>
                <w:b/>
                <w:i/>
                <w:snapToGrid w:val="0"/>
                <w:sz w:val="26"/>
                <w:szCs w:val="26"/>
              </w:rPr>
            </w:pPr>
            <w:r w:rsidRPr="00235916">
              <w:rPr>
                <w:b/>
                <w:i/>
                <w:snapToGrid w:val="0"/>
                <w:sz w:val="26"/>
                <w:szCs w:val="26"/>
              </w:rPr>
              <w:t xml:space="preserve">№ </w:t>
            </w:r>
            <w:r w:rsidR="00EF418A">
              <w:rPr>
                <w:b/>
                <w:i/>
                <w:snapToGrid w:val="0"/>
                <w:sz w:val="26"/>
                <w:szCs w:val="26"/>
              </w:rPr>
              <w:t>357</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EF418A">
            <w:pPr>
              <w:pStyle w:val="a3"/>
              <w:tabs>
                <w:tab w:val="left" w:pos="3075"/>
              </w:tabs>
              <w:spacing w:before="0" w:line="240" w:lineRule="auto"/>
              <w:jc w:val="right"/>
              <w:rPr>
                <w:b/>
                <w:i/>
                <w:snapToGrid w:val="0"/>
                <w:sz w:val="26"/>
                <w:szCs w:val="26"/>
              </w:rPr>
            </w:pPr>
            <w:r>
              <w:rPr>
                <w:b/>
                <w:i/>
                <w:snapToGrid w:val="0"/>
                <w:sz w:val="26"/>
                <w:szCs w:val="26"/>
              </w:rPr>
              <w:t>«</w:t>
            </w:r>
            <w:r w:rsidR="00EF418A">
              <w:rPr>
                <w:b/>
                <w:i/>
                <w:snapToGrid w:val="0"/>
                <w:sz w:val="26"/>
                <w:szCs w:val="26"/>
              </w:rPr>
              <w:t>06</w:t>
            </w:r>
            <w:bookmarkStart w:id="0" w:name="_GoBack"/>
            <w:bookmarkEnd w:id="0"/>
            <w:r w:rsidR="00701A74">
              <w:rPr>
                <w:b/>
                <w:i/>
                <w:snapToGrid w:val="0"/>
                <w:sz w:val="26"/>
                <w:szCs w:val="26"/>
              </w:rPr>
              <w:t>»</w:t>
            </w:r>
            <w:r>
              <w:rPr>
                <w:b/>
                <w:i/>
                <w:snapToGrid w:val="0"/>
                <w:sz w:val="26"/>
                <w:szCs w:val="26"/>
              </w:rPr>
              <w:t xml:space="preserve"> </w:t>
            </w:r>
            <w:r w:rsidR="00A97591">
              <w:rPr>
                <w:b/>
                <w:i/>
                <w:snapToGrid w:val="0"/>
                <w:sz w:val="26"/>
                <w:szCs w:val="26"/>
              </w:rPr>
              <w:t>марта</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181A0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4823C7" w:rsidRPr="004823C7">
        <w:rPr>
          <w:b/>
          <w:bCs/>
          <w:i/>
          <w:iCs/>
          <w:snapToGrid w:val="0"/>
          <w:sz w:val="26"/>
          <w:szCs w:val="26"/>
        </w:rPr>
        <w:t>Мероприятия по увеличению установленной мощности закрытых центров питания,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4823C7"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4823C7">
        <w:rPr>
          <w:b/>
          <w:i/>
          <w:sz w:val="26"/>
          <w:szCs w:val="26"/>
        </w:rPr>
        <w:t>12 00</w:t>
      </w:r>
      <w:r w:rsidR="00181A0A">
        <w:rPr>
          <w:b/>
          <w:i/>
          <w:sz w:val="26"/>
          <w:szCs w:val="26"/>
        </w:rPr>
        <w:t>0</w:t>
      </w:r>
      <w:r w:rsidR="00A97591">
        <w:rPr>
          <w:b/>
          <w:i/>
          <w:sz w:val="26"/>
          <w:szCs w:val="26"/>
        </w:rPr>
        <w:t> 000,00</w:t>
      </w:r>
      <w:r w:rsidR="00FB263F" w:rsidRPr="00FB263F">
        <w:rPr>
          <w:b/>
          <w:i/>
          <w:sz w:val="26"/>
          <w:szCs w:val="26"/>
        </w:rPr>
        <w:t xml:space="preserve"> </w:t>
      </w:r>
      <w:r w:rsidR="00FB263F" w:rsidRPr="00FB263F">
        <w:rPr>
          <w:sz w:val="26"/>
          <w:szCs w:val="26"/>
        </w:rPr>
        <w:t>рублей без учета НДС (</w:t>
      </w:r>
      <w:r w:rsidR="004823C7">
        <w:rPr>
          <w:sz w:val="26"/>
          <w:szCs w:val="26"/>
        </w:rPr>
        <w:t>14 160 000,</w:t>
      </w:r>
      <w:r w:rsidR="00A97591">
        <w:rPr>
          <w:sz w:val="26"/>
          <w:szCs w:val="26"/>
        </w:rPr>
        <w:t>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FB263F">
        <w:rPr>
          <w:sz w:val="26"/>
          <w:szCs w:val="26"/>
        </w:rPr>
        <w:t>0</w:t>
      </w:r>
      <w:r w:rsidR="004823C7">
        <w:rPr>
          <w:sz w:val="26"/>
          <w:szCs w:val="26"/>
        </w:rPr>
        <w:t>6</w:t>
      </w:r>
      <w:r w:rsidR="00191BA8">
        <w:rPr>
          <w:sz w:val="26"/>
          <w:szCs w:val="26"/>
        </w:rPr>
        <w:t>.</w:t>
      </w:r>
      <w:r w:rsidR="00FB263F">
        <w:rPr>
          <w:sz w:val="26"/>
          <w:szCs w:val="26"/>
        </w:rPr>
        <w:t>0</w:t>
      </w:r>
      <w:r w:rsidR="00A97591">
        <w:rPr>
          <w:sz w:val="26"/>
          <w:szCs w:val="26"/>
        </w:rPr>
        <w:t>3</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4823C7">
        <w:rPr>
          <w:sz w:val="26"/>
          <w:szCs w:val="26"/>
        </w:rPr>
        <w:t>20</w:t>
      </w:r>
      <w:r w:rsidR="00E10202" w:rsidRPr="0049780E">
        <w:rPr>
          <w:sz w:val="26"/>
          <w:szCs w:val="26"/>
        </w:rPr>
        <w:t>.</w:t>
      </w:r>
      <w:r w:rsidR="00FB263F">
        <w:rPr>
          <w:sz w:val="26"/>
          <w:szCs w:val="26"/>
        </w:rPr>
        <w:t>0</w:t>
      </w:r>
      <w:r w:rsidR="00A97591">
        <w:rPr>
          <w:sz w:val="26"/>
          <w:szCs w:val="26"/>
        </w:rPr>
        <w:t>3</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03AF">
        <w:rPr>
          <w:sz w:val="26"/>
          <w:szCs w:val="26"/>
        </w:rPr>
        <w:t>0</w:t>
      </w:r>
      <w:r w:rsidR="004823C7">
        <w:rPr>
          <w:sz w:val="26"/>
          <w:szCs w:val="26"/>
        </w:rPr>
        <w:t>6</w:t>
      </w:r>
      <w:r w:rsidR="00701A74">
        <w:rPr>
          <w:sz w:val="26"/>
          <w:szCs w:val="26"/>
        </w:rPr>
        <w:t>»</w:t>
      </w:r>
      <w:r w:rsidR="004B4007" w:rsidRPr="0049780E">
        <w:rPr>
          <w:sz w:val="26"/>
          <w:szCs w:val="26"/>
        </w:rPr>
        <w:t> </w:t>
      </w:r>
      <w:r w:rsidR="00A97591">
        <w:rPr>
          <w:sz w:val="26"/>
          <w:szCs w:val="26"/>
        </w:rPr>
        <w:t>марта</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FB263F">
        <w:rPr>
          <w:b/>
          <w:i/>
          <w:sz w:val="26"/>
          <w:szCs w:val="26"/>
        </w:rPr>
        <w:t>5</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FB263F">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823C7">
        <w:rPr>
          <w:b/>
          <w:i/>
          <w:sz w:val="26"/>
          <w:szCs w:val="26"/>
        </w:rPr>
        <w:t>20</w:t>
      </w:r>
      <w:r w:rsidR="00D623F2">
        <w:rPr>
          <w:b/>
          <w:i/>
          <w:sz w:val="26"/>
          <w:szCs w:val="26"/>
        </w:rPr>
        <w:t>»</w:t>
      </w:r>
      <w:r w:rsidR="004B4007" w:rsidRPr="0049780E">
        <w:rPr>
          <w:b/>
          <w:i/>
          <w:sz w:val="26"/>
          <w:szCs w:val="26"/>
        </w:rPr>
        <w:t xml:space="preserve"> </w:t>
      </w:r>
      <w:r w:rsidR="00A97591">
        <w:rPr>
          <w:b/>
          <w:i/>
          <w:sz w:val="26"/>
          <w:szCs w:val="26"/>
        </w:rPr>
        <w:t>марта</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15</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(09</w:t>
      </w:r>
      <w:r w:rsidR="00FB263F" w:rsidRPr="0049780E">
        <w:rPr>
          <w:sz w:val="26"/>
          <w:szCs w:val="26"/>
        </w:rPr>
        <w:t xml:space="preserve">:00 часов Московского времени) </w:t>
      </w:r>
      <w:r w:rsidR="00A97591">
        <w:rPr>
          <w:b/>
          <w:i/>
          <w:sz w:val="26"/>
          <w:szCs w:val="26"/>
        </w:rPr>
        <w:t>«</w:t>
      </w:r>
      <w:r w:rsidR="004823C7">
        <w:rPr>
          <w:b/>
          <w:i/>
          <w:sz w:val="26"/>
          <w:szCs w:val="26"/>
        </w:rPr>
        <w:t>21</w:t>
      </w:r>
      <w:r w:rsidR="00FB263F">
        <w:rPr>
          <w:b/>
          <w:i/>
          <w:sz w:val="26"/>
          <w:szCs w:val="26"/>
        </w:rPr>
        <w:t>»</w:t>
      </w:r>
      <w:r w:rsidR="00FB263F" w:rsidRPr="0049780E">
        <w:rPr>
          <w:b/>
          <w:i/>
          <w:sz w:val="26"/>
          <w:szCs w:val="26"/>
        </w:rPr>
        <w:t xml:space="preserve"> </w:t>
      </w:r>
      <w:r w:rsidR="00A97591">
        <w:rPr>
          <w:b/>
          <w:i/>
          <w:sz w:val="26"/>
          <w:szCs w:val="26"/>
        </w:rPr>
        <w:t xml:space="preserve">марта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823C7">
        <w:rPr>
          <w:sz w:val="26"/>
          <w:szCs w:val="26"/>
        </w:rPr>
        <w:t>07</w:t>
      </w:r>
      <w:r w:rsidR="00085FC4">
        <w:rPr>
          <w:sz w:val="26"/>
          <w:szCs w:val="26"/>
        </w:rPr>
        <w:t>.0</w:t>
      </w:r>
      <w:r w:rsidR="004823C7">
        <w:rPr>
          <w:sz w:val="26"/>
          <w:szCs w:val="26"/>
        </w:rPr>
        <w:t>4</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823C7">
        <w:rPr>
          <w:sz w:val="26"/>
          <w:szCs w:val="26"/>
        </w:rPr>
        <w:t>17</w:t>
      </w:r>
      <w:r w:rsidR="00B7197B">
        <w:rPr>
          <w:sz w:val="26"/>
          <w:szCs w:val="26"/>
        </w:rPr>
        <w:t>.</w:t>
      </w:r>
      <w:r w:rsidR="00085FC4">
        <w:rPr>
          <w:sz w:val="26"/>
          <w:szCs w:val="26"/>
        </w:rPr>
        <w:t>0</w:t>
      </w:r>
      <w:r w:rsidR="00A97591">
        <w:rPr>
          <w:sz w:val="26"/>
          <w:szCs w:val="26"/>
        </w:rPr>
        <w:t>4</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823C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4823C7">
        <w:rPr>
          <w:rFonts w:ascii="Times New Roman" w:eastAsia="Times New Roman" w:hAnsi="Times New Roman" w:cs="Times New Roman"/>
          <w:b/>
          <w:i/>
          <w:snapToGrid w:val="0"/>
          <w:sz w:val="28"/>
          <w:szCs w:val="24"/>
          <w:lang w:eastAsia="ru-RU"/>
        </w:rPr>
        <w:t xml:space="preserve">В.А. </w:t>
      </w:r>
      <w:proofErr w:type="spellStart"/>
      <w:r w:rsidR="004823C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C4E2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2A" w:rsidRDefault="005C4E2A" w:rsidP="0049780E">
      <w:pPr>
        <w:spacing w:after="0" w:line="240" w:lineRule="auto"/>
      </w:pPr>
      <w:r>
        <w:separator/>
      </w:r>
    </w:p>
  </w:endnote>
  <w:endnote w:type="continuationSeparator" w:id="0">
    <w:p w:rsidR="005C4E2A" w:rsidRDefault="005C4E2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F418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2A" w:rsidRDefault="005C4E2A" w:rsidP="0049780E">
      <w:pPr>
        <w:spacing w:after="0" w:line="240" w:lineRule="auto"/>
      </w:pPr>
      <w:r>
        <w:separator/>
      </w:r>
    </w:p>
  </w:footnote>
  <w:footnote w:type="continuationSeparator" w:id="0">
    <w:p w:rsidR="005C4E2A" w:rsidRDefault="005C4E2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B263F">
      <w:rPr>
        <w:i/>
        <w:sz w:val="18"/>
        <w:szCs w:val="18"/>
      </w:rPr>
      <w:t>11</w:t>
    </w:r>
    <w:r w:rsidR="00181A0A">
      <w:rPr>
        <w:i/>
        <w:sz w:val="18"/>
        <w:szCs w:val="18"/>
      </w:rPr>
      <w:t>13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460"/>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1A0A"/>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23C7"/>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12A"/>
    <w:rsid w:val="00565A1B"/>
    <w:rsid w:val="00566D3E"/>
    <w:rsid w:val="00571578"/>
    <w:rsid w:val="005779EC"/>
    <w:rsid w:val="00577DA4"/>
    <w:rsid w:val="00581A60"/>
    <w:rsid w:val="00587985"/>
    <w:rsid w:val="00587C94"/>
    <w:rsid w:val="0059091A"/>
    <w:rsid w:val="005A3CD5"/>
    <w:rsid w:val="005A58C9"/>
    <w:rsid w:val="005A670A"/>
    <w:rsid w:val="005A687C"/>
    <w:rsid w:val="005B0D94"/>
    <w:rsid w:val="005B21BD"/>
    <w:rsid w:val="005B58F0"/>
    <w:rsid w:val="005B6091"/>
    <w:rsid w:val="005B74EA"/>
    <w:rsid w:val="005C00DA"/>
    <w:rsid w:val="005C1D33"/>
    <w:rsid w:val="005C4E2A"/>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44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0D4D"/>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86AE0"/>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761D"/>
    <w:rsid w:val="00EE46C3"/>
    <w:rsid w:val="00EE6EC9"/>
    <w:rsid w:val="00EE74D5"/>
    <w:rsid w:val="00EF07D5"/>
    <w:rsid w:val="00EF0930"/>
    <w:rsid w:val="00EF2CE2"/>
    <w:rsid w:val="00EF3F5A"/>
    <w:rsid w:val="00EF418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6517-8841-44DA-A6E6-9F8C3FA4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81</cp:revision>
  <cp:lastPrinted>2017-03-03T02:14:00Z</cp:lastPrinted>
  <dcterms:created xsi:type="dcterms:W3CDTF">2014-11-20T08:24:00Z</dcterms:created>
  <dcterms:modified xsi:type="dcterms:W3CDTF">2017-03-06T06:47:00Z</dcterms:modified>
</cp:coreProperties>
</file>