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614F0" w:rsidRDefault="00E10202" w:rsidP="004614F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6330D0">
              <w:rPr>
                <w:rFonts w:ascii="Times New Roman" w:eastAsia="Times New Roman" w:hAnsi="Times New Roman" w:cs="Times New Roman"/>
                <w:b/>
                <w:bCs/>
                <w:sz w:val="26"/>
                <w:szCs w:val="20"/>
                <w:lang w:eastAsia="ru-RU"/>
              </w:rPr>
              <w:t>79</w:t>
            </w:r>
            <w:r w:rsidR="000C531E">
              <w:rPr>
                <w:rFonts w:ascii="Times New Roman" w:eastAsia="Times New Roman" w:hAnsi="Times New Roman" w:cs="Times New Roman"/>
                <w:b/>
                <w:bCs/>
                <w:sz w:val="26"/>
                <w:szCs w:val="20"/>
                <w:lang w:eastAsia="ru-RU"/>
              </w:rPr>
              <w:t xml:space="preserve">, закупка </w:t>
            </w:r>
            <w:r w:rsidR="00102FBA">
              <w:rPr>
                <w:rFonts w:ascii="Times New Roman" w:eastAsia="Times New Roman" w:hAnsi="Times New Roman" w:cs="Times New Roman"/>
                <w:b/>
                <w:bCs/>
                <w:sz w:val="26"/>
                <w:szCs w:val="20"/>
                <w:lang w:eastAsia="ru-RU"/>
              </w:rPr>
              <w:t>20</w:t>
            </w:r>
            <w:r w:rsidR="006330D0">
              <w:rPr>
                <w:rFonts w:ascii="Times New Roman" w:eastAsia="Times New Roman" w:hAnsi="Times New Roman" w:cs="Times New Roman"/>
                <w:b/>
                <w:bCs/>
                <w:sz w:val="26"/>
                <w:szCs w:val="20"/>
                <w:lang w:eastAsia="ru-RU"/>
              </w:rPr>
              <w:t>80</w:t>
            </w:r>
            <w:r w:rsidR="003A2843">
              <w:rPr>
                <w:rFonts w:ascii="Times New Roman" w:eastAsia="Times New Roman" w:hAnsi="Times New Roman" w:cs="Times New Roman"/>
                <w:b/>
                <w:bCs/>
                <w:sz w:val="26"/>
                <w:szCs w:val="20"/>
                <w:lang w:eastAsia="ru-RU"/>
              </w:rPr>
              <w:t xml:space="preserve"> </w:t>
            </w:r>
          </w:p>
          <w:p w:rsidR="004B4007" w:rsidRPr="004B4007" w:rsidRDefault="00651D43" w:rsidP="006330D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6330D0">
              <w:rPr>
                <w:rFonts w:ascii="Times New Roman" w:eastAsia="Times New Roman" w:hAnsi="Times New Roman" w:cs="Times New Roman"/>
                <w:b/>
                <w:bCs/>
                <w:sz w:val="26"/>
                <w:szCs w:val="20"/>
                <w:lang w:eastAsia="ru-RU"/>
              </w:rPr>
              <w:t>4, 5</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sidR="006330D0">
              <w:rPr>
                <w:rFonts w:ascii="Times New Roman" w:eastAsia="Times New Roman" w:hAnsi="Times New Roman" w:cs="Times New Roman"/>
                <w:b/>
                <w:bCs/>
                <w:sz w:val="26"/>
                <w:szCs w:val="20"/>
                <w:lang w:eastAsia="ru-RU"/>
              </w:rPr>
              <w:t>9</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C321E">
            <w:pPr>
              <w:pStyle w:val="a3"/>
              <w:spacing w:before="0" w:line="240" w:lineRule="auto"/>
              <w:rPr>
                <w:b/>
                <w:i/>
                <w:snapToGrid w:val="0"/>
                <w:sz w:val="26"/>
                <w:szCs w:val="26"/>
              </w:rPr>
            </w:pPr>
            <w:r w:rsidRPr="00235916">
              <w:rPr>
                <w:b/>
                <w:i/>
                <w:snapToGrid w:val="0"/>
                <w:sz w:val="26"/>
                <w:szCs w:val="26"/>
              </w:rPr>
              <w:t>№</w:t>
            </w:r>
            <w:r w:rsidR="00EC321E">
              <w:rPr>
                <w:b/>
                <w:i/>
                <w:snapToGrid w:val="0"/>
                <w:sz w:val="26"/>
                <w:szCs w:val="26"/>
              </w:rPr>
              <w:t>554</w:t>
            </w:r>
            <w:bookmarkStart w:id="0" w:name="_GoBack"/>
            <w:bookmarkEnd w:id="0"/>
            <w:r w:rsidR="006330D0">
              <w:rPr>
                <w:b/>
                <w:i/>
                <w:snapToGrid w:val="0"/>
                <w:sz w:val="26"/>
                <w:szCs w:val="26"/>
              </w:rPr>
              <w:t xml:space="preserve"> </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6330D0">
            <w:pPr>
              <w:pStyle w:val="a3"/>
              <w:tabs>
                <w:tab w:val="left" w:pos="3075"/>
              </w:tabs>
              <w:spacing w:before="0" w:line="240" w:lineRule="auto"/>
              <w:jc w:val="right"/>
              <w:rPr>
                <w:b/>
                <w:i/>
                <w:snapToGrid w:val="0"/>
                <w:sz w:val="26"/>
                <w:szCs w:val="26"/>
              </w:rPr>
            </w:pPr>
            <w:r>
              <w:rPr>
                <w:b/>
                <w:i/>
                <w:snapToGrid w:val="0"/>
                <w:sz w:val="26"/>
                <w:szCs w:val="26"/>
              </w:rPr>
              <w:t>«</w:t>
            </w:r>
            <w:r w:rsidR="006330D0">
              <w:rPr>
                <w:b/>
                <w:i/>
                <w:snapToGrid w:val="0"/>
                <w:sz w:val="26"/>
                <w:szCs w:val="26"/>
              </w:rPr>
              <w:t xml:space="preserve"> 07</w:t>
            </w:r>
            <w:r>
              <w:rPr>
                <w:b/>
                <w:i/>
                <w:snapToGrid w:val="0"/>
                <w:sz w:val="26"/>
                <w:szCs w:val="26"/>
              </w:rPr>
              <w:t>»</w:t>
            </w:r>
            <w:r w:rsidR="00235916" w:rsidRPr="00235916">
              <w:rPr>
                <w:b/>
                <w:i/>
                <w:snapToGrid w:val="0"/>
                <w:sz w:val="26"/>
                <w:szCs w:val="26"/>
              </w:rPr>
              <w:t xml:space="preserve"> </w:t>
            </w:r>
            <w:r w:rsidR="006330D0">
              <w:rPr>
                <w:b/>
                <w:i/>
                <w:snapToGrid w:val="0"/>
                <w:sz w:val="26"/>
                <w:szCs w:val="26"/>
              </w:rPr>
              <w:t>июня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2137E5">
        <w:rPr>
          <w:snapToGrid w:val="0"/>
          <w:sz w:val="26"/>
          <w:szCs w:val="26"/>
        </w:rPr>
        <w:t>ченко, 28, тел. 8 (4162) 397-268</w:t>
      </w:r>
      <w:r w:rsidRPr="0049780E">
        <w:rPr>
          <w:snapToGrid w:val="0"/>
          <w:sz w:val="26"/>
          <w:szCs w:val="26"/>
        </w:rPr>
        <w:t>)</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137E5" w:rsidRPr="00230605">
        <w:rPr>
          <w:sz w:val="26"/>
          <w:szCs w:val="26"/>
        </w:rPr>
        <w:t>Чуясова</w:t>
      </w:r>
      <w:proofErr w:type="spellEnd"/>
      <w:r w:rsidR="002137E5" w:rsidRPr="00230605">
        <w:rPr>
          <w:sz w:val="26"/>
          <w:szCs w:val="26"/>
        </w:rPr>
        <w:t xml:space="preserve"> Елена Геннадьевна, специалист 1 категории отдела конкурсных закупок, тел. 8 (4162) 397-268,  e-</w:t>
      </w:r>
      <w:proofErr w:type="spellStart"/>
      <w:r w:rsidR="002137E5" w:rsidRPr="00230605">
        <w:rPr>
          <w:sz w:val="26"/>
          <w:szCs w:val="26"/>
        </w:rPr>
        <w:t>mail</w:t>
      </w:r>
      <w:proofErr w:type="spellEnd"/>
      <w:r w:rsidR="002137E5" w:rsidRPr="00230605">
        <w:rPr>
          <w:sz w:val="26"/>
          <w:szCs w:val="26"/>
        </w:rPr>
        <w:t>:</w:t>
      </w:r>
      <w:r w:rsidR="002137E5" w:rsidRPr="00230605">
        <w:rPr>
          <w:snapToGrid w:val="0"/>
          <w:sz w:val="26"/>
          <w:szCs w:val="26"/>
        </w:rPr>
        <w:t xml:space="preserve"> </w:t>
      </w:r>
      <w:proofErr w:type="spellStart"/>
      <w:r w:rsidR="002137E5" w:rsidRPr="00230605">
        <w:rPr>
          <w:color w:val="0000FF"/>
          <w:sz w:val="26"/>
          <w:szCs w:val="26"/>
          <w:u w:val="single"/>
          <w:lang w:val="en-US"/>
        </w:rPr>
        <w:t>chuyasova</w:t>
      </w:r>
      <w:proofErr w:type="spellEnd"/>
      <w:r w:rsidR="002137E5" w:rsidRPr="006037D0">
        <w:rPr>
          <w:color w:val="0000FF"/>
          <w:sz w:val="26"/>
          <w:szCs w:val="26"/>
          <w:u w:val="single"/>
        </w:rPr>
        <w:t>-</w:t>
      </w:r>
      <w:proofErr w:type="spellStart"/>
      <w:r w:rsidR="002137E5" w:rsidRPr="00230605">
        <w:rPr>
          <w:color w:val="0000FF"/>
          <w:sz w:val="26"/>
          <w:szCs w:val="26"/>
          <w:u w:val="single"/>
          <w:lang w:val="en-US"/>
        </w:rPr>
        <w:t>eg</w:t>
      </w:r>
      <w:proofErr w:type="spellEnd"/>
      <w:r w:rsidR="002137E5" w:rsidRPr="006037D0">
        <w:rPr>
          <w:color w:val="0000FF"/>
          <w:sz w:val="26"/>
          <w:szCs w:val="26"/>
          <w:u w:val="single"/>
        </w:rPr>
        <w:t>@</w:t>
      </w:r>
      <w:proofErr w:type="spellStart"/>
      <w:r w:rsidR="002137E5" w:rsidRPr="00230605">
        <w:rPr>
          <w:color w:val="0000FF"/>
          <w:sz w:val="26"/>
          <w:szCs w:val="26"/>
          <w:u w:val="single"/>
          <w:lang w:val="en-US"/>
        </w:rPr>
        <w:t>drsk</w:t>
      </w:r>
      <w:proofErr w:type="spellEnd"/>
      <w:r w:rsidR="002137E5" w:rsidRPr="006037D0">
        <w:rPr>
          <w:color w:val="0000FF"/>
          <w:sz w:val="26"/>
          <w:szCs w:val="26"/>
          <w:u w:val="single"/>
        </w:rPr>
        <w:t>.</w:t>
      </w:r>
      <w:proofErr w:type="spellStart"/>
      <w:r w:rsidR="002137E5" w:rsidRPr="00230605">
        <w:rPr>
          <w:color w:val="0000FF"/>
          <w:sz w:val="26"/>
          <w:szCs w:val="26"/>
          <w:u w:val="single"/>
          <w:lang w:val="en-US"/>
        </w:rPr>
        <w:t>ru</w:t>
      </w:r>
      <w:proofErr w:type="spellEnd"/>
      <w:r w:rsidR="002137E5">
        <w:rPr>
          <w:snapToGrid w:val="0"/>
          <w:sz w:val="26"/>
          <w:szCs w:val="26"/>
        </w:rPr>
        <w:t>.</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F41130" w:rsidRPr="00F41130" w:rsidRDefault="00F41130" w:rsidP="00F41130">
      <w:pPr>
        <w:pStyle w:val="a3"/>
        <w:spacing w:line="240" w:lineRule="auto"/>
        <w:ind w:firstLine="360"/>
        <w:rPr>
          <w:b/>
          <w:bCs/>
          <w:i/>
          <w:iCs/>
          <w:w w:val="110"/>
          <w:sz w:val="26"/>
          <w:szCs w:val="26"/>
        </w:rPr>
      </w:pPr>
      <w:r w:rsidRPr="00F41130">
        <w:rPr>
          <w:b/>
          <w:bCs/>
          <w:i/>
          <w:iCs/>
          <w:w w:val="110"/>
          <w:sz w:val="26"/>
          <w:szCs w:val="26"/>
        </w:rPr>
        <w:t xml:space="preserve">Мероприятия по строительству и реконструкции для технологического присоединения к электрической сети АО "ДРСК" потребителей с заявленной мощностью свыше 150 кВт (в том числе ПИР) в Хабаровском крае, п. </w:t>
      </w:r>
      <w:proofErr w:type="spellStart"/>
      <w:r w:rsidRPr="00F41130">
        <w:rPr>
          <w:b/>
          <w:bCs/>
          <w:i/>
          <w:iCs/>
          <w:w w:val="110"/>
          <w:sz w:val="26"/>
          <w:szCs w:val="26"/>
        </w:rPr>
        <w:t>Переясловка</w:t>
      </w:r>
      <w:proofErr w:type="spellEnd"/>
      <w:r w:rsidRPr="00F41130">
        <w:rPr>
          <w:b/>
          <w:bCs/>
          <w:i/>
          <w:iCs/>
          <w:w w:val="110"/>
          <w:sz w:val="26"/>
          <w:szCs w:val="26"/>
        </w:rPr>
        <w:t xml:space="preserve">, с. </w:t>
      </w:r>
      <w:proofErr w:type="spellStart"/>
      <w:r w:rsidRPr="00F41130">
        <w:rPr>
          <w:b/>
          <w:bCs/>
          <w:i/>
          <w:iCs/>
          <w:w w:val="110"/>
          <w:sz w:val="26"/>
          <w:szCs w:val="26"/>
        </w:rPr>
        <w:t>Бычиха</w:t>
      </w:r>
      <w:proofErr w:type="spellEnd"/>
      <w:r w:rsidRPr="00F41130">
        <w:rPr>
          <w:b/>
          <w:bCs/>
          <w:i/>
          <w:iCs/>
          <w:w w:val="110"/>
          <w:sz w:val="26"/>
          <w:szCs w:val="26"/>
        </w:rPr>
        <w:t xml:space="preserve">  (закупка 2079, лот 4 по результатам ПО 149  р. 2.1.1.)</w:t>
      </w:r>
    </w:p>
    <w:p w:rsidR="00F41130" w:rsidRPr="00F41130" w:rsidRDefault="00F41130" w:rsidP="00F41130">
      <w:pPr>
        <w:pStyle w:val="a3"/>
        <w:spacing w:line="240" w:lineRule="auto"/>
        <w:ind w:firstLine="360"/>
        <w:rPr>
          <w:b/>
          <w:bCs/>
          <w:i/>
          <w:iCs/>
          <w:w w:val="110"/>
          <w:sz w:val="26"/>
          <w:szCs w:val="26"/>
        </w:rPr>
      </w:pPr>
      <w:r w:rsidRPr="00F41130">
        <w:rPr>
          <w:b/>
          <w:bCs/>
          <w:i/>
          <w:iCs/>
          <w:w w:val="110"/>
          <w:sz w:val="26"/>
          <w:szCs w:val="26"/>
        </w:rPr>
        <w:t xml:space="preserve">Мероприятия по строительству и реконструкции для технологического присоединения к электрической сети АО "ДРСК" потребителей с заявленной мощностью свыше 150 кВт (в том числе ПИР) </w:t>
      </w:r>
      <w:proofErr w:type="gramStart"/>
      <w:r w:rsidRPr="00F41130">
        <w:rPr>
          <w:b/>
          <w:bCs/>
          <w:i/>
          <w:iCs/>
          <w:w w:val="110"/>
          <w:sz w:val="26"/>
          <w:szCs w:val="26"/>
        </w:rPr>
        <w:t>в</w:t>
      </w:r>
      <w:proofErr w:type="gramEnd"/>
      <w:r w:rsidRPr="00F41130">
        <w:rPr>
          <w:b/>
          <w:bCs/>
          <w:i/>
          <w:iCs/>
          <w:w w:val="110"/>
          <w:sz w:val="26"/>
          <w:szCs w:val="26"/>
        </w:rPr>
        <w:t xml:space="preserve"> </w:t>
      </w:r>
      <w:proofErr w:type="gramStart"/>
      <w:r w:rsidRPr="00F41130">
        <w:rPr>
          <w:b/>
          <w:bCs/>
          <w:i/>
          <w:iCs/>
          <w:w w:val="110"/>
          <w:sz w:val="26"/>
          <w:szCs w:val="26"/>
        </w:rPr>
        <w:t>Хабаровском</w:t>
      </w:r>
      <w:proofErr w:type="gramEnd"/>
      <w:r w:rsidRPr="00F41130">
        <w:rPr>
          <w:b/>
          <w:bCs/>
          <w:i/>
          <w:iCs/>
          <w:w w:val="110"/>
          <w:sz w:val="26"/>
          <w:szCs w:val="26"/>
        </w:rPr>
        <w:t xml:space="preserve"> районе, с. Федоровка (закупка 2080, лот 5 по результатам ПО 149  р. 2.1.1.)</w:t>
      </w:r>
    </w:p>
    <w:p w:rsidR="00F41130" w:rsidRPr="00F41130" w:rsidRDefault="00D07169" w:rsidP="00F41130">
      <w:pPr>
        <w:pStyle w:val="a3"/>
        <w:numPr>
          <w:ilvl w:val="0"/>
          <w:numId w:val="2"/>
        </w:numPr>
        <w:tabs>
          <w:tab w:val="num" w:pos="1134"/>
        </w:tabs>
        <w:spacing w:before="0" w:line="240" w:lineRule="auto"/>
        <w:ind w:left="0" w:firstLine="567"/>
        <w:rPr>
          <w:b/>
          <w:i/>
          <w:snapToGrid w:val="0"/>
          <w:sz w:val="26"/>
          <w:szCs w:val="26"/>
        </w:rPr>
      </w:pPr>
      <w:r w:rsidRPr="00F41130">
        <w:rPr>
          <w:snapToGrid w:val="0"/>
          <w:sz w:val="26"/>
          <w:szCs w:val="26"/>
        </w:rPr>
        <w:t xml:space="preserve">Участники закупки: </w:t>
      </w:r>
      <w:r w:rsidR="00F56D74" w:rsidRPr="00F41130">
        <w:rPr>
          <w:snapToGrid w:val="0"/>
          <w:sz w:val="26"/>
          <w:szCs w:val="26"/>
        </w:rPr>
        <w:t xml:space="preserve">только лица, включенные в перечень квалифицированных участников по результатам </w:t>
      </w:r>
      <w:r w:rsidR="00A27EA7" w:rsidRPr="00F41130">
        <w:rPr>
          <w:snapToGrid w:val="0"/>
          <w:sz w:val="26"/>
          <w:szCs w:val="26"/>
        </w:rPr>
        <w:t>предварительного отбора</w:t>
      </w:r>
      <w:r w:rsidR="00F56D74" w:rsidRPr="00F41130">
        <w:rPr>
          <w:snapToGrid w:val="0"/>
          <w:sz w:val="26"/>
          <w:szCs w:val="26"/>
        </w:rPr>
        <w:t xml:space="preserve"> на право заключения рамочного соглашения </w:t>
      </w:r>
      <w:r w:rsidR="003A2843" w:rsidRPr="00F41130">
        <w:rPr>
          <w:snapToGrid w:val="0"/>
          <w:sz w:val="26"/>
          <w:szCs w:val="26"/>
        </w:rPr>
        <w:t>(закупка 1</w:t>
      </w:r>
      <w:r w:rsidR="00651D43" w:rsidRPr="00F41130">
        <w:rPr>
          <w:snapToGrid w:val="0"/>
          <w:sz w:val="26"/>
          <w:szCs w:val="26"/>
        </w:rPr>
        <w:t>4</w:t>
      </w:r>
      <w:r w:rsidR="00F41130" w:rsidRPr="00F41130">
        <w:rPr>
          <w:snapToGrid w:val="0"/>
          <w:sz w:val="26"/>
          <w:szCs w:val="26"/>
        </w:rPr>
        <w:t>9</w:t>
      </w:r>
      <w:r w:rsidR="00A27EA7" w:rsidRPr="00F41130">
        <w:rPr>
          <w:snapToGrid w:val="0"/>
          <w:sz w:val="26"/>
          <w:szCs w:val="26"/>
        </w:rPr>
        <w:t xml:space="preserve">) </w:t>
      </w:r>
      <w:r w:rsidR="00F41130" w:rsidRPr="00F41130">
        <w:rPr>
          <w:b/>
          <w:i/>
          <w:snapToGrid w:val="0"/>
          <w:sz w:val="26"/>
          <w:szCs w:val="26"/>
        </w:rPr>
        <w:t>Мероприятия по строительству и реконструкции для технологического присоединения потребителей мощностью свыше 150 кВт на территории филиала «ХЭС  (№579020)</w:t>
      </w:r>
    </w:p>
    <w:p w:rsidR="008F105A" w:rsidRPr="008F105A" w:rsidRDefault="008F105A" w:rsidP="008F105A">
      <w:pPr>
        <w:pStyle w:val="a3"/>
        <w:spacing w:before="0" w:line="240" w:lineRule="auto"/>
        <w:rPr>
          <w:b/>
          <w:i/>
          <w:snapToGrid w:val="0"/>
          <w:sz w:val="26"/>
          <w:szCs w:val="26"/>
        </w:rPr>
      </w:pPr>
      <w:r>
        <w:rPr>
          <w:b/>
          <w:i/>
          <w:snapToGrid w:val="0"/>
          <w:sz w:val="26"/>
          <w:szCs w:val="26"/>
        </w:rPr>
        <w:t xml:space="preserve">- </w:t>
      </w:r>
      <w:r w:rsidRPr="008F105A">
        <w:rPr>
          <w:b/>
          <w:i/>
          <w:snapToGrid w:val="0"/>
          <w:sz w:val="26"/>
          <w:szCs w:val="26"/>
        </w:rPr>
        <w:t>ЗАО КМУ «</w:t>
      </w:r>
      <w:proofErr w:type="spellStart"/>
      <w:r w:rsidRPr="008F105A">
        <w:rPr>
          <w:b/>
          <w:i/>
          <w:snapToGrid w:val="0"/>
          <w:sz w:val="26"/>
          <w:szCs w:val="26"/>
        </w:rPr>
        <w:t>Дальэлектромонтаж</w:t>
      </w:r>
      <w:proofErr w:type="spellEnd"/>
      <w:r w:rsidRPr="008F105A">
        <w:rPr>
          <w:b/>
          <w:i/>
          <w:snapToGrid w:val="0"/>
          <w:sz w:val="26"/>
          <w:szCs w:val="26"/>
        </w:rPr>
        <w:t>» г. Комсомольск-на-Амуре, ул. Лесозаводская, 3</w:t>
      </w:r>
    </w:p>
    <w:p w:rsidR="008F105A" w:rsidRPr="008F105A" w:rsidRDefault="008F105A" w:rsidP="008F105A">
      <w:pPr>
        <w:pStyle w:val="a3"/>
        <w:spacing w:before="0" w:line="240" w:lineRule="auto"/>
        <w:rPr>
          <w:b/>
          <w:i/>
          <w:snapToGrid w:val="0"/>
          <w:sz w:val="26"/>
          <w:szCs w:val="26"/>
        </w:rPr>
      </w:pPr>
      <w:r w:rsidRPr="008F105A">
        <w:rPr>
          <w:b/>
          <w:i/>
          <w:snapToGrid w:val="0"/>
          <w:sz w:val="26"/>
          <w:szCs w:val="26"/>
        </w:rPr>
        <w:t>- АО «</w:t>
      </w:r>
      <w:proofErr w:type="spellStart"/>
      <w:r w:rsidRPr="008F105A">
        <w:rPr>
          <w:b/>
          <w:i/>
          <w:snapToGrid w:val="0"/>
          <w:sz w:val="26"/>
          <w:szCs w:val="26"/>
        </w:rPr>
        <w:t>Востоксельэлктросетьстрой</w:t>
      </w:r>
      <w:proofErr w:type="spellEnd"/>
      <w:r w:rsidRPr="008F105A">
        <w:rPr>
          <w:b/>
          <w:i/>
          <w:snapToGrid w:val="0"/>
          <w:sz w:val="26"/>
          <w:szCs w:val="26"/>
        </w:rPr>
        <w:t xml:space="preserve">» г. Хабаровск, ул. </w:t>
      </w:r>
      <w:proofErr w:type="gramStart"/>
      <w:r w:rsidRPr="008F105A">
        <w:rPr>
          <w:b/>
          <w:i/>
          <w:snapToGrid w:val="0"/>
          <w:sz w:val="26"/>
          <w:szCs w:val="26"/>
        </w:rPr>
        <w:t>Тихоокеанская</w:t>
      </w:r>
      <w:proofErr w:type="gramEnd"/>
      <w:r w:rsidRPr="008F105A">
        <w:rPr>
          <w:b/>
          <w:i/>
          <w:snapToGrid w:val="0"/>
          <w:sz w:val="26"/>
          <w:szCs w:val="26"/>
        </w:rPr>
        <w:t>, 165</w:t>
      </w:r>
    </w:p>
    <w:p w:rsidR="008F105A" w:rsidRPr="008F105A" w:rsidRDefault="008F105A" w:rsidP="008F105A">
      <w:pPr>
        <w:pStyle w:val="a3"/>
        <w:spacing w:before="0" w:line="240" w:lineRule="auto"/>
        <w:rPr>
          <w:b/>
          <w:i/>
          <w:snapToGrid w:val="0"/>
          <w:sz w:val="26"/>
          <w:szCs w:val="26"/>
        </w:rPr>
      </w:pPr>
      <w:r w:rsidRPr="008F105A">
        <w:rPr>
          <w:b/>
          <w:i/>
          <w:snapToGrid w:val="0"/>
          <w:sz w:val="26"/>
          <w:szCs w:val="26"/>
        </w:rPr>
        <w:t xml:space="preserve">- ООО «ДТЭН» г. Хабаровск, ул. Ким </w:t>
      </w:r>
      <w:proofErr w:type="gramStart"/>
      <w:r w:rsidRPr="008F105A">
        <w:rPr>
          <w:b/>
          <w:i/>
          <w:snapToGrid w:val="0"/>
          <w:sz w:val="26"/>
          <w:szCs w:val="26"/>
        </w:rPr>
        <w:t>Ю</w:t>
      </w:r>
      <w:proofErr w:type="gramEnd"/>
      <w:r w:rsidRPr="008F105A">
        <w:rPr>
          <w:b/>
          <w:i/>
          <w:snapToGrid w:val="0"/>
          <w:sz w:val="26"/>
          <w:szCs w:val="26"/>
        </w:rPr>
        <w:t xml:space="preserve"> </w:t>
      </w:r>
      <w:proofErr w:type="spellStart"/>
      <w:r w:rsidRPr="008F105A">
        <w:rPr>
          <w:b/>
          <w:i/>
          <w:snapToGrid w:val="0"/>
          <w:sz w:val="26"/>
          <w:szCs w:val="26"/>
        </w:rPr>
        <w:t>Чена</w:t>
      </w:r>
      <w:proofErr w:type="spellEnd"/>
      <w:r w:rsidRPr="008F105A">
        <w:rPr>
          <w:b/>
          <w:i/>
          <w:snapToGrid w:val="0"/>
          <w:sz w:val="26"/>
          <w:szCs w:val="26"/>
        </w:rPr>
        <w:t>, 4</w:t>
      </w:r>
    </w:p>
    <w:p w:rsidR="008F105A" w:rsidRPr="008F105A" w:rsidRDefault="008F105A" w:rsidP="008F105A">
      <w:pPr>
        <w:pStyle w:val="a3"/>
        <w:spacing w:before="0" w:line="240" w:lineRule="auto"/>
        <w:rPr>
          <w:b/>
          <w:i/>
          <w:snapToGrid w:val="0"/>
          <w:sz w:val="26"/>
          <w:szCs w:val="26"/>
        </w:rPr>
      </w:pPr>
      <w:r w:rsidRPr="008F105A">
        <w:rPr>
          <w:b/>
          <w:i/>
          <w:snapToGrid w:val="0"/>
          <w:sz w:val="26"/>
          <w:szCs w:val="26"/>
        </w:rPr>
        <w:t>- ООО «ЭК «</w:t>
      </w:r>
      <w:proofErr w:type="spellStart"/>
      <w:r w:rsidRPr="008F105A">
        <w:rPr>
          <w:b/>
          <w:i/>
          <w:snapToGrid w:val="0"/>
          <w:sz w:val="26"/>
          <w:szCs w:val="26"/>
        </w:rPr>
        <w:t>Энерготранс</w:t>
      </w:r>
      <w:proofErr w:type="spellEnd"/>
      <w:r w:rsidRPr="008F105A">
        <w:rPr>
          <w:b/>
          <w:i/>
          <w:snapToGrid w:val="0"/>
          <w:sz w:val="26"/>
          <w:szCs w:val="26"/>
        </w:rPr>
        <w:t xml:space="preserve">» г. Хабаровск, ул. </w:t>
      </w:r>
      <w:proofErr w:type="gramStart"/>
      <w:r w:rsidRPr="008F105A">
        <w:rPr>
          <w:b/>
          <w:i/>
          <w:snapToGrid w:val="0"/>
          <w:sz w:val="26"/>
          <w:szCs w:val="26"/>
        </w:rPr>
        <w:t>Трехгорная</w:t>
      </w:r>
      <w:proofErr w:type="gramEnd"/>
      <w:r w:rsidRPr="008F105A">
        <w:rPr>
          <w:b/>
          <w:i/>
          <w:snapToGrid w:val="0"/>
          <w:sz w:val="26"/>
          <w:szCs w:val="26"/>
        </w:rPr>
        <w:t>, 8</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8F105A" w:rsidRPr="008F105A" w:rsidRDefault="008F105A" w:rsidP="008F105A">
      <w:pPr>
        <w:pStyle w:val="a3"/>
        <w:spacing w:before="0" w:line="240" w:lineRule="auto"/>
        <w:rPr>
          <w:sz w:val="26"/>
          <w:szCs w:val="26"/>
        </w:rPr>
      </w:pPr>
      <w:r w:rsidRPr="008F105A">
        <w:rPr>
          <w:sz w:val="26"/>
          <w:szCs w:val="26"/>
        </w:rPr>
        <w:t xml:space="preserve">Закупка 2079 лот 4 – </w:t>
      </w:r>
      <w:r w:rsidRPr="008F105A">
        <w:rPr>
          <w:b/>
          <w:i/>
          <w:sz w:val="26"/>
          <w:szCs w:val="26"/>
        </w:rPr>
        <w:t>2 351 222,00 рублей</w:t>
      </w:r>
      <w:r w:rsidRPr="008F105A">
        <w:rPr>
          <w:sz w:val="26"/>
          <w:szCs w:val="26"/>
        </w:rPr>
        <w:t xml:space="preserve"> без учета НДС </w:t>
      </w:r>
      <w:r w:rsidR="00B377F3">
        <w:rPr>
          <w:sz w:val="26"/>
          <w:szCs w:val="26"/>
        </w:rPr>
        <w:t xml:space="preserve"> </w:t>
      </w:r>
      <w:r w:rsidRPr="008F105A">
        <w:rPr>
          <w:sz w:val="26"/>
          <w:szCs w:val="26"/>
        </w:rPr>
        <w:t>(2 774 441,96 руб. с учетом НДС).</w:t>
      </w:r>
    </w:p>
    <w:p w:rsidR="008F105A" w:rsidRPr="008F105A" w:rsidRDefault="008F105A" w:rsidP="008F105A">
      <w:pPr>
        <w:pStyle w:val="a3"/>
        <w:spacing w:before="0" w:line="240" w:lineRule="auto"/>
        <w:rPr>
          <w:sz w:val="26"/>
          <w:szCs w:val="26"/>
        </w:rPr>
      </w:pPr>
      <w:r w:rsidRPr="008F105A">
        <w:rPr>
          <w:sz w:val="26"/>
          <w:szCs w:val="26"/>
        </w:rPr>
        <w:lastRenderedPageBreak/>
        <w:t xml:space="preserve">Закупка 2080 лот 5 – </w:t>
      </w:r>
      <w:r w:rsidRPr="008F105A">
        <w:rPr>
          <w:b/>
          <w:i/>
          <w:sz w:val="26"/>
          <w:szCs w:val="26"/>
        </w:rPr>
        <w:t>2 238 847,00  рублей</w:t>
      </w:r>
      <w:r w:rsidRPr="008F105A">
        <w:rPr>
          <w:sz w:val="26"/>
          <w:szCs w:val="26"/>
        </w:rPr>
        <w:t xml:space="preserve"> без учета НДС (2 641 839,46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F105A">
        <w:rPr>
          <w:sz w:val="26"/>
          <w:szCs w:val="26"/>
        </w:rPr>
        <w:t>07</w:t>
      </w:r>
      <w:r w:rsidR="00E10202" w:rsidRPr="0049780E">
        <w:rPr>
          <w:sz w:val="26"/>
          <w:szCs w:val="26"/>
        </w:rPr>
        <w:t>.</w:t>
      </w:r>
      <w:r w:rsidR="00A27EA7">
        <w:rPr>
          <w:sz w:val="26"/>
          <w:szCs w:val="26"/>
        </w:rPr>
        <w:t>0</w:t>
      </w:r>
      <w:r w:rsidR="008F105A">
        <w:rPr>
          <w:sz w:val="26"/>
          <w:szCs w:val="26"/>
        </w:rPr>
        <w:t>6</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B377F3">
        <w:rPr>
          <w:sz w:val="26"/>
          <w:szCs w:val="26"/>
        </w:rPr>
        <w:t>14</w:t>
      </w:r>
      <w:r w:rsidR="00E10202" w:rsidRPr="0049780E">
        <w:rPr>
          <w:sz w:val="26"/>
          <w:szCs w:val="26"/>
        </w:rPr>
        <w:t>.</w:t>
      </w:r>
      <w:r w:rsidR="00A27EA7">
        <w:rPr>
          <w:sz w:val="26"/>
          <w:szCs w:val="26"/>
        </w:rPr>
        <w:t>0</w:t>
      </w:r>
      <w:r w:rsidR="008F105A">
        <w:rPr>
          <w:sz w:val="26"/>
          <w:szCs w:val="26"/>
        </w:rPr>
        <w:t>6</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F105A">
        <w:rPr>
          <w:sz w:val="26"/>
          <w:szCs w:val="26"/>
        </w:rPr>
        <w:t>07</w:t>
      </w:r>
      <w:r w:rsidR="00701A74">
        <w:rPr>
          <w:sz w:val="26"/>
          <w:szCs w:val="26"/>
        </w:rPr>
        <w:t>»</w:t>
      </w:r>
      <w:r w:rsidR="004B4007" w:rsidRPr="0049780E">
        <w:rPr>
          <w:sz w:val="26"/>
          <w:szCs w:val="26"/>
        </w:rPr>
        <w:t> </w:t>
      </w:r>
      <w:r w:rsidR="008F105A">
        <w:rPr>
          <w:sz w:val="26"/>
          <w:szCs w:val="26"/>
        </w:rPr>
        <w:t>июня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F105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F105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377F3">
        <w:rPr>
          <w:b/>
          <w:i/>
          <w:sz w:val="26"/>
          <w:szCs w:val="26"/>
        </w:rPr>
        <w:t>14</w:t>
      </w:r>
      <w:r w:rsidR="004B4007" w:rsidRPr="0049780E">
        <w:rPr>
          <w:b/>
          <w:i/>
          <w:sz w:val="26"/>
          <w:szCs w:val="26"/>
        </w:rPr>
        <w:t xml:space="preserve">» </w:t>
      </w:r>
      <w:r w:rsidR="008F105A">
        <w:rPr>
          <w:b/>
          <w:i/>
          <w:sz w:val="26"/>
          <w:szCs w:val="26"/>
        </w:rPr>
        <w:t>июня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F105A">
        <w:rPr>
          <w:b/>
          <w:i/>
          <w:sz w:val="26"/>
          <w:szCs w:val="26"/>
        </w:rPr>
        <w:t>4</w:t>
      </w:r>
      <w:r w:rsidR="004B4007" w:rsidRPr="0049780E">
        <w:rPr>
          <w:b/>
          <w:i/>
          <w:sz w:val="26"/>
          <w:szCs w:val="26"/>
        </w:rPr>
        <w:t>:00 часов</w:t>
      </w:r>
      <w:r w:rsidR="004B4007" w:rsidRPr="0049780E">
        <w:rPr>
          <w:sz w:val="26"/>
          <w:szCs w:val="26"/>
        </w:rPr>
        <w:t xml:space="preserve"> местн</w:t>
      </w:r>
      <w:r w:rsidR="008F105A">
        <w:rPr>
          <w:sz w:val="26"/>
          <w:szCs w:val="26"/>
        </w:rPr>
        <w:t>ого (Благовещенского) времени (08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377F3">
        <w:rPr>
          <w:b/>
          <w:i/>
          <w:sz w:val="26"/>
          <w:szCs w:val="26"/>
        </w:rPr>
        <w:t>15</w:t>
      </w:r>
      <w:r w:rsidR="00102FBA" w:rsidRPr="0049780E">
        <w:rPr>
          <w:b/>
          <w:i/>
          <w:sz w:val="26"/>
          <w:szCs w:val="26"/>
        </w:rPr>
        <w:t xml:space="preserve">» </w:t>
      </w:r>
      <w:r w:rsidR="008F105A">
        <w:rPr>
          <w:b/>
          <w:i/>
          <w:sz w:val="26"/>
          <w:szCs w:val="26"/>
        </w:rPr>
        <w:t>июня</w:t>
      </w:r>
      <w:r w:rsidR="00102FBA"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B377F3">
        <w:rPr>
          <w:sz w:val="26"/>
          <w:szCs w:val="26"/>
        </w:rPr>
        <w:t>04</w:t>
      </w:r>
      <w:r w:rsidR="00F46428">
        <w:rPr>
          <w:sz w:val="26"/>
          <w:szCs w:val="26"/>
        </w:rPr>
        <w:t>.</w:t>
      </w:r>
      <w:r w:rsidR="00A27EA7" w:rsidRPr="00A27EA7">
        <w:rPr>
          <w:sz w:val="26"/>
          <w:szCs w:val="26"/>
        </w:rPr>
        <w:t>0</w:t>
      </w:r>
      <w:r w:rsidR="00B377F3">
        <w:rPr>
          <w:sz w:val="26"/>
          <w:szCs w:val="26"/>
        </w:rPr>
        <w:t>7</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377F3">
        <w:rPr>
          <w:sz w:val="26"/>
          <w:szCs w:val="26"/>
        </w:rPr>
        <w:t>04</w:t>
      </w:r>
      <w:r w:rsidR="004B4007" w:rsidRPr="0049780E">
        <w:rPr>
          <w:sz w:val="26"/>
          <w:szCs w:val="26"/>
        </w:rPr>
        <w:t>.</w:t>
      </w:r>
      <w:r w:rsidR="00A27EA7" w:rsidRPr="00A27EA7">
        <w:rPr>
          <w:sz w:val="26"/>
          <w:szCs w:val="26"/>
        </w:rPr>
        <w:t>0</w:t>
      </w:r>
      <w:r w:rsidR="00B377F3">
        <w:rPr>
          <w:sz w:val="26"/>
          <w:szCs w:val="26"/>
        </w:rPr>
        <w:t>7</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r w:rsidR="00B377F3">
        <w:rPr>
          <w:sz w:val="26"/>
          <w:szCs w:val="26"/>
        </w:rPr>
        <w:t>.</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2137E5" w:rsidRPr="00FC5279" w:rsidRDefault="002137E5" w:rsidP="002137E5">
      <w:pPr>
        <w:autoSpaceDE w:val="0"/>
        <w:autoSpaceDN w:val="0"/>
        <w:spacing w:after="0" w:line="240" w:lineRule="auto"/>
        <w:jc w:val="both"/>
        <w:rPr>
          <w:rFonts w:ascii="Times New Roman" w:hAnsi="Times New Roman" w:cs="Times New Roman"/>
          <w:b/>
          <w:i/>
          <w:sz w:val="26"/>
          <w:szCs w:val="26"/>
        </w:rPr>
      </w:pPr>
      <w:r w:rsidRPr="00FC5279">
        <w:rPr>
          <w:rFonts w:ascii="Times New Roman" w:hAnsi="Times New Roman" w:cs="Times New Roman"/>
          <w:b/>
          <w:i/>
          <w:sz w:val="26"/>
          <w:szCs w:val="26"/>
        </w:rPr>
        <w:t xml:space="preserve">Председатель  </w:t>
      </w:r>
      <w:proofErr w:type="gramStart"/>
      <w:r w:rsidRPr="00FC5279">
        <w:rPr>
          <w:rFonts w:ascii="Times New Roman" w:hAnsi="Times New Roman" w:cs="Times New Roman"/>
          <w:b/>
          <w:i/>
          <w:sz w:val="26"/>
          <w:szCs w:val="26"/>
        </w:rPr>
        <w:t>Закупочной</w:t>
      </w:r>
      <w:proofErr w:type="gramEnd"/>
    </w:p>
    <w:p w:rsidR="002137E5" w:rsidRPr="00FC5279" w:rsidRDefault="002137E5" w:rsidP="002137E5">
      <w:pPr>
        <w:autoSpaceDE w:val="0"/>
        <w:autoSpaceDN w:val="0"/>
        <w:spacing w:after="0" w:line="240" w:lineRule="auto"/>
        <w:jc w:val="both"/>
        <w:rPr>
          <w:rFonts w:ascii="Times New Roman" w:hAnsi="Times New Roman" w:cs="Times New Roman"/>
          <w:b/>
          <w:i/>
          <w:sz w:val="26"/>
          <w:szCs w:val="26"/>
        </w:rPr>
      </w:pPr>
      <w:r w:rsidRPr="00FC5279">
        <w:rPr>
          <w:rFonts w:ascii="Times New Roman" w:hAnsi="Times New Roman" w:cs="Times New Roman"/>
          <w:b/>
          <w:i/>
          <w:sz w:val="26"/>
          <w:szCs w:val="26"/>
        </w:rPr>
        <w:t>комисс</w:t>
      </w:r>
      <w:proofErr w:type="gramStart"/>
      <w:r w:rsidRPr="00FC5279">
        <w:rPr>
          <w:rFonts w:ascii="Times New Roman" w:hAnsi="Times New Roman" w:cs="Times New Roman"/>
          <w:b/>
          <w:i/>
          <w:sz w:val="26"/>
          <w:szCs w:val="26"/>
        </w:rPr>
        <w:t>ии АО</w:t>
      </w:r>
      <w:proofErr w:type="gramEnd"/>
      <w:r w:rsidRPr="00FC5279">
        <w:rPr>
          <w:rFonts w:ascii="Times New Roman" w:hAnsi="Times New Roman" w:cs="Times New Roman"/>
          <w:b/>
          <w:i/>
          <w:sz w:val="26"/>
          <w:szCs w:val="26"/>
        </w:rPr>
        <w:t xml:space="preserve"> «ДРСК» 2 уровня                                                    В.А. </w:t>
      </w:r>
      <w:proofErr w:type="spellStart"/>
      <w:r w:rsidRPr="00FC5279">
        <w:rPr>
          <w:rFonts w:ascii="Times New Roman" w:hAnsi="Times New Roman" w:cs="Times New Roman"/>
          <w:b/>
          <w:i/>
          <w:sz w:val="26"/>
          <w:szCs w:val="26"/>
        </w:rPr>
        <w:t>Юхимук</w:t>
      </w:r>
      <w:proofErr w:type="spellEnd"/>
    </w:p>
    <w:p w:rsidR="002137E5" w:rsidRDefault="002137E5" w:rsidP="002137E5">
      <w:pPr>
        <w:spacing w:after="0" w:line="240" w:lineRule="auto"/>
        <w:jc w:val="both"/>
        <w:rPr>
          <w:rFonts w:ascii="Times New Roman" w:eastAsia="Times New Roman" w:hAnsi="Times New Roman" w:cs="Times New Roman"/>
          <w:b/>
          <w:sz w:val="28"/>
          <w:szCs w:val="28"/>
          <w:u w:val="single"/>
          <w:lang w:eastAsia="ru-RU"/>
        </w:rPr>
      </w:pPr>
    </w:p>
    <w:p w:rsidR="002137E5" w:rsidRPr="00230605" w:rsidRDefault="002137E5" w:rsidP="002137E5">
      <w:pPr>
        <w:spacing w:after="0" w:line="240" w:lineRule="auto"/>
        <w:jc w:val="both"/>
        <w:rPr>
          <w:rFonts w:ascii="Times New Roman" w:eastAsia="Times New Roman" w:hAnsi="Times New Roman" w:cs="Times New Roman"/>
          <w:b/>
          <w:sz w:val="26"/>
          <w:szCs w:val="26"/>
          <w:u w:val="single"/>
          <w:lang w:eastAsia="ru-RU"/>
        </w:rPr>
      </w:pPr>
    </w:p>
    <w:p w:rsidR="002137E5" w:rsidRPr="00230605" w:rsidRDefault="002137E5" w:rsidP="002137E5">
      <w:pPr>
        <w:pStyle w:val="ae"/>
        <w:tabs>
          <w:tab w:val="clear" w:pos="9356"/>
        </w:tabs>
        <w:rPr>
          <w:sz w:val="16"/>
          <w:szCs w:val="16"/>
        </w:rPr>
      </w:pPr>
      <w:proofErr w:type="spellStart"/>
      <w:r w:rsidRPr="00230605">
        <w:rPr>
          <w:sz w:val="16"/>
          <w:szCs w:val="16"/>
        </w:rPr>
        <w:t>Чуясова</w:t>
      </w:r>
      <w:proofErr w:type="spellEnd"/>
      <w:r w:rsidRPr="00230605">
        <w:rPr>
          <w:sz w:val="16"/>
          <w:szCs w:val="16"/>
        </w:rPr>
        <w:t xml:space="preserve"> Е.Г.</w:t>
      </w:r>
    </w:p>
    <w:p w:rsidR="002137E5" w:rsidRPr="00230605" w:rsidRDefault="002137E5" w:rsidP="002137E5">
      <w:pPr>
        <w:pStyle w:val="ae"/>
        <w:tabs>
          <w:tab w:val="clear" w:pos="9356"/>
        </w:tabs>
        <w:rPr>
          <w:sz w:val="16"/>
          <w:szCs w:val="16"/>
        </w:rPr>
      </w:pPr>
      <w:r w:rsidRPr="00230605">
        <w:rPr>
          <w:sz w:val="16"/>
          <w:szCs w:val="16"/>
        </w:rPr>
        <w:t>(416-2) 397-268</w:t>
      </w:r>
    </w:p>
    <w:p w:rsidR="00FF43A1" w:rsidRPr="001316F1" w:rsidRDefault="002137E5" w:rsidP="002137E5">
      <w:pPr>
        <w:pStyle w:val="a3"/>
        <w:tabs>
          <w:tab w:val="left" w:pos="567"/>
          <w:tab w:val="left" w:pos="851"/>
        </w:tabs>
        <w:spacing w:before="0" w:line="240" w:lineRule="auto"/>
        <w:rPr>
          <w:szCs w:val="28"/>
        </w:rPr>
      </w:pPr>
      <w:proofErr w:type="spellStart"/>
      <w:r w:rsidRPr="00230605">
        <w:rPr>
          <w:rStyle w:val="ac"/>
          <w:sz w:val="16"/>
          <w:szCs w:val="16"/>
          <w:lang w:val="en-US"/>
        </w:rPr>
        <w:t>chuyasova</w:t>
      </w:r>
      <w:proofErr w:type="spellEnd"/>
      <w:r w:rsidRPr="00230605">
        <w:rPr>
          <w:rStyle w:val="ac"/>
          <w:sz w:val="16"/>
          <w:szCs w:val="16"/>
        </w:rPr>
        <w:t>-</w:t>
      </w:r>
      <w:proofErr w:type="spellStart"/>
      <w:r w:rsidRPr="00230605">
        <w:rPr>
          <w:rStyle w:val="ac"/>
          <w:sz w:val="16"/>
          <w:szCs w:val="16"/>
          <w:lang w:val="en-US"/>
        </w:rPr>
        <w:t>eg</w:t>
      </w:r>
      <w:proofErr w:type="spellEnd"/>
      <w:r w:rsidRPr="00230605">
        <w:rPr>
          <w:rStyle w:val="ac"/>
          <w:sz w:val="16"/>
          <w:szCs w:val="16"/>
        </w:rPr>
        <w:t>@</w:t>
      </w:r>
      <w:proofErr w:type="spellStart"/>
      <w:r w:rsidRPr="00230605">
        <w:rPr>
          <w:rStyle w:val="ac"/>
          <w:sz w:val="16"/>
          <w:szCs w:val="16"/>
          <w:lang w:val="en-US"/>
        </w:rPr>
        <w:t>drsk</w:t>
      </w:r>
      <w:proofErr w:type="spellEnd"/>
      <w:r w:rsidRPr="00230605">
        <w:rPr>
          <w:rStyle w:val="ac"/>
          <w:sz w:val="16"/>
          <w:szCs w:val="16"/>
        </w:rPr>
        <w:t>.</w:t>
      </w:r>
      <w:proofErr w:type="spellStart"/>
      <w:r w:rsidRPr="00230605">
        <w:rPr>
          <w:rStyle w:val="ac"/>
          <w:sz w:val="16"/>
          <w:szCs w:val="16"/>
          <w:lang w:val="en-US"/>
        </w:rPr>
        <w:t>ru</w:t>
      </w:r>
      <w:proofErr w:type="spellEnd"/>
      <w:r w:rsidRPr="00230605">
        <w:rPr>
          <w:rStyle w:val="ac"/>
          <w:sz w:val="16"/>
          <w:szCs w:val="16"/>
        </w:rPr>
        <w:t>.</w:t>
      </w:r>
    </w:p>
    <w:sectPr w:rsidR="00FF43A1" w:rsidRPr="001316F1" w:rsidSect="00102FBA">
      <w:headerReference w:type="default" r:id="rId15"/>
      <w:footerReference w:type="default" r:id="rId16"/>
      <w:pgSz w:w="11906" w:h="16838"/>
      <w:pgMar w:top="682" w:right="850" w:bottom="426"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90" w:rsidRDefault="00131290" w:rsidP="0049780E">
      <w:pPr>
        <w:spacing w:after="0" w:line="240" w:lineRule="auto"/>
      </w:pPr>
      <w:r>
        <w:separator/>
      </w:r>
    </w:p>
  </w:endnote>
  <w:endnote w:type="continuationSeparator" w:id="0">
    <w:p w:rsidR="00131290" w:rsidRDefault="0013129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C321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90" w:rsidRDefault="00131290" w:rsidP="0049780E">
      <w:pPr>
        <w:spacing w:after="0" w:line="240" w:lineRule="auto"/>
      </w:pPr>
      <w:r>
        <w:separator/>
      </w:r>
    </w:p>
  </w:footnote>
  <w:footnote w:type="continuationSeparator" w:id="0">
    <w:p w:rsidR="00131290" w:rsidRDefault="0013129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102FBA">
      <w:rPr>
        <w:i/>
        <w:sz w:val="18"/>
        <w:szCs w:val="18"/>
      </w:rPr>
      <w:t>20</w:t>
    </w:r>
    <w:r w:rsidR="008F105A">
      <w:rPr>
        <w:i/>
        <w:sz w:val="18"/>
        <w:szCs w:val="18"/>
      </w:rPr>
      <w:t>79</w:t>
    </w:r>
    <w:r w:rsidR="00102FBA">
      <w:rPr>
        <w:i/>
        <w:sz w:val="18"/>
        <w:szCs w:val="18"/>
      </w:rPr>
      <w:t>,20</w:t>
    </w:r>
    <w:r w:rsidR="008F105A">
      <w:rPr>
        <w:i/>
        <w:sz w:val="18"/>
        <w:szCs w:val="18"/>
      </w:rPr>
      <w:t>80</w:t>
    </w:r>
    <w:r w:rsidR="005A033F">
      <w:rPr>
        <w:i/>
        <w:sz w:val="18"/>
        <w:szCs w:val="18"/>
      </w:rPr>
      <w:t xml:space="preserve"> (лот </w:t>
    </w:r>
    <w:r w:rsidR="008F105A">
      <w:rPr>
        <w:i/>
        <w:sz w:val="18"/>
        <w:szCs w:val="18"/>
      </w:rPr>
      <w:t>4,5</w:t>
    </w:r>
    <w:r w:rsidR="005A033F">
      <w:rPr>
        <w:i/>
        <w:sz w:val="18"/>
        <w:szCs w:val="18"/>
      </w:rPr>
      <w:t xml:space="preserve"> по результатам ПО 1</w:t>
    </w:r>
    <w:r w:rsidR="00651D43">
      <w:rPr>
        <w:i/>
        <w:sz w:val="18"/>
        <w:szCs w:val="18"/>
      </w:rPr>
      <w:t>4</w:t>
    </w:r>
    <w:r w:rsidR="008F105A">
      <w:rPr>
        <w:i/>
        <w:sz w:val="18"/>
        <w:szCs w:val="18"/>
      </w:rPr>
      <w:t>9</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531E"/>
    <w:rsid w:val="000C7948"/>
    <w:rsid w:val="000D267F"/>
    <w:rsid w:val="000D55CF"/>
    <w:rsid w:val="000D6F3C"/>
    <w:rsid w:val="000E0250"/>
    <w:rsid w:val="000E389C"/>
    <w:rsid w:val="0010171A"/>
    <w:rsid w:val="00102FBA"/>
    <w:rsid w:val="001037BC"/>
    <w:rsid w:val="00105692"/>
    <w:rsid w:val="001166D3"/>
    <w:rsid w:val="00117AC2"/>
    <w:rsid w:val="0012041E"/>
    <w:rsid w:val="00122638"/>
    <w:rsid w:val="00124176"/>
    <w:rsid w:val="00124CFD"/>
    <w:rsid w:val="00125507"/>
    <w:rsid w:val="00125687"/>
    <w:rsid w:val="00126988"/>
    <w:rsid w:val="00131290"/>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7E5"/>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6CCA"/>
    <w:rsid w:val="002E1584"/>
    <w:rsid w:val="002E5678"/>
    <w:rsid w:val="002F6C12"/>
    <w:rsid w:val="00301C4A"/>
    <w:rsid w:val="0030415D"/>
    <w:rsid w:val="003049B6"/>
    <w:rsid w:val="00306D62"/>
    <w:rsid w:val="003101ED"/>
    <w:rsid w:val="00312234"/>
    <w:rsid w:val="0031331E"/>
    <w:rsid w:val="00313AC3"/>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5A84"/>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14F0"/>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834"/>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79A"/>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330D0"/>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3A73"/>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4DDD"/>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105A"/>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68B"/>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30C8"/>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377F3"/>
    <w:rsid w:val="00B41B91"/>
    <w:rsid w:val="00B43001"/>
    <w:rsid w:val="00B435AA"/>
    <w:rsid w:val="00B43C8A"/>
    <w:rsid w:val="00B47325"/>
    <w:rsid w:val="00B47A42"/>
    <w:rsid w:val="00B52C7A"/>
    <w:rsid w:val="00B558A1"/>
    <w:rsid w:val="00B573AE"/>
    <w:rsid w:val="00B62313"/>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18C"/>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46B85"/>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5A74"/>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321E"/>
    <w:rsid w:val="00EC5601"/>
    <w:rsid w:val="00EC5E3E"/>
    <w:rsid w:val="00EC5E9D"/>
    <w:rsid w:val="00ED0367"/>
    <w:rsid w:val="00ED0398"/>
    <w:rsid w:val="00ED4D48"/>
    <w:rsid w:val="00ED761D"/>
    <w:rsid w:val="00ED7CDA"/>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130"/>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27625807">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7F94-E9CE-41AF-8B80-6FD23307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cp:revision>
  <cp:lastPrinted>2016-06-07T00:44:00Z</cp:lastPrinted>
  <dcterms:created xsi:type="dcterms:W3CDTF">2016-06-06T07:27:00Z</dcterms:created>
  <dcterms:modified xsi:type="dcterms:W3CDTF">2016-06-07T00:44:00Z</dcterms:modified>
</cp:coreProperties>
</file>