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B31757">
        <w:rPr>
          <w:rFonts w:cs="Arial"/>
          <w:b/>
          <w:bCs/>
          <w:iCs/>
          <w:snapToGrid/>
          <w:spacing w:val="40"/>
          <w:sz w:val="36"/>
          <w:szCs w:val="36"/>
        </w:rPr>
        <w:t>115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A002C5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F55DE2" w:rsidRDefault="00F55DE2" w:rsidP="00F55DE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Закупочной комиссии по рассмотрению предложений по открытому электронному запросу предложений на право заключения договора: </w:t>
      </w:r>
      <w:r w:rsidR="00B31757" w:rsidRPr="00B31757">
        <w:rPr>
          <w:b/>
          <w:bCs/>
          <w:i/>
          <w:iCs/>
          <w:snapToGrid w:val="0"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(в том числе ПИР) на территории филиала АО «ДРСК» "ЭС ЕАО" </w:t>
      </w:r>
      <w:r w:rsidR="00B31757" w:rsidRPr="00B31757">
        <w:rPr>
          <w:b/>
          <w:bCs/>
          <w:sz w:val="26"/>
          <w:szCs w:val="26"/>
        </w:rPr>
        <w:t xml:space="preserve">закупка № 155 </w:t>
      </w:r>
      <w:r w:rsidR="00A002C5">
        <w:rPr>
          <w:b/>
          <w:bCs/>
          <w:sz w:val="26"/>
          <w:szCs w:val="26"/>
        </w:rPr>
        <w:t>раздел 2.1.1.  ГКПЗ 2016</w:t>
      </w:r>
    </w:p>
    <w:p w:rsidR="00B31757" w:rsidRDefault="00B31757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B31757">
        <w:trPr>
          <w:trHeight w:val="11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DC6F4C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DC6F4C">
              <w:rPr>
                <w:rFonts w:ascii="Times New Roman" w:hAnsi="Times New Roman"/>
                <w:sz w:val="24"/>
                <w:szCs w:val="24"/>
              </w:rPr>
              <w:t>25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02C5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0B7370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B31757" w:rsidRPr="00B31757">
        <w:rPr>
          <w:sz w:val="24"/>
        </w:rPr>
        <w:t>ч</w:t>
      </w:r>
      <w:r w:rsidR="00B31757">
        <w:rPr>
          <w:sz w:val="24"/>
        </w:rPr>
        <w:t>лены</w:t>
      </w:r>
      <w:r w:rsidR="00B8408A"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</w:t>
      </w:r>
      <w:r w:rsidR="00B8408A" w:rsidRPr="000B7370">
        <w:rPr>
          <w:sz w:val="24"/>
        </w:rPr>
        <w:t>ей</w:t>
      </w:r>
      <w:r w:rsidRPr="000B7370">
        <w:rPr>
          <w:sz w:val="24"/>
        </w:rPr>
        <w:t xml:space="preserve"> Закупочн</w:t>
      </w:r>
      <w:r w:rsidR="00DF726D" w:rsidRPr="000B7370">
        <w:rPr>
          <w:sz w:val="24"/>
        </w:rPr>
        <w:t>ой</w:t>
      </w:r>
      <w:r w:rsidRPr="000B7370">
        <w:rPr>
          <w:sz w:val="24"/>
        </w:rPr>
        <w:t xml:space="preserve"> комисси</w:t>
      </w:r>
      <w:r w:rsidR="00DF726D" w:rsidRPr="000B7370">
        <w:rPr>
          <w:sz w:val="24"/>
        </w:rPr>
        <w:t xml:space="preserve">и ОАО «ДРСК» </w:t>
      </w:r>
      <w:r w:rsidRPr="000B7370">
        <w:rPr>
          <w:sz w:val="24"/>
        </w:rPr>
        <w:t xml:space="preserve"> 2-го уровня.</w:t>
      </w:r>
    </w:p>
    <w:p w:rsidR="003C690B" w:rsidRPr="000B7370" w:rsidRDefault="003C690B" w:rsidP="000D521C">
      <w:pPr>
        <w:spacing w:line="240" w:lineRule="auto"/>
        <w:ind w:firstLine="0"/>
        <w:rPr>
          <w:sz w:val="24"/>
          <w:szCs w:val="24"/>
        </w:rPr>
      </w:pPr>
      <w:bookmarkStart w:id="2" w:name="_GoBack"/>
      <w:bookmarkEnd w:id="2"/>
    </w:p>
    <w:p w:rsidR="00673BBD" w:rsidRPr="00B31757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B31757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A002C5" w:rsidRPr="00B31757" w:rsidRDefault="00A002C5" w:rsidP="00A002C5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B31757">
        <w:rPr>
          <w:bCs/>
          <w:i/>
          <w:iCs/>
          <w:sz w:val="24"/>
        </w:rPr>
        <w:t xml:space="preserve">О </w:t>
      </w:r>
      <w:r w:rsidRPr="00B31757">
        <w:rPr>
          <w:b/>
          <w:bCs/>
          <w:i/>
          <w:iCs/>
          <w:sz w:val="24"/>
        </w:rPr>
        <w:t xml:space="preserve"> </w:t>
      </w:r>
      <w:r w:rsidRPr="00B31757">
        <w:rPr>
          <w:bCs/>
          <w:i/>
          <w:iCs/>
          <w:sz w:val="24"/>
        </w:rPr>
        <w:t>рассмотрении результатов оценки заявок Участников.</w:t>
      </w:r>
    </w:p>
    <w:p w:rsidR="00A002C5" w:rsidRPr="00B31757" w:rsidRDefault="00A002C5" w:rsidP="00A002C5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B31757">
        <w:rPr>
          <w:bCs/>
          <w:i/>
          <w:iCs/>
          <w:sz w:val="24"/>
        </w:rPr>
        <w:t xml:space="preserve">О признании заявок </w:t>
      </w:r>
      <w:proofErr w:type="gramStart"/>
      <w:r w:rsidRPr="00B31757">
        <w:rPr>
          <w:bCs/>
          <w:i/>
          <w:iCs/>
          <w:sz w:val="24"/>
        </w:rPr>
        <w:t>соответствующими</w:t>
      </w:r>
      <w:proofErr w:type="gramEnd"/>
      <w:r w:rsidRPr="00B31757">
        <w:rPr>
          <w:bCs/>
          <w:i/>
          <w:iCs/>
          <w:sz w:val="24"/>
        </w:rPr>
        <w:t xml:space="preserve"> условиям Документации о закупке.</w:t>
      </w:r>
    </w:p>
    <w:p w:rsidR="00A002C5" w:rsidRPr="00B31757" w:rsidRDefault="00A002C5" w:rsidP="00A002C5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B31757">
        <w:rPr>
          <w:bCs/>
          <w:i/>
          <w:iCs/>
          <w:sz w:val="24"/>
        </w:rPr>
        <w:t xml:space="preserve">О </w:t>
      </w:r>
      <w:proofErr w:type="gramStart"/>
      <w:r w:rsidRPr="00B31757">
        <w:rPr>
          <w:bCs/>
          <w:i/>
          <w:iCs/>
          <w:sz w:val="24"/>
        </w:rPr>
        <w:t>предварительной</w:t>
      </w:r>
      <w:proofErr w:type="gramEnd"/>
      <w:r w:rsidRPr="00B31757">
        <w:rPr>
          <w:bCs/>
          <w:i/>
          <w:iCs/>
          <w:sz w:val="24"/>
        </w:rPr>
        <w:t xml:space="preserve"> </w:t>
      </w:r>
      <w:proofErr w:type="spellStart"/>
      <w:r w:rsidRPr="00B31757">
        <w:rPr>
          <w:bCs/>
          <w:i/>
          <w:iCs/>
          <w:sz w:val="24"/>
        </w:rPr>
        <w:t>ранжировке</w:t>
      </w:r>
      <w:proofErr w:type="spellEnd"/>
      <w:r w:rsidRPr="00B31757">
        <w:rPr>
          <w:bCs/>
          <w:i/>
          <w:iCs/>
          <w:sz w:val="24"/>
        </w:rPr>
        <w:t xml:space="preserve"> заявок.</w:t>
      </w:r>
    </w:p>
    <w:p w:rsidR="00A002C5" w:rsidRPr="00B31757" w:rsidRDefault="00A002C5" w:rsidP="00A002C5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B31757">
        <w:rPr>
          <w:bCs/>
          <w:i/>
          <w:iCs/>
          <w:sz w:val="24"/>
        </w:rPr>
        <w:t>О проведении переторжки</w:t>
      </w:r>
    </w:p>
    <w:p w:rsidR="00796281" w:rsidRPr="00B31757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A002C5" w:rsidRDefault="00A002C5" w:rsidP="00A002C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B31757" w:rsidRDefault="00B31757" w:rsidP="00B31757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По вопросу № 1:</w:t>
      </w:r>
    </w:p>
    <w:p w:rsidR="00B31757" w:rsidRDefault="00B31757" w:rsidP="00B31757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6"/>
        </w:rPr>
      </w:pPr>
      <w:r>
        <w:rPr>
          <w:szCs w:val="26"/>
        </w:rPr>
        <w:t>Признать объем полученной информации достаточным для принятия решения.</w:t>
      </w:r>
    </w:p>
    <w:p w:rsidR="00B31757" w:rsidRDefault="00B31757" w:rsidP="00B31757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6"/>
          <w:shd w:val="clear" w:color="auto" w:fill="FFFF99"/>
        </w:rPr>
      </w:pPr>
      <w:r>
        <w:rPr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22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3882"/>
        <w:gridCol w:w="5706"/>
      </w:tblGrid>
      <w:tr w:rsidR="00B31757" w:rsidTr="00B31757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57" w:rsidRDefault="00B3175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№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57" w:rsidRDefault="00B3175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Наименование участника и его адрес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57" w:rsidRDefault="00B3175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Предмет и общая цена заявки на участие в закупке, в том числе за единицу, руб.</w:t>
            </w:r>
          </w:p>
        </w:tc>
      </w:tr>
      <w:tr w:rsidR="00B31757" w:rsidTr="00B31757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57" w:rsidRDefault="00B3175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57" w:rsidRDefault="00B3175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</w:rPr>
              <w:t>Сельэлектрострой</w:t>
            </w:r>
            <w:proofErr w:type="spellEnd"/>
            <w:r>
              <w:rPr>
                <w:b/>
                <w:i/>
                <w:sz w:val="22"/>
                <w:szCs w:val="24"/>
              </w:rPr>
              <w:t>»</w:t>
            </w:r>
          </w:p>
          <w:p w:rsidR="00B31757" w:rsidRDefault="00B3175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г. Биробиджан, ул. </w:t>
            </w:r>
            <w:proofErr w:type="gramStart"/>
            <w:r>
              <w:rPr>
                <w:sz w:val="22"/>
                <w:szCs w:val="24"/>
              </w:rPr>
              <w:t>Советская</w:t>
            </w:r>
            <w:proofErr w:type="gramEnd"/>
            <w:r>
              <w:rPr>
                <w:sz w:val="22"/>
                <w:szCs w:val="24"/>
              </w:rPr>
              <w:t>, 127»В»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57" w:rsidRDefault="00B31757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Общая стоимость договора 15 000 000,00 без учета НДС (17 700 000,00 руб. с учетом НДС). В том числе за единицу: Цена: </w:t>
            </w:r>
            <w:r>
              <w:rPr>
                <w:b/>
                <w:bCs/>
                <w:i/>
                <w:sz w:val="22"/>
              </w:rPr>
              <w:t xml:space="preserve">898 000,00  </w:t>
            </w:r>
            <w:r>
              <w:rPr>
                <w:sz w:val="22"/>
              </w:rPr>
              <w:t xml:space="preserve">руб. без учета НДС (1 059 640,00 руб. с учетом НДС). </w:t>
            </w:r>
          </w:p>
        </w:tc>
      </w:tr>
      <w:tr w:rsidR="00B31757" w:rsidTr="00B31757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57" w:rsidRDefault="00B3175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2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57" w:rsidRDefault="00B3175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«Энергосистема Амур»</w:t>
            </w:r>
          </w:p>
          <w:p w:rsidR="00B31757" w:rsidRDefault="00B3175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г. Благовещенск, ул. </w:t>
            </w:r>
            <w:proofErr w:type="spellStart"/>
            <w:r>
              <w:rPr>
                <w:sz w:val="22"/>
                <w:szCs w:val="24"/>
              </w:rPr>
              <w:t>Забурхановская</w:t>
            </w:r>
            <w:proofErr w:type="spellEnd"/>
            <w:r>
              <w:rPr>
                <w:sz w:val="22"/>
                <w:szCs w:val="24"/>
              </w:rPr>
              <w:t>, 102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57" w:rsidRDefault="00B31757">
            <w:pPr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</w:rPr>
              <w:t>Общая стоимость договора 15 000 000,00 без учета НДС (17 700 000,00 руб. с учетом НДС). В том числе за единицу: Цена</w:t>
            </w:r>
            <w:r>
              <w:rPr>
                <w:sz w:val="22"/>
                <w:szCs w:val="24"/>
              </w:rPr>
              <w:t xml:space="preserve">: </w:t>
            </w:r>
            <w:r>
              <w:rPr>
                <w:b/>
                <w:bCs/>
                <w:i/>
                <w:sz w:val="22"/>
                <w:szCs w:val="24"/>
              </w:rPr>
              <w:t xml:space="preserve">900 000,00  </w:t>
            </w:r>
            <w:r>
              <w:rPr>
                <w:sz w:val="22"/>
                <w:szCs w:val="24"/>
              </w:rPr>
              <w:t xml:space="preserve">руб. без учета НДС (1 062 000,00  руб. с учетом НДС). </w:t>
            </w:r>
          </w:p>
        </w:tc>
      </w:tr>
      <w:tr w:rsidR="00B31757" w:rsidTr="00B31757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57" w:rsidRDefault="00B3175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3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57" w:rsidRDefault="00B3175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</w:rPr>
              <w:t>Электросервис</w:t>
            </w:r>
            <w:proofErr w:type="spellEnd"/>
            <w:r>
              <w:rPr>
                <w:b/>
                <w:i/>
                <w:sz w:val="22"/>
                <w:szCs w:val="24"/>
              </w:rPr>
              <w:t>»</w:t>
            </w:r>
          </w:p>
          <w:p w:rsidR="00B31757" w:rsidRDefault="00B3175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г. Биробиджан, ул. Миллера, 8Б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57" w:rsidRDefault="00B31757">
            <w:pPr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</w:rPr>
              <w:t xml:space="preserve">Общая стоимость договора 15 000 000,00 без учета НДС (17 700 000,00 руб. с учетом НДС). В том числе за единицу: </w:t>
            </w: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1 925 468,00  </w:t>
            </w:r>
            <w:r>
              <w:rPr>
                <w:sz w:val="22"/>
                <w:szCs w:val="24"/>
              </w:rPr>
              <w:t xml:space="preserve">руб. без учета НДС (2 272 052,24  руб. с учетом НДС). </w:t>
            </w:r>
          </w:p>
        </w:tc>
      </w:tr>
      <w:tr w:rsidR="00B31757" w:rsidTr="00B31757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57" w:rsidRDefault="00B3175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57" w:rsidRDefault="00B3175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</w:rPr>
            </w:pPr>
            <w:r>
              <w:rPr>
                <w:rFonts w:eastAsia="Calibri"/>
                <w:b/>
                <w:i/>
                <w:sz w:val="22"/>
              </w:rPr>
              <w:t>АО «ВСЭСС»</w:t>
            </w:r>
          </w:p>
          <w:p w:rsidR="00B31757" w:rsidRDefault="00B3175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г. Благовещенск, ул. </w:t>
            </w:r>
            <w:proofErr w:type="spellStart"/>
            <w:r>
              <w:rPr>
                <w:rFonts w:eastAsia="Calibri"/>
                <w:sz w:val="22"/>
              </w:rPr>
              <w:t>Забурхановская</w:t>
            </w:r>
            <w:proofErr w:type="spellEnd"/>
            <w:r>
              <w:rPr>
                <w:rFonts w:eastAsia="Calibri"/>
                <w:sz w:val="22"/>
              </w:rPr>
              <w:t>, 102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57" w:rsidRDefault="00B31757">
            <w:pPr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rFonts w:eastAsia="Calibri"/>
                <w:sz w:val="22"/>
              </w:rPr>
              <w:t xml:space="preserve">Общая стоимость договора 15 000 000,00 без учета НДС (17 700 000,00 руб. с учетом НДС). В том числе за </w:t>
            </w:r>
            <w:proofErr w:type="spellStart"/>
            <w:r>
              <w:rPr>
                <w:rFonts w:eastAsia="Calibri"/>
                <w:sz w:val="22"/>
              </w:rPr>
              <w:t>единицу</w:t>
            </w:r>
            <w:proofErr w:type="gramStart"/>
            <w:r>
              <w:rPr>
                <w:rFonts w:eastAsia="Calibri"/>
                <w:sz w:val="22"/>
              </w:rPr>
              <w:t>:Ц</w:t>
            </w:r>
            <w:proofErr w:type="gramEnd"/>
            <w:r>
              <w:rPr>
                <w:rFonts w:eastAsia="Calibri"/>
                <w:sz w:val="22"/>
              </w:rPr>
              <w:t>ена</w:t>
            </w:r>
            <w:proofErr w:type="spellEnd"/>
            <w:r>
              <w:rPr>
                <w:rFonts w:eastAsia="Calibri"/>
                <w:sz w:val="22"/>
              </w:rPr>
              <w:t xml:space="preserve">: </w:t>
            </w:r>
            <w:r>
              <w:rPr>
                <w:rFonts w:eastAsia="Calibri"/>
                <w:b/>
                <w:bCs/>
                <w:i/>
                <w:sz w:val="22"/>
              </w:rPr>
              <w:t xml:space="preserve">2 167 978,00  </w:t>
            </w:r>
            <w:r>
              <w:rPr>
                <w:rFonts w:eastAsia="Calibri"/>
                <w:sz w:val="22"/>
              </w:rPr>
              <w:t>руб. без учета НДС (2 558 214,04  руб. с учетом НДС).</w:t>
            </w:r>
          </w:p>
        </w:tc>
      </w:tr>
    </w:tbl>
    <w:p w:rsidR="00B31757" w:rsidRDefault="00B31757" w:rsidP="00B31757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По вопросу № 2</w:t>
      </w:r>
    </w:p>
    <w:p w:rsidR="00B31757" w:rsidRDefault="00B31757" w:rsidP="00B31757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6"/>
        </w:rPr>
      </w:pPr>
      <w:r>
        <w:rPr>
          <w:sz w:val="24"/>
          <w:szCs w:val="26"/>
        </w:rPr>
        <w:tab/>
      </w:r>
      <w:proofErr w:type="gramStart"/>
      <w:r>
        <w:rPr>
          <w:sz w:val="24"/>
          <w:szCs w:val="26"/>
        </w:rPr>
        <w:t xml:space="preserve">Признать заявки </w:t>
      </w:r>
      <w:r>
        <w:rPr>
          <w:b/>
          <w:i/>
          <w:sz w:val="24"/>
          <w:szCs w:val="26"/>
        </w:rPr>
        <w:t>ООО «</w:t>
      </w:r>
      <w:proofErr w:type="spellStart"/>
      <w:r>
        <w:rPr>
          <w:b/>
          <w:i/>
          <w:sz w:val="24"/>
          <w:szCs w:val="26"/>
        </w:rPr>
        <w:t>Сельэлектрострой</w:t>
      </w:r>
      <w:proofErr w:type="spellEnd"/>
      <w:r>
        <w:rPr>
          <w:b/>
          <w:i/>
          <w:sz w:val="24"/>
          <w:szCs w:val="26"/>
        </w:rPr>
        <w:t xml:space="preserve">» </w:t>
      </w:r>
      <w:r>
        <w:rPr>
          <w:sz w:val="24"/>
          <w:szCs w:val="26"/>
        </w:rPr>
        <w:t xml:space="preserve">г. Биробиджан, ул. Советская, 127, В </w:t>
      </w:r>
      <w:r>
        <w:rPr>
          <w:b/>
          <w:i/>
          <w:sz w:val="24"/>
          <w:szCs w:val="26"/>
        </w:rPr>
        <w:t xml:space="preserve">ООО «Энергосистема Амур» </w:t>
      </w:r>
      <w:r>
        <w:rPr>
          <w:sz w:val="24"/>
          <w:szCs w:val="26"/>
        </w:rPr>
        <w:t xml:space="preserve">г. Благовещенск, ул. </w:t>
      </w:r>
      <w:proofErr w:type="spellStart"/>
      <w:r>
        <w:rPr>
          <w:sz w:val="24"/>
          <w:szCs w:val="26"/>
        </w:rPr>
        <w:t>Забурхановская</w:t>
      </w:r>
      <w:proofErr w:type="spellEnd"/>
      <w:r>
        <w:rPr>
          <w:sz w:val="24"/>
          <w:szCs w:val="26"/>
        </w:rPr>
        <w:t xml:space="preserve">, 102, </w:t>
      </w:r>
      <w:r>
        <w:rPr>
          <w:b/>
          <w:i/>
          <w:sz w:val="24"/>
          <w:szCs w:val="26"/>
        </w:rPr>
        <w:t xml:space="preserve"> ООО «</w:t>
      </w:r>
      <w:proofErr w:type="spellStart"/>
      <w:r>
        <w:rPr>
          <w:b/>
          <w:i/>
          <w:sz w:val="24"/>
          <w:szCs w:val="26"/>
        </w:rPr>
        <w:t>Электросервис</w:t>
      </w:r>
      <w:proofErr w:type="spellEnd"/>
      <w:r>
        <w:rPr>
          <w:b/>
          <w:i/>
          <w:sz w:val="24"/>
          <w:szCs w:val="26"/>
        </w:rPr>
        <w:t xml:space="preserve">» </w:t>
      </w:r>
      <w:r>
        <w:rPr>
          <w:sz w:val="24"/>
          <w:szCs w:val="26"/>
        </w:rPr>
        <w:t>г. Биробиджан, ул. Миллера, 8Б,</w:t>
      </w:r>
      <w:r>
        <w:rPr>
          <w:b/>
          <w:i/>
          <w:sz w:val="24"/>
          <w:szCs w:val="26"/>
        </w:rPr>
        <w:t xml:space="preserve"> АО «ВСЭСС» г</w:t>
      </w:r>
      <w:r>
        <w:rPr>
          <w:sz w:val="24"/>
          <w:szCs w:val="26"/>
        </w:rPr>
        <w:t>. Хабаровск, ул. Тихоокеанская, 165   соответствующими условиям Документации о закупке и принять их к дальнейшему рассмотрению.</w:t>
      </w:r>
      <w:proofErr w:type="gramEnd"/>
    </w:p>
    <w:p w:rsidR="00B31757" w:rsidRDefault="00B31757" w:rsidP="00B31757">
      <w:pPr>
        <w:spacing w:line="240" w:lineRule="auto"/>
        <w:rPr>
          <w:b/>
          <w:sz w:val="24"/>
          <w:szCs w:val="26"/>
        </w:rPr>
      </w:pPr>
    </w:p>
    <w:p w:rsidR="00B31757" w:rsidRDefault="00B31757" w:rsidP="00B31757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По вопросу № 3</w:t>
      </w:r>
    </w:p>
    <w:p w:rsidR="00B31757" w:rsidRDefault="00B31757" w:rsidP="00B31757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6"/>
        </w:rPr>
      </w:pPr>
      <w:r>
        <w:rPr>
          <w:sz w:val="24"/>
          <w:szCs w:val="26"/>
        </w:rPr>
        <w:lastRenderedPageBreak/>
        <w:t xml:space="preserve">Утвердить </w:t>
      </w:r>
      <w:proofErr w:type="gramStart"/>
      <w:r>
        <w:rPr>
          <w:sz w:val="24"/>
          <w:szCs w:val="26"/>
        </w:rPr>
        <w:t>предварительную</w:t>
      </w:r>
      <w:proofErr w:type="gramEnd"/>
      <w:r>
        <w:rPr>
          <w:sz w:val="24"/>
          <w:szCs w:val="26"/>
        </w:rPr>
        <w:t xml:space="preserve"> </w:t>
      </w:r>
      <w:proofErr w:type="spellStart"/>
      <w:r>
        <w:rPr>
          <w:sz w:val="24"/>
          <w:szCs w:val="26"/>
        </w:rPr>
        <w:t>ранжировку</w:t>
      </w:r>
      <w:proofErr w:type="spellEnd"/>
      <w:r>
        <w:rPr>
          <w:sz w:val="24"/>
          <w:szCs w:val="26"/>
        </w:rPr>
        <w:t xml:space="preserve"> предложений Участников:</w:t>
      </w:r>
    </w:p>
    <w:tbl>
      <w:tblPr>
        <w:tblW w:w="100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4252"/>
        <w:gridCol w:w="1984"/>
        <w:gridCol w:w="1844"/>
      </w:tblGrid>
      <w:tr w:rsidR="00B31757" w:rsidTr="00B31757">
        <w:trPr>
          <w:trHeight w:val="7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57" w:rsidRDefault="00B3175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57" w:rsidRDefault="00B3175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57" w:rsidRDefault="00B31757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 ЗА ЕДИНИЦУ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57" w:rsidRDefault="00B31757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B31757" w:rsidTr="00B3175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57" w:rsidRDefault="00B31757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57" w:rsidRDefault="00B3175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«Энергосистема Амур»</w:t>
            </w:r>
          </w:p>
          <w:p w:rsidR="00B31757" w:rsidRDefault="00B3175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г. Благовещенск, ул. </w:t>
            </w:r>
            <w:proofErr w:type="spellStart"/>
            <w:r>
              <w:rPr>
                <w:sz w:val="22"/>
                <w:szCs w:val="24"/>
              </w:rPr>
              <w:t>Забурхановская</w:t>
            </w:r>
            <w:proofErr w:type="spellEnd"/>
            <w:r>
              <w:rPr>
                <w:sz w:val="22"/>
                <w:szCs w:val="24"/>
              </w:rPr>
              <w:t>, 102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57" w:rsidRDefault="00B31757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</w:rPr>
              <w:t>900 000,00 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57" w:rsidRDefault="00B31757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3,00</w:t>
            </w:r>
          </w:p>
        </w:tc>
      </w:tr>
      <w:tr w:rsidR="00B31757" w:rsidTr="00B3175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57" w:rsidRDefault="00B31757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2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57" w:rsidRDefault="00B3175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АО «ВСЭСС»</w:t>
            </w:r>
          </w:p>
          <w:p w:rsidR="00B31757" w:rsidRDefault="00B3175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г. Благовещенск, ул.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Забурхановская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, 102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57" w:rsidRDefault="00B31757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2 167 978,00 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57" w:rsidRDefault="00B31757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3,00</w:t>
            </w:r>
          </w:p>
        </w:tc>
      </w:tr>
      <w:tr w:rsidR="00B31757" w:rsidTr="00B3175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57" w:rsidRDefault="00B31757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3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57" w:rsidRDefault="00B3175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</w:rPr>
              <w:t>Сельэлектрострой</w:t>
            </w:r>
            <w:proofErr w:type="spellEnd"/>
            <w:r>
              <w:rPr>
                <w:b/>
                <w:i/>
                <w:sz w:val="22"/>
                <w:szCs w:val="24"/>
              </w:rPr>
              <w:t>»</w:t>
            </w:r>
          </w:p>
          <w:p w:rsidR="00B31757" w:rsidRDefault="00B3175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г. Биробиджан, ул. </w:t>
            </w:r>
            <w:proofErr w:type="gramStart"/>
            <w:r>
              <w:rPr>
                <w:sz w:val="22"/>
                <w:szCs w:val="24"/>
              </w:rPr>
              <w:t>Советская</w:t>
            </w:r>
            <w:proofErr w:type="gramEnd"/>
            <w:r>
              <w:rPr>
                <w:sz w:val="22"/>
                <w:szCs w:val="24"/>
              </w:rPr>
              <w:t>, 127»В»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57" w:rsidRDefault="00B3175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898 000,00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57" w:rsidRDefault="00B31757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2,55</w:t>
            </w:r>
          </w:p>
        </w:tc>
      </w:tr>
      <w:tr w:rsidR="00B31757" w:rsidTr="00B3175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57" w:rsidRDefault="00B31757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4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57" w:rsidRDefault="00B3175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</w:rPr>
              <w:t>Электросервис</w:t>
            </w:r>
            <w:proofErr w:type="spellEnd"/>
            <w:r>
              <w:rPr>
                <w:b/>
                <w:i/>
                <w:sz w:val="22"/>
                <w:szCs w:val="24"/>
              </w:rPr>
              <w:t>»</w:t>
            </w:r>
          </w:p>
          <w:p w:rsidR="00B31757" w:rsidRDefault="00B3175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sz w:val="22"/>
                <w:szCs w:val="24"/>
              </w:rPr>
              <w:t>г. Биробиджан, ул. Миллера, 8Б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57" w:rsidRDefault="00B3175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1 925 468,00 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57" w:rsidRDefault="00B31757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2,55</w:t>
            </w:r>
          </w:p>
        </w:tc>
      </w:tr>
    </w:tbl>
    <w:p w:rsidR="00B31757" w:rsidRDefault="00B31757" w:rsidP="00B31757">
      <w:pPr>
        <w:spacing w:line="240" w:lineRule="auto"/>
        <w:rPr>
          <w:b/>
          <w:sz w:val="24"/>
          <w:szCs w:val="26"/>
        </w:rPr>
      </w:pPr>
    </w:p>
    <w:p w:rsidR="00B31757" w:rsidRDefault="00B31757" w:rsidP="00B31757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По вопросу № 4:</w:t>
      </w:r>
    </w:p>
    <w:p w:rsidR="00B31757" w:rsidRDefault="00B31757" w:rsidP="00B31757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6"/>
        </w:rPr>
      </w:pPr>
      <w:r>
        <w:rPr>
          <w:sz w:val="24"/>
          <w:szCs w:val="26"/>
        </w:rPr>
        <w:t xml:space="preserve">Провести переторжку. </w:t>
      </w:r>
    </w:p>
    <w:p w:rsidR="00B31757" w:rsidRDefault="00B31757" w:rsidP="00B31757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6"/>
          <w:lang w:eastAsia="en-US"/>
        </w:rPr>
      </w:pPr>
      <w:r>
        <w:rPr>
          <w:sz w:val="24"/>
          <w:szCs w:val="26"/>
        </w:rPr>
        <w:t xml:space="preserve">Допустить к участию в переторжке предложения следующих участников: </w:t>
      </w:r>
      <w:proofErr w:type="gramStart"/>
      <w:r>
        <w:rPr>
          <w:b/>
          <w:i/>
          <w:sz w:val="24"/>
          <w:szCs w:val="26"/>
        </w:rPr>
        <w:t>ООО «</w:t>
      </w:r>
      <w:proofErr w:type="spellStart"/>
      <w:r>
        <w:rPr>
          <w:b/>
          <w:i/>
          <w:sz w:val="24"/>
          <w:szCs w:val="26"/>
        </w:rPr>
        <w:t>Сельэлектрострой</w:t>
      </w:r>
      <w:proofErr w:type="spellEnd"/>
      <w:r>
        <w:rPr>
          <w:b/>
          <w:i/>
          <w:sz w:val="24"/>
          <w:szCs w:val="26"/>
        </w:rPr>
        <w:t xml:space="preserve">» </w:t>
      </w:r>
      <w:r>
        <w:rPr>
          <w:sz w:val="24"/>
          <w:szCs w:val="26"/>
        </w:rPr>
        <w:t xml:space="preserve">г. Биробиджан, ул. Советская, 127, В </w:t>
      </w:r>
      <w:r>
        <w:rPr>
          <w:b/>
          <w:i/>
          <w:sz w:val="24"/>
          <w:szCs w:val="26"/>
        </w:rPr>
        <w:t xml:space="preserve">ООО «Энергосистема Амур» </w:t>
      </w:r>
      <w:r>
        <w:rPr>
          <w:sz w:val="24"/>
          <w:szCs w:val="26"/>
        </w:rPr>
        <w:t xml:space="preserve">г. Благовещенск, ул. </w:t>
      </w:r>
      <w:proofErr w:type="spellStart"/>
      <w:r>
        <w:rPr>
          <w:sz w:val="24"/>
          <w:szCs w:val="26"/>
        </w:rPr>
        <w:t>Забурхановская</w:t>
      </w:r>
      <w:proofErr w:type="spellEnd"/>
      <w:r>
        <w:rPr>
          <w:sz w:val="24"/>
          <w:szCs w:val="26"/>
        </w:rPr>
        <w:t xml:space="preserve">, 102, </w:t>
      </w:r>
      <w:r>
        <w:rPr>
          <w:b/>
          <w:i/>
          <w:sz w:val="24"/>
          <w:szCs w:val="26"/>
        </w:rPr>
        <w:t xml:space="preserve"> ООО «</w:t>
      </w:r>
      <w:proofErr w:type="spellStart"/>
      <w:r>
        <w:rPr>
          <w:b/>
          <w:i/>
          <w:sz w:val="24"/>
          <w:szCs w:val="26"/>
        </w:rPr>
        <w:t>Электросервис</w:t>
      </w:r>
      <w:proofErr w:type="spellEnd"/>
      <w:r>
        <w:rPr>
          <w:b/>
          <w:i/>
          <w:sz w:val="24"/>
          <w:szCs w:val="26"/>
        </w:rPr>
        <w:t xml:space="preserve">» </w:t>
      </w:r>
      <w:r>
        <w:rPr>
          <w:sz w:val="24"/>
          <w:szCs w:val="26"/>
        </w:rPr>
        <w:t>г. Биробиджан, ул. Миллера, 8Б,</w:t>
      </w:r>
      <w:r>
        <w:rPr>
          <w:b/>
          <w:i/>
          <w:sz w:val="24"/>
          <w:szCs w:val="26"/>
        </w:rPr>
        <w:t xml:space="preserve"> АО «ВСЭСС» г</w:t>
      </w:r>
      <w:r>
        <w:rPr>
          <w:sz w:val="24"/>
          <w:szCs w:val="26"/>
        </w:rPr>
        <w:t>. Хабаровск, ул. Тихоокеанская, 165</w:t>
      </w:r>
      <w:r>
        <w:rPr>
          <w:sz w:val="24"/>
          <w:szCs w:val="26"/>
          <w:lang w:eastAsia="en-US"/>
        </w:rPr>
        <w:t xml:space="preserve">.  </w:t>
      </w:r>
      <w:proofErr w:type="gramEnd"/>
    </w:p>
    <w:p w:rsidR="00B31757" w:rsidRDefault="00B31757" w:rsidP="00B31757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6"/>
        </w:rPr>
      </w:pPr>
      <w:r>
        <w:rPr>
          <w:sz w:val="24"/>
          <w:szCs w:val="26"/>
        </w:rPr>
        <w:t xml:space="preserve">Определить форму переторжки: </w:t>
      </w:r>
      <w:proofErr w:type="gramStart"/>
      <w:r>
        <w:rPr>
          <w:sz w:val="24"/>
          <w:szCs w:val="26"/>
        </w:rPr>
        <w:t>заочная</w:t>
      </w:r>
      <w:proofErr w:type="gramEnd"/>
      <w:r>
        <w:rPr>
          <w:sz w:val="24"/>
          <w:szCs w:val="26"/>
        </w:rPr>
        <w:t>.</w:t>
      </w:r>
    </w:p>
    <w:p w:rsidR="00B31757" w:rsidRDefault="00B31757" w:rsidP="00B31757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6"/>
        </w:rPr>
      </w:pPr>
      <w:r>
        <w:rPr>
          <w:sz w:val="24"/>
          <w:szCs w:val="26"/>
        </w:rPr>
        <w:t>Назначить переторжку на 2</w:t>
      </w:r>
      <w:r w:rsidR="00EE2A31">
        <w:rPr>
          <w:sz w:val="24"/>
          <w:szCs w:val="26"/>
        </w:rPr>
        <w:t>5</w:t>
      </w:r>
      <w:r>
        <w:rPr>
          <w:sz w:val="24"/>
          <w:szCs w:val="26"/>
        </w:rPr>
        <w:t>.12.2015 в 15:00 час</w:t>
      </w:r>
      <w:proofErr w:type="gramStart"/>
      <w:r>
        <w:rPr>
          <w:sz w:val="24"/>
          <w:szCs w:val="26"/>
        </w:rPr>
        <w:t>.</w:t>
      </w:r>
      <w:proofErr w:type="gramEnd"/>
      <w:r>
        <w:rPr>
          <w:sz w:val="24"/>
          <w:szCs w:val="26"/>
        </w:rPr>
        <w:t xml:space="preserve"> (</w:t>
      </w:r>
      <w:proofErr w:type="gramStart"/>
      <w:r>
        <w:rPr>
          <w:sz w:val="24"/>
          <w:szCs w:val="26"/>
        </w:rPr>
        <w:t>б</w:t>
      </w:r>
      <w:proofErr w:type="gramEnd"/>
      <w:r>
        <w:rPr>
          <w:sz w:val="24"/>
          <w:szCs w:val="26"/>
        </w:rPr>
        <w:t>лаговещенского времени).</w:t>
      </w:r>
    </w:p>
    <w:p w:rsidR="00B31757" w:rsidRDefault="00B31757" w:rsidP="00B31757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6"/>
        </w:rPr>
      </w:pPr>
      <w:r>
        <w:rPr>
          <w:sz w:val="24"/>
          <w:szCs w:val="26"/>
        </w:rPr>
        <w:t xml:space="preserve">Место проведения переторжки: ЭТП </w:t>
      </w:r>
      <w:r>
        <w:rPr>
          <w:sz w:val="24"/>
          <w:szCs w:val="26"/>
          <w:lang w:val="en-US"/>
        </w:rPr>
        <w:t>b</w:t>
      </w:r>
      <w:r>
        <w:rPr>
          <w:sz w:val="24"/>
          <w:szCs w:val="26"/>
        </w:rPr>
        <w:t>2</w:t>
      </w:r>
      <w:r>
        <w:rPr>
          <w:sz w:val="24"/>
          <w:szCs w:val="26"/>
          <w:lang w:val="en-US"/>
        </w:rPr>
        <w:t>b</w:t>
      </w:r>
      <w:r>
        <w:rPr>
          <w:sz w:val="24"/>
          <w:szCs w:val="26"/>
        </w:rPr>
        <w:t>-</w:t>
      </w:r>
      <w:proofErr w:type="spellStart"/>
      <w:r>
        <w:rPr>
          <w:sz w:val="24"/>
          <w:szCs w:val="26"/>
          <w:lang w:val="en-US"/>
        </w:rPr>
        <w:t>energo</w:t>
      </w:r>
      <w:proofErr w:type="spellEnd"/>
    </w:p>
    <w:p w:rsidR="00B31757" w:rsidRDefault="00B31757" w:rsidP="00B31757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6"/>
        </w:rPr>
      </w:pPr>
      <w:r>
        <w:rPr>
          <w:sz w:val="24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A002C5"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Моторина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p w:rsidR="006227C6" w:rsidRDefault="006227C6" w:rsidP="00A002C5">
      <w:pPr>
        <w:spacing w:line="240" w:lineRule="auto"/>
        <w:ind w:firstLine="0"/>
        <w:rPr>
          <w:sz w:val="24"/>
          <w:szCs w:val="24"/>
        </w:rPr>
      </w:pPr>
    </w:p>
    <w:p w:rsidR="00A002C5" w:rsidRDefault="00A002C5" w:rsidP="00A002C5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A002C5" w:rsidRDefault="00A002C5" w:rsidP="00A002C5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A002C5" w:rsidRPr="00C02479" w:rsidRDefault="00A002C5" w:rsidP="00A002C5">
      <w:pPr>
        <w:spacing w:line="240" w:lineRule="auto"/>
        <w:ind w:firstLine="0"/>
        <w:rPr>
          <w:sz w:val="24"/>
          <w:szCs w:val="24"/>
        </w:rPr>
      </w:pPr>
    </w:p>
    <w:sectPr w:rsidR="00A002C5" w:rsidRPr="00C02479" w:rsidSect="00DF726D">
      <w:headerReference w:type="default" r:id="rId10"/>
      <w:footerReference w:type="default" r:id="rId11"/>
      <w:pgSz w:w="11906" w:h="16838"/>
      <w:pgMar w:top="709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973" w:rsidRDefault="00E14973" w:rsidP="00355095">
      <w:pPr>
        <w:spacing w:line="240" w:lineRule="auto"/>
      </w:pPr>
      <w:r>
        <w:separator/>
      </w:r>
    </w:p>
  </w:endnote>
  <w:endnote w:type="continuationSeparator" w:id="0">
    <w:p w:rsidR="00E14973" w:rsidRDefault="00E1497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C6F4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C6F4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973" w:rsidRDefault="00E14973" w:rsidP="00355095">
      <w:pPr>
        <w:spacing w:line="240" w:lineRule="auto"/>
      </w:pPr>
      <w:r>
        <w:separator/>
      </w:r>
    </w:p>
  </w:footnote>
  <w:footnote w:type="continuationSeparator" w:id="0">
    <w:p w:rsidR="00E14973" w:rsidRDefault="00E1497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B31757">
      <w:rPr>
        <w:i/>
        <w:sz w:val="20"/>
      </w:rPr>
      <w:t>155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B31757">
      <w:rPr>
        <w:i/>
        <w:sz w:val="20"/>
      </w:rPr>
      <w:t>1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63C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7A3"/>
    <w:rsid w:val="001E1488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4D85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1757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C6F4C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14973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2A31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5DE2"/>
    <w:rsid w:val="00F6533B"/>
    <w:rsid w:val="00F779A3"/>
    <w:rsid w:val="00F83C2F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B317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B317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E48AF-1022-4D16-B41B-A6568B27D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25</cp:revision>
  <cp:lastPrinted>2015-12-18T06:33:00Z</cp:lastPrinted>
  <dcterms:created xsi:type="dcterms:W3CDTF">2015-01-16T07:03:00Z</dcterms:created>
  <dcterms:modified xsi:type="dcterms:W3CDTF">2015-12-25T04:24:00Z</dcterms:modified>
</cp:coreProperties>
</file>