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D3D" w:rsidRPr="00AA069C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b/>
          <w:color w:val="000000"/>
          <w:sz w:val="24"/>
          <w:szCs w:val="24"/>
        </w:rPr>
      </w:pPr>
      <w:bookmarkStart w:id="0" w:name="_GoBack"/>
      <w:bookmarkEnd w:id="0"/>
      <w:r w:rsidRPr="00AA069C">
        <w:rPr>
          <w:rFonts w:ascii="TimesNewRomanPSMT" w:hAnsi="TimesNewRomanPSMT" w:cs="TimesNewRomanPSMT"/>
          <w:b/>
          <w:color w:val="000000"/>
          <w:sz w:val="24"/>
          <w:szCs w:val="24"/>
        </w:rPr>
        <w:t xml:space="preserve">АГЕНТСКИЙ ДОГОВОР </w:t>
      </w:r>
      <w:r w:rsidR="00753FFD" w:rsidRPr="00AA069C">
        <w:rPr>
          <w:rFonts w:ascii="TimesNewRomanPSMT" w:hAnsi="TimesNewRomanPSMT" w:cs="TimesNewRomanPSMT"/>
          <w:b/>
          <w:color w:val="000000"/>
          <w:sz w:val="24"/>
          <w:szCs w:val="24"/>
        </w:rPr>
        <w:t>№</w:t>
      </w:r>
      <w:r w:rsidRPr="00AA069C">
        <w:rPr>
          <w:rFonts w:ascii="TimesNewRomanPSMT" w:hAnsi="TimesNewRomanPSMT" w:cs="TimesNewRomanPSMT"/>
          <w:b/>
          <w:color w:val="000000"/>
          <w:sz w:val="24"/>
          <w:szCs w:val="24"/>
        </w:rPr>
        <w:t xml:space="preserve"> _______</w:t>
      </w:r>
    </w:p>
    <w:p w:rsidR="00753FFD" w:rsidRDefault="00753FFD" w:rsidP="00CF5D1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г. _____________ 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ab/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ab/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ab/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ab/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ab/>
      </w:r>
      <w:r w:rsidR="00753FFD">
        <w:rPr>
          <w:rFonts w:ascii="TimesNewRomanPSMT" w:hAnsi="TimesNewRomanPSMT" w:cs="TimesNewRomanPSMT"/>
          <w:color w:val="000000"/>
          <w:sz w:val="24"/>
          <w:szCs w:val="24"/>
        </w:rPr>
        <w:t xml:space="preserve">         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"___"___________ ____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г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753FFD" w:rsidRDefault="00753FF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C800A4" w:rsidRDefault="00C800A4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b/>
          <w:color w:val="000000"/>
          <w:sz w:val="24"/>
          <w:szCs w:val="24"/>
        </w:rPr>
      </w:pPr>
    </w:p>
    <w:p w:rsidR="00C800A4" w:rsidRDefault="00C800A4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b/>
          <w:color w:val="000000"/>
          <w:sz w:val="24"/>
          <w:szCs w:val="24"/>
        </w:rPr>
      </w:pP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 w:rsidRPr="00753FFD">
        <w:rPr>
          <w:rFonts w:ascii="TimesNewRomanPSMT" w:hAnsi="TimesNewRomanPSMT" w:cs="TimesNewRomanPSMT"/>
          <w:b/>
          <w:color w:val="000000"/>
          <w:sz w:val="24"/>
          <w:szCs w:val="24"/>
        </w:rPr>
        <w:t>Открытое акционерное общество «Дальневосточная распределительная сетевая</w:t>
      </w:r>
      <w:r w:rsidR="00CF5D15" w:rsidRPr="00753FFD">
        <w:rPr>
          <w:rFonts w:ascii="TimesNewRomanPSMT" w:hAnsi="TimesNewRomanPSMT" w:cs="TimesNewRomanPSMT"/>
          <w:b/>
          <w:color w:val="000000"/>
          <w:sz w:val="24"/>
          <w:szCs w:val="24"/>
        </w:rPr>
        <w:t xml:space="preserve"> </w:t>
      </w:r>
      <w:r w:rsidRPr="00753FFD">
        <w:rPr>
          <w:rFonts w:ascii="TimesNewRomanPSMT" w:hAnsi="TimesNewRomanPSMT" w:cs="TimesNewRomanPSMT"/>
          <w:b/>
          <w:color w:val="000000"/>
          <w:sz w:val="24"/>
          <w:szCs w:val="24"/>
        </w:rPr>
        <w:t>компания»</w:t>
      </w:r>
      <w:r>
        <w:rPr>
          <w:rFonts w:ascii="TimesNewRomanPSMT" w:hAnsi="TimesNewRomanPSMT" w:cs="TimesNewRomanPSMT"/>
          <w:color w:val="000000"/>
          <w:sz w:val="24"/>
          <w:szCs w:val="24"/>
        </w:rPr>
        <w:t>, именуемая в дальнейшем "Принципал", в лице _____________, действующий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на основании ____________(Устава, доверенности), с одной стороны, и </w:t>
      </w:r>
      <w:r w:rsidRPr="00753FFD">
        <w:rPr>
          <w:rFonts w:ascii="TimesNewRomanPSMT" w:hAnsi="TimesNewRomanPSMT" w:cs="TimesNewRomanPSMT"/>
          <w:b/>
          <w:color w:val="000000"/>
          <w:sz w:val="24"/>
          <w:szCs w:val="24"/>
        </w:rPr>
        <w:t>Открытое</w:t>
      </w:r>
      <w:r w:rsidR="00CF5D15" w:rsidRPr="00753FFD">
        <w:rPr>
          <w:rFonts w:ascii="TimesNewRomanPSMT" w:hAnsi="TimesNewRomanPSMT" w:cs="TimesNewRomanPSMT"/>
          <w:b/>
          <w:color w:val="000000"/>
          <w:sz w:val="24"/>
          <w:szCs w:val="24"/>
        </w:rPr>
        <w:t xml:space="preserve"> </w:t>
      </w:r>
      <w:r w:rsidRPr="00753FFD">
        <w:rPr>
          <w:rFonts w:ascii="TimesNewRomanPSMT" w:hAnsi="TimesNewRomanPSMT" w:cs="TimesNewRomanPSMT"/>
          <w:b/>
          <w:color w:val="000000"/>
          <w:sz w:val="24"/>
          <w:szCs w:val="24"/>
        </w:rPr>
        <w:t>акционерное общество «Дальневосточная энергетическая компания</w:t>
      </w:r>
      <w:r w:rsidR="00753FFD">
        <w:rPr>
          <w:rFonts w:ascii="TimesNewRomanPSMT" w:hAnsi="TimesNewRomanPSMT" w:cs="TimesNewRomanPSMT"/>
          <w:color w:val="000000"/>
          <w:sz w:val="24"/>
          <w:szCs w:val="24"/>
        </w:rPr>
        <w:t>»</w:t>
      </w:r>
      <w:r>
        <w:rPr>
          <w:rFonts w:ascii="TimesNewRomanPSMT" w:hAnsi="TimesNewRomanPSMT" w:cs="TimesNewRomanPSMT"/>
          <w:color w:val="000000"/>
          <w:sz w:val="24"/>
          <w:szCs w:val="24"/>
        </w:rPr>
        <w:t>, именуемая в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дальнейшем "Агент", в лице ____________, действующий на основании _______________,</w:t>
      </w:r>
      <w:proofErr w:type="gramEnd"/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с другой стороны, вместе именуемые "стороны", заключили настоящий Договор о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нижеследующем:</w:t>
      </w:r>
    </w:p>
    <w:p w:rsidR="00CF5D15" w:rsidRDefault="00CF5D15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C84D3D" w:rsidRPr="00C800A4" w:rsidRDefault="00C84D3D" w:rsidP="00C800A4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4"/>
          <w:szCs w:val="24"/>
        </w:rPr>
      </w:pPr>
      <w:r w:rsidRPr="00C800A4">
        <w:rPr>
          <w:rFonts w:ascii="TimesNewRomanPSMT" w:hAnsi="TimesNewRomanPSMT" w:cs="TimesNewRomanPSMT"/>
          <w:color w:val="000000"/>
          <w:sz w:val="24"/>
          <w:szCs w:val="24"/>
        </w:rPr>
        <w:t>ПРЕДМЕТ ДОГОВОРА</w:t>
      </w:r>
    </w:p>
    <w:p w:rsidR="00C800A4" w:rsidRPr="00C800A4" w:rsidRDefault="00C800A4" w:rsidP="00C800A4">
      <w:pPr>
        <w:pStyle w:val="a9"/>
        <w:autoSpaceDE w:val="0"/>
        <w:autoSpaceDN w:val="0"/>
        <w:adjustRightInd w:val="0"/>
        <w:spacing w:after="0" w:line="240" w:lineRule="auto"/>
        <w:ind w:left="1069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CF5D15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1.1.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Учитывая, что с 1 декабря 2014 года ОАО «ДРСК» присвоен статус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гарантирующего поставщика в отношении зоны деятельности гарантирующего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поставщика электрической энергии общества с ограниченной ответственностью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«Энергосбыт» (приказ Министерства энергетики РФ от 25.11.2014 г. №860/1 «О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присвоении статуса гарантирующего поставщика территориальной сетевой организации»,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далее - Приказ), Принципал поручает, а Агент принимает на себя обязательство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осуществлять от имени и за счет Принципала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все необходимые юридические и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фактические действия, связанные с энергоснабжением Потребителей – физических и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юридических лиц, расположенных на территории зоны деятельности гарантирующего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поставщика электрической энергии, указанной в Приказе, а именно: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gramEnd"/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с оказанием Потребителям - физическим лицам (собственникам и нанимателям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жилых помещений в многоквартирных жилых домах, а также собственникам жилых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домов) коммунальных услуг по электроснабжению;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- с реализацией Потребителям - юридическим лицам, в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т.ч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 исполнителям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коммунальных услуг, индивидуальным предпринимателям электрической энергии на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розничном рынке;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с получением платы за потребленную электрическую энергию от Потребителей;</w:t>
      </w:r>
    </w:p>
    <w:p w:rsidR="00C84D3D" w:rsidRPr="008A3B6F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883F72">
        <w:rPr>
          <w:rFonts w:ascii="TimesNewRomanPSMT" w:hAnsi="TimesNewRomanPSMT" w:cs="TimesNewRomanPSMT"/>
          <w:color w:val="000000"/>
          <w:sz w:val="24"/>
          <w:szCs w:val="24"/>
        </w:rPr>
        <w:t>- с заключением и исполнением с ОАО «</w:t>
      </w:r>
      <w:proofErr w:type="spellStart"/>
      <w:r w:rsidRPr="00883F72">
        <w:rPr>
          <w:rFonts w:ascii="TimesNewRomanPSMT" w:hAnsi="TimesNewRomanPSMT" w:cs="TimesNewRomanPSMT"/>
          <w:color w:val="000000"/>
          <w:sz w:val="24"/>
          <w:szCs w:val="24"/>
        </w:rPr>
        <w:t>Хасанкоммунэнерго</w:t>
      </w:r>
      <w:proofErr w:type="spellEnd"/>
      <w:r w:rsidRPr="00883F72">
        <w:rPr>
          <w:rFonts w:ascii="TimesNewRomanPSMT" w:hAnsi="TimesNewRomanPSMT" w:cs="TimesNewRomanPSMT"/>
          <w:color w:val="000000"/>
          <w:sz w:val="24"/>
          <w:szCs w:val="24"/>
        </w:rPr>
        <w:t>», ОАО</w:t>
      </w:r>
      <w:r w:rsidR="00CF5D15" w:rsidRPr="00883F72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Pr="00883F72">
        <w:rPr>
          <w:rFonts w:ascii="TimesNewRomanPSMT" w:hAnsi="TimesNewRomanPSMT" w:cs="TimesNewRomanPSMT"/>
          <w:color w:val="000000"/>
          <w:sz w:val="24"/>
          <w:szCs w:val="24"/>
        </w:rPr>
        <w:t>«</w:t>
      </w:r>
      <w:proofErr w:type="spellStart"/>
      <w:r w:rsidRPr="008A3B6F">
        <w:rPr>
          <w:rFonts w:ascii="TimesNewRomanPSMT" w:hAnsi="TimesNewRomanPSMT" w:cs="TimesNewRomanPSMT"/>
          <w:color w:val="000000"/>
          <w:sz w:val="24"/>
          <w:szCs w:val="24"/>
        </w:rPr>
        <w:t>Электробытсервис</w:t>
      </w:r>
      <w:proofErr w:type="spellEnd"/>
      <w:r w:rsidRPr="008A3B6F">
        <w:rPr>
          <w:rFonts w:ascii="TimesNewRomanPSMT" w:hAnsi="TimesNewRomanPSMT" w:cs="TimesNewRomanPSMT"/>
          <w:color w:val="000000"/>
          <w:sz w:val="24"/>
          <w:szCs w:val="24"/>
        </w:rPr>
        <w:t>», ОАО «Оборонэнерго» договоров оказания услуг по передаче</w:t>
      </w:r>
      <w:r w:rsidR="00CF5D15" w:rsidRPr="008A3B6F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Pr="008A3B6F">
        <w:rPr>
          <w:rFonts w:ascii="TimesNewRomanPSMT" w:hAnsi="TimesNewRomanPSMT" w:cs="TimesNewRomanPSMT"/>
          <w:color w:val="000000"/>
          <w:sz w:val="24"/>
          <w:szCs w:val="24"/>
        </w:rPr>
        <w:t>электро</w:t>
      </w:r>
      <w:r w:rsidR="00883F72" w:rsidRPr="008A3B6F">
        <w:rPr>
          <w:rFonts w:ascii="TimesNewRomanPSMT" w:hAnsi="TimesNewRomanPSMT" w:cs="TimesNewRomanPSMT"/>
          <w:color w:val="000000"/>
          <w:sz w:val="24"/>
          <w:szCs w:val="24"/>
        </w:rPr>
        <w:t>энергии за исключением расчетов за оказанные услуги;</w:t>
      </w:r>
    </w:p>
    <w:p w:rsidR="00C84D3D" w:rsidRPr="008A3B6F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8A3B6F">
        <w:rPr>
          <w:rFonts w:ascii="TimesNewRomanPSMT" w:hAnsi="TimesNewRomanPSMT" w:cs="TimesNewRomanPSMT"/>
          <w:color w:val="000000"/>
          <w:sz w:val="24"/>
          <w:szCs w:val="24"/>
        </w:rPr>
        <w:t>-с заключением и исполнением с ОАО «</w:t>
      </w:r>
      <w:proofErr w:type="spellStart"/>
      <w:r w:rsidRPr="008A3B6F">
        <w:rPr>
          <w:rFonts w:ascii="TimesNewRomanPSMT" w:hAnsi="TimesNewRomanPSMT" w:cs="TimesNewRomanPSMT"/>
          <w:color w:val="000000"/>
          <w:sz w:val="24"/>
          <w:szCs w:val="24"/>
        </w:rPr>
        <w:t>Хасанкоммунэнерго</w:t>
      </w:r>
      <w:proofErr w:type="spellEnd"/>
      <w:r w:rsidRPr="008A3B6F">
        <w:rPr>
          <w:rFonts w:ascii="TimesNewRomanPSMT" w:hAnsi="TimesNewRomanPSMT" w:cs="TimesNewRomanPSMT"/>
          <w:color w:val="000000"/>
          <w:sz w:val="24"/>
          <w:szCs w:val="24"/>
        </w:rPr>
        <w:t>», ОАО</w:t>
      </w:r>
      <w:r w:rsidR="00CF5D15" w:rsidRPr="008A3B6F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Pr="008A3B6F">
        <w:rPr>
          <w:rFonts w:ascii="TimesNewRomanPSMT" w:hAnsi="TimesNewRomanPSMT" w:cs="TimesNewRomanPSMT"/>
          <w:color w:val="000000"/>
          <w:sz w:val="24"/>
          <w:szCs w:val="24"/>
        </w:rPr>
        <w:t>«</w:t>
      </w:r>
      <w:proofErr w:type="spellStart"/>
      <w:r w:rsidRPr="008A3B6F">
        <w:rPr>
          <w:rFonts w:ascii="TimesNewRomanPSMT" w:hAnsi="TimesNewRomanPSMT" w:cs="TimesNewRomanPSMT"/>
          <w:color w:val="000000"/>
          <w:sz w:val="24"/>
          <w:szCs w:val="24"/>
        </w:rPr>
        <w:t>Электробытсервис</w:t>
      </w:r>
      <w:proofErr w:type="spellEnd"/>
      <w:r w:rsidRPr="008A3B6F">
        <w:rPr>
          <w:rFonts w:ascii="TimesNewRomanPSMT" w:hAnsi="TimesNewRomanPSMT" w:cs="TimesNewRomanPSMT"/>
          <w:color w:val="000000"/>
          <w:sz w:val="24"/>
          <w:szCs w:val="24"/>
        </w:rPr>
        <w:t>», ОАО «Оборонэнерго» договоров купли-продажи электроэнергии на</w:t>
      </w:r>
      <w:r w:rsidR="00CF5D15" w:rsidRPr="008A3B6F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Pr="008A3B6F">
        <w:rPr>
          <w:rFonts w:ascii="TimesNewRomanPSMT" w:hAnsi="TimesNewRomanPSMT" w:cs="TimesNewRomanPSMT"/>
          <w:color w:val="000000"/>
          <w:sz w:val="24"/>
          <w:szCs w:val="24"/>
        </w:rPr>
        <w:t>компенсацию потерь</w:t>
      </w:r>
      <w:r w:rsidR="00883F72" w:rsidRPr="008A3B6F">
        <w:rPr>
          <w:rFonts w:ascii="TimesNewRomanPSMT" w:hAnsi="TimesNewRomanPSMT" w:cs="TimesNewRomanPSMT"/>
          <w:color w:val="000000"/>
          <w:sz w:val="24"/>
          <w:szCs w:val="24"/>
        </w:rPr>
        <w:t>, за исключением расчетов за реализованную электроэнергию</w:t>
      </w:r>
      <w:r w:rsidRPr="008A3B6F">
        <w:rPr>
          <w:rFonts w:ascii="TimesNewRomanPSMT" w:hAnsi="TimesNewRomanPSMT" w:cs="TimesNewRomanPSMT"/>
          <w:color w:val="000000"/>
          <w:sz w:val="24"/>
          <w:szCs w:val="24"/>
        </w:rPr>
        <w:t>;</w:t>
      </w:r>
    </w:p>
    <w:p w:rsidR="008A3B6F" w:rsidRPr="001B3C8F" w:rsidRDefault="008A3B6F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8A3B6F">
        <w:rPr>
          <w:rFonts w:ascii="TimesNewRomanPSMT" w:hAnsi="TimesNewRomanPSMT" w:cs="TimesNewRomanPSMT"/>
          <w:color w:val="000000"/>
          <w:sz w:val="24"/>
          <w:szCs w:val="24"/>
        </w:rPr>
        <w:t>-с заключением, исполнением договоров на прием платежей от физических лиц с кредитными и прочими организациями в соответствии с Ф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едеральным законом </w:t>
      </w:r>
      <w:r w:rsidRPr="008A3B6F">
        <w:rPr>
          <w:rFonts w:ascii="TimesNewRomanPSMT" w:hAnsi="TimesNewRomanPSMT" w:cs="TimesNewRomanPSMT"/>
          <w:color w:val="000000"/>
          <w:sz w:val="24"/>
          <w:szCs w:val="24"/>
        </w:rPr>
        <w:t xml:space="preserve"> №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Pr="008A3B6F">
        <w:rPr>
          <w:rFonts w:ascii="TimesNewRomanPSMT" w:hAnsi="TimesNewRomanPSMT" w:cs="TimesNewRomanPSMT"/>
          <w:color w:val="000000"/>
          <w:sz w:val="24"/>
          <w:szCs w:val="24"/>
        </w:rPr>
        <w:t>103</w:t>
      </w:r>
      <w:r>
        <w:rPr>
          <w:rFonts w:ascii="TimesNewRomanPSMT" w:hAnsi="TimesNewRomanPSMT" w:cs="TimesNewRomanPSMT"/>
          <w:color w:val="000000"/>
          <w:sz w:val="24"/>
          <w:szCs w:val="24"/>
        </w:rPr>
        <w:t>-ФЗ</w:t>
      </w:r>
      <w:r w:rsidRPr="008A3B6F">
        <w:rPr>
          <w:rFonts w:ascii="TimesNewRomanPSMT" w:hAnsi="TimesNewRomanPSMT" w:cs="TimesNewRomanPSMT"/>
          <w:color w:val="000000"/>
          <w:sz w:val="24"/>
          <w:szCs w:val="24"/>
        </w:rPr>
        <w:t xml:space="preserve"> «О деятельности по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приему платежей от физических лиц, осуществляемой платежными агентами» от 03.06.2009г.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1B3C8F">
        <w:rPr>
          <w:rFonts w:ascii="TimesNewRomanPSMT" w:hAnsi="TimesNewRomanPSMT" w:cs="TimesNewRomanPSMT"/>
          <w:color w:val="000000"/>
          <w:sz w:val="24"/>
          <w:szCs w:val="24"/>
        </w:rPr>
        <w:t>1.2. За выполнение указанного поручения Принципал выплачивает Агенту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вознаграждение в соответствии с условиями настоящего Договора</w:t>
      </w:r>
    </w:p>
    <w:p w:rsidR="00CF5D15" w:rsidRDefault="00CF5D15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C84D3D" w:rsidRPr="00C800A4" w:rsidRDefault="00C84D3D" w:rsidP="00C800A4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color w:val="000000"/>
          <w:sz w:val="24"/>
          <w:szCs w:val="24"/>
        </w:rPr>
      </w:pPr>
      <w:r w:rsidRPr="00C800A4">
        <w:rPr>
          <w:rFonts w:ascii="TimesNewRomanPSMT" w:hAnsi="TimesNewRomanPSMT" w:cs="TimesNewRomanPSMT"/>
          <w:b/>
          <w:color w:val="000000"/>
          <w:sz w:val="24"/>
          <w:szCs w:val="24"/>
        </w:rPr>
        <w:t>ПРАВА И ОБЯЗАННОСТИ СТОРОН</w:t>
      </w:r>
    </w:p>
    <w:p w:rsidR="00C800A4" w:rsidRPr="00C800A4" w:rsidRDefault="00C800A4" w:rsidP="00C800A4">
      <w:pPr>
        <w:pStyle w:val="a9"/>
        <w:autoSpaceDE w:val="0"/>
        <w:autoSpaceDN w:val="0"/>
        <w:adjustRightInd w:val="0"/>
        <w:spacing w:after="0" w:line="240" w:lineRule="auto"/>
        <w:ind w:left="1069"/>
        <w:rPr>
          <w:rFonts w:ascii="TimesNewRomanPSMT" w:hAnsi="TimesNewRomanPSMT" w:cs="TimesNewRomanPSMT"/>
          <w:b/>
          <w:color w:val="000000"/>
          <w:sz w:val="24"/>
          <w:szCs w:val="24"/>
        </w:rPr>
      </w:pPr>
    </w:p>
    <w:p w:rsidR="00C84D3D" w:rsidRPr="00753FF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b/>
          <w:color w:val="000000"/>
          <w:sz w:val="24"/>
          <w:szCs w:val="24"/>
        </w:rPr>
      </w:pPr>
      <w:r w:rsidRPr="00753FFD">
        <w:rPr>
          <w:rFonts w:ascii="TimesNewRomanPSMT" w:hAnsi="TimesNewRomanPSMT" w:cs="TimesNewRomanPSMT"/>
          <w:b/>
          <w:color w:val="000000"/>
          <w:sz w:val="24"/>
          <w:szCs w:val="24"/>
        </w:rPr>
        <w:t xml:space="preserve">2.1. </w:t>
      </w:r>
      <w:r w:rsidRPr="00753FFD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Агент обязан</w:t>
      </w:r>
      <w:r w:rsidRPr="00753FFD">
        <w:rPr>
          <w:rFonts w:ascii="TimesNewRomanPSMT" w:hAnsi="TimesNewRomanPSMT" w:cs="TimesNewRomanPSMT"/>
          <w:b/>
          <w:color w:val="000000"/>
          <w:sz w:val="24"/>
          <w:szCs w:val="24"/>
        </w:rPr>
        <w:t>:</w:t>
      </w:r>
    </w:p>
    <w:p w:rsidR="00C84D3D" w:rsidRPr="00753FF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  <w:u w:val="single"/>
        </w:rPr>
      </w:pPr>
      <w:r w:rsidRPr="00753FFD">
        <w:rPr>
          <w:rFonts w:ascii="TimesNewRomanPSMT" w:hAnsi="TimesNewRomanPSMT" w:cs="TimesNewRomanPSMT"/>
          <w:color w:val="000000"/>
          <w:sz w:val="24"/>
          <w:szCs w:val="24"/>
          <w:u w:val="single"/>
        </w:rPr>
        <w:lastRenderedPageBreak/>
        <w:t>2.1.1. В отношении Потребителей - физических лиц, являющихся собственниками и</w:t>
      </w:r>
      <w:r w:rsidR="00CF5D15" w:rsidRPr="00753FFD">
        <w:rPr>
          <w:rFonts w:ascii="TimesNewRomanPSMT" w:hAnsi="TimesNewRomanPSMT" w:cs="TimesNewRomanPSMT"/>
          <w:color w:val="000000"/>
          <w:sz w:val="24"/>
          <w:szCs w:val="24"/>
          <w:u w:val="single"/>
        </w:rPr>
        <w:t xml:space="preserve"> </w:t>
      </w:r>
      <w:r w:rsidRPr="00753FFD">
        <w:rPr>
          <w:rFonts w:ascii="TimesNewRomanPSMT" w:hAnsi="TimesNewRomanPSMT" w:cs="TimesNewRomanPSMT"/>
          <w:color w:val="000000"/>
          <w:sz w:val="24"/>
          <w:szCs w:val="24"/>
          <w:u w:val="single"/>
        </w:rPr>
        <w:t>нанимателями жилых помещений в многоквартирных домах, а также являющихся</w:t>
      </w:r>
      <w:r w:rsidR="00CF5D15" w:rsidRPr="00753FFD">
        <w:rPr>
          <w:rFonts w:ascii="TimesNewRomanPSMT" w:hAnsi="TimesNewRomanPSMT" w:cs="TimesNewRomanPSMT"/>
          <w:color w:val="000000"/>
          <w:sz w:val="24"/>
          <w:szCs w:val="24"/>
          <w:u w:val="single"/>
        </w:rPr>
        <w:t xml:space="preserve"> </w:t>
      </w:r>
      <w:r w:rsidRPr="00753FFD">
        <w:rPr>
          <w:rFonts w:ascii="TimesNewRomanPSMT" w:hAnsi="TimesNewRomanPSMT" w:cs="TimesNewRomanPSMT"/>
          <w:color w:val="000000"/>
          <w:sz w:val="24"/>
          <w:szCs w:val="24"/>
          <w:u w:val="single"/>
        </w:rPr>
        <w:t>собственниками жилых домов: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заключать с Потребителями - собственниками жилых домов договоры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энергоснабжения;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в порядке и в сроки, предусмотренные действующим законодательством РФ,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осуществлять проверку достоверности передаваемых Потребителями сведений о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показаниях индивидуальных, общих (квартирных), комнатных приборов учета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электрической энергии, установленных в жилых (нежилых) помещениях, а также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проверку состояния указанных приборов учета;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в порядке и на условиях, предусмотренных действующим законодательством,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определять объем оказанных Потребителям коммунальных услуг по электроснабжению и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размер платы за предоставленные каждому Потребителю коммунальные услуги;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в соответствии с действующим законодательством производить Потребителям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перерасчет платы за коммунальные услуги по электроснабжению;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обеспечивать введение установленных приборов в эксплуатацию в порядке,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предусмотренном действующим законодательством;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составлять акты о выявлении несанкционированного подключения и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несанкционированного вмешательства и взыскивать в судебном порядке задолженность,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начисленную по данным актам;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формировать, печатать и направлять Потребителям платежные документы (счет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а-</w:t>
      </w:r>
      <w:proofErr w:type="gramEnd"/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квитанции) на оплату коммунальных услуг по электроснабжению;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принимать от Потребителей оплату за коммунальные услуги по электроснабжению;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заключать с Потребителями – должниками Соглашения о реструктуризации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задолженности за коммунальные услуги по электроснабжению;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проводить с Потребителями сверку по объемам оказанных коммунальных услуг по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электроснабжению и произведенным расчетам за данные услуги. Подписывать с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Потребителями Акты сверок задолженности за коммунальные услуги по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электроснабжению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в соответствии с действующим законодательством РФ, осуществлять взыскание в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судебном порядке с Потребителей задолженности и (или) штрафных санкций за оказанные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им коммунальные услуги по электроснабжению.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осуществлять все действия по принудительному взысканию с Потребителей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задолженности и (или) штрафных санкций за оказанные им коммунальные услуги по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электроснабжению в соответствии с Федеральным законом «Об исполнительном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производстве» № 229-ФЗ от 02.10.07 г. и иным нормативно-правовыми актами РФ;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заключить договоры на доставку до Потребителей платежных документов (счетов-квитанций) на оплату коммунальных услуг по электроснабжению;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вести прием потребителей по вопросам начисления и выставления оплаты за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коммунальные услуги по электроснабжению.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проводить работу по введению ограничения предоставления коммунальных услуг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по электроснабжению в отношении Потребителей, имеющих задолженности за данные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коммунальные услуги в порядке, предусмотренном действующим законодательством;</w:t>
      </w:r>
    </w:p>
    <w:p w:rsidR="00C84D3D" w:rsidRPr="00753FF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  <w:u w:val="single"/>
        </w:rPr>
      </w:pPr>
      <w:r w:rsidRPr="00753FFD">
        <w:rPr>
          <w:rFonts w:ascii="TimesNewRomanPSMT" w:hAnsi="TimesNewRomanPSMT" w:cs="TimesNewRomanPSMT"/>
          <w:color w:val="000000"/>
          <w:sz w:val="24"/>
          <w:szCs w:val="24"/>
          <w:u w:val="single"/>
        </w:rPr>
        <w:t>2.1.2.</w:t>
      </w:r>
      <w:r w:rsidR="0042380B">
        <w:rPr>
          <w:rFonts w:ascii="TimesNewRomanPSMT" w:hAnsi="TimesNewRomanPSMT" w:cs="TimesNewRomanPSMT"/>
          <w:color w:val="000000"/>
          <w:sz w:val="24"/>
          <w:szCs w:val="24"/>
          <w:u w:val="single"/>
        </w:rPr>
        <w:t xml:space="preserve"> </w:t>
      </w:r>
      <w:r w:rsidRPr="00753FFD">
        <w:rPr>
          <w:rFonts w:ascii="TimesNewRomanPSMT" w:hAnsi="TimesNewRomanPSMT" w:cs="TimesNewRomanPSMT"/>
          <w:color w:val="000000"/>
          <w:sz w:val="24"/>
          <w:szCs w:val="24"/>
          <w:u w:val="single"/>
        </w:rPr>
        <w:t>В отношении Потребителей - юридических лиц, индивидуальных</w:t>
      </w:r>
      <w:r w:rsidR="00CF5D15" w:rsidRPr="00753FFD">
        <w:rPr>
          <w:rFonts w:ascii="TimesNewRomanPSMT" w:hAnsi="TimesNewRomanPSMT" w:cs="TimesNewRomanPSMT"/>
          <w:color w:val="000000"/>
          <w:sz w:val="24"/>
          <w:szCs w:val="24"/>
          <w:u w:val="single"/>
        </w:rPr>
        <w:t xml:space="preserve"> </w:t>
      </w:r>
      <w:r w:rsidRPr="00753FFD">
        <w:rPr>
          <w:rFonts w:ascii="TimesNewRomanPSMT" w:hAnsi="TimesNewRomanPSMT" w:cs="TimesNewRomanPSMT"/>
          <w:color w:val="000000"/>
          <w:sz w:val="24"/>
          <w:szCs w:val="24"/>
          <w:u w:val="single"/>
        </w:rPr>
        <w:t>предпринимателей: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заключать, изменять, расторгать договоры энергоснабжения и купли-продажи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электрической энергии;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в порядке и в сроки установленные действующим законодательством РФ и (или)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договорами, заключенными между Агентом и Потребителями, выставлять Потребителям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счета-фактуры (счета) для оплаты полученной ими электрической энергии и акты прием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а-</w:t>
      </w:r>
      <w:proofErr w:type="gramEnd"/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передачи электрической энергии.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- вести прием Потребителей по вопросам оплаты за поставляемую Агентом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электрическую энергию;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осуществлять допуск в эксплуатацию приборов учета электрической энергии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потребителей, в порядке предусмотренным действующим законодательством;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составлять акты неучтенного потребления;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заключать с Потребителями – должниками соглашения о реструктуризации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задолженности по оплате поставляемой электрической энергии;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в соответствии с действующим законодательством РФ, осуществлять взыскание с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Потребителей в судебном порядке задолженности и (или) штрафных санкций за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поставленную электрическую энергию;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осуществлять все действия по принудительному взысканию с Потребителей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задолженности и (или) штрафных санкций за поставленную электрическую энергию в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соответствии с Федеральным законом «Об исполнительном производстве» № 229-ФЗ от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02.10.07 г. и иным нормативно-правовыми актами РФ;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проводить с Потребителями сверку по объемам поставленной электрической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энергии и расчетам за поставленную электрическую энергию. Подписывать с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Потребителями Акты сверок задолженности.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согласовывать с сетевыми организациями, осуществляющими передачу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электрической энергии в интересах Потребителей, объемы полезного отпуска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электрической энергии Потребителям.</w:t>
      </w:r>
    </w:p>
    <w:p w:rsidR="00C84D3D" w:rsidRPr="00753FF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  <w:u w:val="single"/>
        </w:rPr>
      </w:pPr>
      <w:r w:rsidRPr="00753FFD">
        <w:rPr>
          <w:rFonts w:ascii="TimesNewRomanPSMT" w:hAnsi="TimesNewRomanPSMT" w:cs="TimesNewRomanPSMT"/>
          <w:color w:val="000000"/>
          <w:sz w:val="24"/>
          <w:szCs w:val="24"/>
          <w:u w:val="single"/>
        </w:rPr>
        <w:t>2.1.3. В отношении ОАО «</w:t>
      </w:r>
      <w:proofErr w:type="spellStart"/>
      <w:r w:rsidRPr="00753FFD">
        <w:rPr>
          <w:rFonts w:ascii="TimesNewRomanPSMT" w:hAnsi="TimesNewRomanPSMT" w:cs="TimesNewRomanPSMT"/>
          <w:color w:val="000000"/>
          <w:sz w:val="24"/>
          <w:szCs w:val="24"/>
          <w:u w:val="single"/>
        </w:rPr>
        <w:t>Хасанкоммунэнерго</w:t>
      </w:r>
      <w:proofErr w:type="spellEnd"/>
      <w:r w:rsidRPr="00753FFD">
        <w:rPr>
          <w:rFonts w:ascii="TimesNewRomanPSMT" w:hAnsi="TimesNewRomanPSMT" w:cs="TimesNewRomanPSMT"/>
          <w:color w:val="000000"/>
          <w:sz w:val="24"/>
          <w:szCs w:val="24"/>
          <w:u w:val="single"/>
        </w:rPr>
        <w:t>», ОАО «</w:t>
      </w:r>
      <w:proofErr w:type="spellStart"/>
      <w:r w:rsidRPr="00753FFD">
        <w:rPr>
          <w:rFonts w:ascii="TimesNewRomanPSMT" w:hAnsi="TimesNewRomanPSMT" w:cs="TimesNewRomanPSMT"/>
          <w:color w:val="000000"/>
          <w:sz w:val="24"/>
          <w:szCs w:val="24"/>
          <w:u w:val="single"/>
        </w:rPr>
        <w:t>Электробытсервис</w:t>
      </w:r>
      <w:proofErr w:type="spellEnd"/>
      <w:r w:rsidRPr="00753FFD">
        <w:rPr>
          <w:rFonts w:ascii="TimesNewRomanPSMT" w:hAnsi="TimesNewRomanPSMT" w:cs="TimesNewRomanPSMT"/>
          <w:color w:val="000000"/>
          <w:sz w:val="24"/>
          <w:szCs w:val="24"/>
          <w:u w:val="single"/>
        </w:rPr>
        <w:t>», ОАО</w:t>
      </w:r>
      <w:r w:rsidR="00CF5D15" w:rsidRPr="00753FFD">
        <w:rPr>
          <w:rFonts w:ascii="TimesNewRomanPSMT" w:hAnsi="TimesNewRomanPSMT" w:cs="TimesNewRomanPSMT"/>
          <w:color w:val="000000"/>
          <w:sz w:val="24"/>
          <w:szCs w:val="24"/>
          <w:u w:val="single"/>
        </w:rPr>
        <w:t xml:space="preserve"> </w:t>
      </w:r>
      <w:r w:rsidRPr="00753FFD">
        <w:rPr>
          <w:rFonts w:ascii="TimesNewRomanPSMT" w:hAnsi="TimesNewRomanPSMT" w:cs="TimesNewRomanPSMT"/>
          <w:color w:val="000000"/>
          <w:sz w:val="24"/>
          <w:szCs w:val="24"/>
          <w:u w:val="single"/>
        </w:rPr>
        <w:t>«Оборонэнерго»: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заключать, изменять, расторгать договоры оказания услуг по передаче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электроэнергии в интересах потребителей, заключивших договоры энергоснабжения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(купли-продажи) электрической энергии, а также осуществлять, требуемый по условием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договоров, документооборот;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заключать, изменять, расторгать договоры купли-продажи электрической энергии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на компенсацию потерь, а также осуществлять, требуемый по условием договоров,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документооборот.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2.1.4. </w:t>
      </w:r>
      <w:r w:rsidR="0042380B">
        <w:rPr>
          <w:rFonts w:ascii="TimesNewRomanPSMT" w:hAnsi="TimesNewRomanPSMT" w:cs="TimesNewRomanPSMT"/>
          <w:color w:val="000000"/>
          <w:sz w:val="24"/>
          <w:szCs w:val="24"/>
        </w:rPr>
        <w:t>В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отношении гарантирующего поставщика ОАО «ДЭК» по договору купли -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продажи электроэнергии №</w:t>
      </w:r>
      <w:r w:rsidR="000A7FBC">
        <w:rPr>
          <w:rFonts w:ascii="TimesNewRomanPSMT" w:hAnsi="TimesNewRomanPSMT" w:cs="TimesNewRomanPSMT"/>
          <w:color w:val="000000"/>
          <w:sz w:val="24"/>
          <w:szCs w:val="24"/>
        </w:rPr>
        <w:t xml:space="preserve"> Ц52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от </w:t>
      </w:r>
      <w:r w:rsidR="000A7FBC">
        <w:rPr>
          <w:rFonts w:ascii="TimesNewRomanPSMT" w:hAnsi="TimesNewRomanPSMT" w:cs="TimesNewRomanPSMT"/>
          <w:color w:val="000000"/>
          <w:sz w:val="24"/>
          <w:szCs w:val="24"/>
        </w:rPr>
        <w:t>01.12.2014г.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- выполнять </w:t>
      </w:r>
      <w:r w:rsidR="000A7FBC">
        <w:rPr>
          <w:rFonts w:ascii="TimesNewRomanPSMT" w:hAnsi="TimesNewRomanPSMT" w:cs="TimesNewRomanPSMT"/>
          <w:color w:val="000000"/>
          <w:sz w:val="24"/>
          <w:szCs w:val="24"/>
        </w:rPr>
        <w:t xml:space="preserve">обязанности, предусмотренные п. 3.1.19 Договора </w:t>
      </w:r>
      <w:r w:rsidR="000A7FBC" w:rsidRPr="008A3B6F">
        <w:rPr>
          <w:rFonts w:ascii="TimesNewRomanPSMT" w:hAnsi="TimesNewRomanPSMT" w:cs="TimesNewRomanPSMT"/>
          <w:color w:val="000000"/>
          <w:sz w:val="24"/>
          <w:szCs w:val="24"/>
        </w:rPr>
        <w:t>купли-продажи электрической энергии №</w:t>
      </w:r>
      <w:r w:rsidR="0042380B">
        <w:rPr>
          <w:rFonts w:ascii="TimesNewRomanPSMT" w:hAnsi="TimesNewRomanPSMT" w:cs="TimesNewRomanPSMT"/>
          <w:color w:val="000000"/>
          <w:sz w:val="24"/>
          <w:szCs w:val="24"/>
        </w:rPr>
        <w:t>Ц</w:t>
      </w:r>
      <w:r w:rsidR="000A7FBC" w:rsidRPr="008A3B6F">
        <w:rPr>
          <w:rFonts w:ascii="TimesNewRomanPSMT" w:hAnsi="TimesNewRomanPSMT" w:cs="TimesNewRomanPSMT"/>
          <w:color w:val="000000"/>
          <w:sz w:val="24"/>
          <w:szCs w:val="24"/>
        </w:rPr>
        <w:t>52 от 01.12.2014</w:t>
      </w:r>
      <w:r w:rsidR="000A7FBC">
        <w:rPr>
          <w:rFonts w:ascii="TimesNewRomanPSMT" w:hAnsi="TimesNewRomanPSMT" w:cs="TimesNewRomanPSMT"/>
          <w:color w:val="000000"/>
          <w:sz w:val="24"/>
          <w:szCs w:val="24"/>
        </w:rPr>
        <w:t>г</w:t>
      </w:r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2.1.5. Представлять Принципалу ежемесячно: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- в срок до 10 числа месяца следующего за отчетным месяцем </w:t>
      </w:r>
      <w:r w:rsidR="008A3B6F">
        <w:rPr>
          <w:rFonts w:ascii="TimesNewRomanPSMT" w:hAnsi="TimesNewRomanPSMT" w:cs="TimesNewRomanPSMT"/>
          <w:color w:val="000000"/>
          <w:sz w:val="24"/>
          <w:szCs w:val="24"/>
        </w:rPr>
        <w:t>«Отчет о реализации электрической энергии за период»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по форме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Приложения № </w:t>
      </w:r>
      <w:r w:rsidR="008A3B6F">
        <w:rPr>
          <w:rFonts w:ascii="TimesNewRomanPSMT" w:hAnsi="TimesNewRomanPSMT" w:cs="TimesNewRomanPSMT"/>
          <w:color w:val="000000"/>
          <w:sz w:val="24"/>
          <w:szCs w:val="24"/>
        </w:rPr>
        <w:t>2</w:t>
      </w:r>
      <w:r w:rsidR="0042380B">
        <w:rPr>
          <w:rFonts w:ascii="TimesNewRomanPSMT" w:hAnsi="TimesNewRomanPSMT" w:cs="TimesNewRomanPSMT"/>
          <w:color w:val="000000"/>
          <w:sz w:val="24"/>
          <w:szCs w:val="24"/>
        </w:rPr>
        <w:t xml:space="preserve">.1,  и </w:t>
      </w:r>
      <w:r w:rsidR="006A2D63">
        <w:rPr>
          <w:rFonts w:ascii="TimesNewRomanPSMT" w:hAnsi="TimesNewRomanPSMT" w:cs="TimesNewRomanPSMT"/>
          <w:color w:val="000000"/>
          <w:sz w:val="24"/>
          <w:szCs w:val="24"/>
        </w:rPr>
        <w:t>«</w:t>
      </w:r>
      <w:r w:rsidR="006A2D63" w:rsidRPr="006A2D63">
        <w:rPr>
          <w:rFonts w:ascii="TimesNewRomanPSMT" w:hAnsi="TimesNewRomanPSMT" w:cs="TimesNewRomanPSMT"/>
          <w:color w:val="000000"/>
          <w:sz w:val="24"/>
          <w:szCs w:val="24"/>
        </w:rPr>
        <w:t>Информация о фактических объемах потребления электрической энергии Потребителям</w:t>
      </w:r>
      <w:r w:rsidR="006A2D63">
        <w:rPr>
          <w:rFonts w:ascii="TimesNewRomanPSMT" w:hAnsi="TimesNewRomanPSMT" w:cs="TimesNewRomanPSMT"/>
          <w:color w:val="000000"/>
          <w:sz w:val="24"/>
          <w:szCs w:val="24"/>
        </w:rPr>
        <w:t>и»</w:t>
      </w:r>
      <w:r w:rsidR="0042380B" w:rsidRPr="0042380B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42380B">
        <w:rPr>
          <w:rFonts w:ascii="TimesNewRomanPSMT" w:hAnsi="TimesNewRomanPSMT" w:cs="TimesNewRomanPSMT"/>
          <w:color w:val="000000"/>
          <w:sz w:val="24"/>
          <w:szCs w:val="24"/>
        </w:rPr>
        <w:t>по форме Приложения №2.2</w:t>
      </w:r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в срок до 15 числа месяца следующего за отчетным месяцем копии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технологических балансов за отчетный месяц, подписанные с ОАО 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«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Хасанкоммунэнерго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»,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ОАО «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Электробытсервис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», ОАО «Оборонэнерго».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- в срок до 18 числа месяца следующего за отчетным месяцем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копии актов приема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передачи электроэнергии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на компенсацию потерь за отчетный месяц по договорам,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заключенным с ОАО «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Хасанкоммунэнерго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», ОАО «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Электробытсервис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», ОАО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AA069C">
        <w:rPr>
          <w:rFonts w:ascii="TimesNewRomanPSMT" w:hAnsi="TimesNewRomanPSMT" w:cs="TimesNewRomanPSMT"/>
          <w:color w:val="000000"/>
          <w:sz w:val="24"/>
          <w:szCs w:val="24"/>
        </w:rPr>
        <w:t>«Оборонэнерго»</w:t>
      </w:r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573B0E" w:rsidRPr="008A3B6F" w:rsidRDefault="00D56070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 w:rsidRPr="008A3B6F">
        <w:rPr>
          <w:rFonts w:ascii="TimesNewRomanPSMT" w:hAnsi="TimesNewRomanPSMT" w:cs="TimesNewRomanPSMT"/>
          <w:sz w:val="24"/>
          <w:szCs w:val="24"/>
        </w:rPr>
        <w:t>- в срок до 20</w:t>
      </w:r>
      <w:r w:rsidR="00C84D3D" w:rsidRPr="008A3B6F">
        <w:rPr>
          <w:rFonts w:ascii="TimesNewRomanPSMT" w:hAnsi="TimesNewRomanPSMT" w:cs="TimesNewRomanPSMT"/>
          <w:sz w:val="24"/>
          <w:szCs w:val="24"/>
        </w:rPr>
        <w:t xml:space="preserve"> числа месяца следующего за отчетным месяцем Отчет об исполнении</w:t>
      </w:r>
      <w:r w:rsidR="00CF5D15" w:rsidRPr="008A3B6F">
        <w:rPr>
          <w:rFonts w:ascii="TimesNewRomanPSMT" w:hAnsi="TimesNewRomanPSMT" w:cs="TimesNewRomanPSMT"/>
          <w:sz w:val="24"/>
          <w:szCs w:val="24"/>
        </w:rPr>
        <w:t xml:space="preserve"> </w:t>
      </w:r>
      <w:r w:rsidR="00C84D3D" w:rsidRPr="008A3B6F">
        <w:rPr>
          <w:rFonts w:ascii="TimesNewRomanPSMT" w:hAnsi="TimesNewRomanPSMT" w:cs="TimesNewRomanPSMT"/>
          <w:sz w:val="24"/>
          <w:szCs w:val="24"/>
        </w:rPr>
        <w:t>агентского договора по форме, установленной Приложением №3 к настоящему договору</w:t>
      </w:r>
      <w:r w:rsidR="00573B0E" w:rsidRPr="008A3B6F">
        <w:rPr>
          <w:rFonts w:ascii="TimesNewRomanPSMT" w:hAnsi="TimesNewRomanPSMT" w:cs="TimesNewRomanPSMT"/>
          <w:sz w:val="24"/>
          <w:szCs w:val="24"/>
        </w:rPr>
        <w:t>.</w:t>
      </w:r>
    </w:p>
    <w:p w:rsidR="00856D05" w:rsidRPr="008A3B6F" w:rsidRDefault="00D56070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 w:rsidRPr="008A3B6F">
        <w:rPr>
          <w:rFonts w:ascii="TimesNewRomanPSMT" w:hAnsi="TimesNewRomanPSMT" w:cs="TimesNewRomanPSMT"/>
          <w:sz w:val="24"/>
          <w:szCs w:val="24"/>
        </w:rPr>
        <w:t>- в срок до 20</w:t>
      </w:r>
      <w:r w:rsidR="00856D05" w:rsidRPr="008A3B6F">
        <w:rPr>
          <w:rFonts w:ascii="TimesNewRomanPSMT" w:hAnsi="TimesNewRomanPSMT" w:cs="TimesNewRomanPSMT"/>
          <w:sz w:val="24"/>
          <w:szCs w:val="24"/>
        </w:rPr>
        <w:t xml:space="preserve"> числа месяца</w:t>
      </w:r>
      <w:r w:rsidR="0042380B">
        <w:rPr>
          <w:rFonts w:ascii="TimesNewRomanPSMT" w:hAnsi="TimesNewRomanPSMT" w:cs="TimesNewRomanPSMT"/>
          <w:sz w:val="24"/>
          <w:szCs w:val="24"/>
        </w:rPr>
        <w:t>,</w:t>
      </w:r>
      <w:r w:rsidR="00856D05" w:rsidRPr="008A3B6F">
        <w:rPr>
          <w:rFonts w:ascii="TimesNewRomanPSMT" w:hAnsi="TimesNewRomanPSMT" w:cs="TimesNewRomanPSMT"/>
          <w:sz w:val="24"/>
          <w:szCs w:val="24"/>
        </w:rPr>
        <w:t xml:space="preserve"> следующего за </w:t>
      </w:r>
      <w:proofErr w:type="gramStart"/>
      <w:r w:rsidR="00856D05" w:rsidRPr="008A3B6F">
        <w:rPr>
          <w:rFonts w:ascii="TimesNewRomanPSMT" w:hAnsi="TimesNewRomanPSMT" w:cs="TimesNewRomanPSMT"/>
          <w:sz w:val="24"/>
          <w:szCs w:val="24"/>
        </w:rPr>
        <w:t>отчетным</w:t>
      </w:r>
      <w:proofErr w:type="gramEnd"/>
      <w:r w:rsidR="0042380B">
        <w:rPr>
          <w:rFonts w:ascii="TimesNewRomanPSMT" w:hAnsi="TimesNewRomanPSMT" w:cs="TimesNewRomanPSMT"/>
          <w:sz w:val="24"/>
          <w:szCs w:val="24"/>
        </w:rPr>
        <w:t>,</w:t>
      </w:r>
      <w:r w:rsidR="00856D05" w:rsidRPr="008A3B6F">
        <w:rPr>
          <w:rFonts w:ascii="TimesNewRomanPSMT" w:hAnsi="TimesNewRomanPSMT" w:cs="TimesNewRomanPSMT"/>
          <w:sz w:val="24"/>
          <w:szCs w:val="24"/>
        </w:rPr>
        <w:t xml:space="preserve"> расчет Агентского </w:t>
      </w:r>
      <w:r w:rsidR="00B24F92" w:rsidRPr="008A3B6F">
        <w:rPr>
          <w:rFonts w:ascii="TimesNewRomanPSMT" w:hAnsi="TimesNewRomanPSMT" w:cs="TimesNewRomanPSMT"/>
          <w:sz w:val="24"/>
          <w:szCs w:val="24"/>
        </w:rPr>
        <w:t>вознаграждения, для согласования</w:t>
      </w:r>
      <w:r w:rsidR="00883F72" w:rsidRPr="008A3B6F">
        <w:rPr>
          <w:rFonts w:ascii="TimesNewRomanPSMT" w:hAnsi="TimesNewRomanPSMT" w:cs="TimesNewRomanPSMT"/>
          <w:sz w:val="24"/>
          <w:szCs w:val="24"/>
        </w:rPr>
        <w:t>.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2.1.</w:t>
      </w:r>
      <w:r w:rsidR="008A3B6F">
        <w:rPr>
          <w:rFonts w:ascii="TimesNewRomanPSMT" w:hAnsi="TimesNewRomanPSMT" w:cs="TimesNewRomanPSMT"/>
          <w:color w:val="000000"/>
          <w:sz w:val="24"/>
          <w:szCs w:val="24"/>
        </w:rPr>
        <w:t>6</w:t>
      </w:r>
      <w:r>
        <w:rPr>
          <w:rFonts w:ascii="TimesNewRomanPSMT" w:hAnsi="TimesNewRomanPSMT" w:cs="TimesNewRomanPSMT"/>
          <w:color w:val="000000"/>
          <w:sz w:val="24"/>
          <w:szCs w:val="24"/>
        </w:rPr>
        <w:t>. При приеме от потребителей платежей через кассу использовать контрольно-кассовую технику с фискальной памятью и контрольной лентой, а также соблюдать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требования законодательства РФ о применении контрольно-кассовой техники при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осуществлении наличных денежных расчетов.</w:t>
      </w:r>
    </w:p>
    <w:p w:rsidR="00883F72" w:rsidRPr="008A3B6F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8A3B6F">
        <w:rPr>
          <w:rFonts w:ascii="TimesNewRomanPSMT" w:hAnsi="TimesNewRomanPSMT" w:cs="TimesNewRomanPSMT"/>
          <w:color w:val="000000"/>
          <w:sz w:val="24"/>
          <w:szCs w:val="24"/>
        </w:rPr>
        <w:t>2.1.</w:t>
      </w:r>
      <w:r w:rsidR="008A3B6F" w:rsidRPr="008A3B6F">
        <w:rPr>
          <w:rFonts w:ascii="TimesNewRomanPSMT" w:hAnsi="TimesNewRomanPSMT" w:cs="TimesNewRomanPSMT"/>
          <w:color w:val="000000"/>
          <w:sz w:val="24"/>
          <w:szCs w:val="24"/>
        </w:rPr>
        <w:t>7</w:t>
      </w:r>
      <w:r w:rsidRPr="008A3B6F">
        <w:rPr>
          <w:rFonts w:ascii="TimesNewRomanPSMT" w:hAnsi="TimesNewRomanPSMT" w:cs="TimesNewRomanPSMT"/>
          <w:color w:val="000000"/>
          <w:sz w:val="24"/>
          <w:szCs w:val="24"/>
        </w:rPr>
        <w:t xml:space="preserve">. </w:t>
      </w:r>
      <w:r w:rsidR="00883F72" w:rsidRPr="008A3B6F">
        <w:rPr>
          <w:rFonts w:ascii="TimesNewRomanPSMT" w:hAnsi="TimesNewRomanPSMT" w:cs="TimesNewRomanPSMT"/>
          <w:color w:val="000000"/>
          <w:sz w:val="24"/>
          <w:szCs w:val="24"/>
        </w:rPr>
        <w:t xml:space="preserve">При поступлении от Потребителей денежных средств в оплату полученной электрической энергии, а также пеней (штрафов, процентов) за просрочку оплаты полученной электрической энергии (оказанных коммунальных услуг по электроснабжению),  в кассы и платежные терминалы Агента перечислять в течение 3(трех) дней с момента получения платежей от </w:t>
      </w:r>
      <w:proofErr w:type="gramStart"/>
      <w:r w:rsidR="00883F72" w:rsidRPr="008A3B6F">
        <w:rPr>
          <w:rFonts w:ascii="TimesNewRomanPSMT" w:hAnsi="TimesNewRomanPSMT" w:cs="TimesNewRomanPSMT"/>
          <w:color w:val="000000"/>
          <w:sz w:val="24"/>
          <w:szCs w:val="24"/>
        </w:rPr>
        <w:t>Потребителей</w:t>
      </w:r>
      <w:proofErr w:type="gramEnd"/>
      <w:r w:rsidR="00883F72" w:rsidRPr="008A3B6F">
        <w:rPr>
          <w:rFonts w:ascii="TimesNewRomanPSMT" w:hAnsi="TimesNewRomanPSMT" w:cs="TimesNewRomanPSMT"/>
          <w:color w:val="000000"/>
          <w:sz w:val="24"/>
          <w:szCs w:val="24"/>
        </w:rPr>
        <w:t xml:space="preserve">  поступившие денежные средства со специального счета Агента (как платежного агента)  на специальный банковский счет Принципала.</w:t>
      </w:r>
    </w:p>
    <w:p w:rsidR="00C84D3D" w:rsidRDefault="00D56070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8A3B6F">
        <w:rPr>
          <w:rFonts w:ascii="TimesNewRomanPSMT" w:hAnsi="TimesNewRomanPSMT" w:cs="TimesNewRomanPSMT"/>
          <w:color w:val="000000"/>
          <w:sz w:val="24"/>
          <w:szCs w:val="24"/>
        </w:rPr>
        <w:t>2.1.</w:t>
      </w:r>
      <w:r w:rsidR="000A7FBC">
        <w:rPr>
          <w:rFonts w:ascii="TimesNewRomanPSMT" w:hAnsi="TimesNewRomanPSMT" w:cs="TimesNewRomanPSMT"/>
          <w:color w:val="000000"/>
          <w:sz w:val="24"/>
          <w:szCs w:val="24"/>
        </w:rPr>
        <w:t>8</w:t>
      </w:r>
      <w:r w:rsidRPr="008A3B6F">
        <w:rPr>
          <w:rFonts w:ascii="TimesNewRomanPSMT" w:hAnsi="TimesNewRomanPSMT" w:cs="TimesNewRomanPSMT"/>
          <w:color w:val="000000"/>
          <w:sz w:val="24"/>
          <w:szCs w:val="24"/>
        </w:rPr>
        <w:t>.</w:t>
      </w:r>
      <w:r w:rsidR="00C84D3D" w:rsidRPr="008A3B6F">
        <w:rPr>
          <w:rFonts w:ascii="TimesNewRomanPSMT" w:hAnsi="TimesNewRomanPSMT" w:cs="TimesNewRomanPSMT"/>
          <w:color w:val="000000"/>
          <w:sz w:val="24"/>
          <w:szCs w:val="24"/>
        </w:rPr>
        <w:t>Выполнять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 xml:space="preserve"> предусмотренные в п. 2.1 настоящего договора действия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надлежащим образом и своевременно.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2.2. Агент вправе</w:t>
      </w:r>
      <w:r>
        <w:rPr>
          <w:rFonts w:ascii="TimesNewRomanPSMT" w:hAnsi="TimesNewRomanPSMT" w:cs="TimesNewRomanPSMT"/>
          <w:color w:val="000000"/>
          <w:sz w:val="24"/>
          <w:szCs w:val="24"/>
        </w:rPr>
        <w:t>: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2.2.1. Предъявлять в суды исковые заявления о взыскании задолженности за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потребленную электрическую энергию (основной долг и штрафные санкции).</w:t>
      </w:r>
    </w:p>
    <w:p w:rsidR="00C84D3D" w:rsidRDefault="00761C2C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2.2.2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. Осуществлять все действия по принудительному взысканию задолженности в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соответствии с ФЗ «Об исполнительном производстве» и другими нормативными актами.</w:t>
      </w:r>
    </w:p>
    <w:p w:rsidR="00C84D3D" w:rsidRDefault="00761C2C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2.2.3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. Отступить от указаний Принципала, если по обстоятельствам дела это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необходимо в интересах Принципала и Агент не мог предварительно запросить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Принципала либо не получил в течение 3 дней ответа на свой запрос. Агент обязан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уведомить Принципала о допущенных отступлениях, как только уведомление стало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возможным.</w:t>
      </w:r>
    </w:p>
    <w:p w:rsidR="00C84D3D" w:rsidRDefault="00761C2C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2.2.4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. Использовать платежные терминалы при приеме платежей Потребителей.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</w:p>
    <w:p w:rsidR="00C84D3D" w:rsidRDefault="00761C2C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2.2.5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. Получать от Принципала вознаграждение за исполнение действий,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предусмотренных пунктом 2.1. настоящего договора.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2.3. Принципал обязан:</w:t>
      </w:r>
    </w:p>
    <w:p w:rsidR="00C84D3D" w:rsidRDefault="00C84D3D" w:rsidP="008A3B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2.3.1. Открыть в кредитной организации специальный банковский счет для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перечисления </w:t>
      </w:r>
      <w:r w:rsidR="008A3B6F">
        <w:rPr>
          <w:rFonts w:ascii="TimesNewRomanPSMT" w:hAnsi="TimesNewRomanPSMT" w:cs="TimesNewRomanPSMT"/>
          <w:color w:val="000000"/>
          <w:sz w:val="24"/>
          <w:szCs w:val="24"/>
        </w:rPr>
        <w:t>платежными а</w:t>
      </w:r>
      <w:r>
        <w:rPr>
          <w:rFonts w:ascii="TimesNewRomanPSMT" w:hAnsi="TimesNewRomanPSMT" w:cs="TimesNewRomanPSMT"/>
          <w:color w:val="000000"/>
          <w:sz w:val="24"/>
          <w:szCs w:val="24"/>
        </w:rPr>
        <w:t>гент</w:t>
      </w:r>
      <w:r w:rsidR="008A3B6F">
        <w:rPr>
          <w:rFonts w:ascii="TimesNewRomanPSMT" w:hAnsi="TimesNewRomanPSMT" w:cs="TimesNewRomanPSMT"/>
          <w:color w:val="000000"/>
          <w:sz w:val="24"/>
          <w:szCs w:val="24"/>
        </w:rPr>
        <w:t>а</w:t>
      </w:r>
      <w:r>
        <w:rPr>
          <w:rFonts w:ascii="TimesNewRomanPSMT" w:hAnsi="TimesNewRomanPSMT" w:cs="TimesNewRomanPSMT"/>
          <w:color w:val="000000"/>
          <w:sz w:val="24"/>
          <w:szCs w:val="24"/>
        </w:rPr>
        <w:t>м</w:t>
      </w:r>
      <w:r w:rsidR="008A3B6F">
        <w:rPr>
          <w:rFonts w:ascii="TimesNewRomanPSMT" w:hAnsi="TimesNewRomanPSMT" w:cs="TimesNewRomanPSMT"/>
          <w:color w:val="000000"/>
          <w:sz w:val="24"/>
          <w:szCs w:val="24"/>
        </w:rPr>
        <w:t>и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денежных средств, полученных от Потребителей за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электрическую энергию</w:t>
      </w:r>
      <w:r w:rsidR="008A3B6F">
        <w:rPr>
          <w:rFonts w:ascii="TimesNewRomanPSMT" w:hAnsi="TimesNewRomanPSMT" w:cs="TimesNewRomanPSMT"/>
          <w:color w:val="000000"/>
          <w:sz w:val="24"/>
          <w:szCs w:val="24"/>
        </w:rPr>
        <w:t xml:space="preserve">, в соответствии с </w:t>
      </w:r>
      <w:r w:rsidR="008A3B6F" w:rsidRPr="008A3B6F">
        <w:rPr>
          <w:rFonts w:ascii="TimesNewRomanPSMT" w:hAnsi="TimesNewRomanPSMT" w:cs="TimesNewRomanPSMT"/>
          <w:color w:val="000000"/>
          <w:sz w:val="24"/>
          <w:szCs w:val="24"/>
        </w:rPr>
        <w:t>Ф</w:t>
      </w:r>
      <w:r w:rsidR="008A3B6F">
        <w:rPr>
          <w:rFonts w:ascii="TimesNewRomanPSMT" w:hAnsi="TimesNewRomanPSMT" w:cs="TimesNewRomanPSMT"/>
          <w:color w:val="000000"/>
          <w:sz w:val="24"/>
          <w:szCs w:val="24"/>
        </w:rPr>
        <w:t xml:space="preserve">едеральным законом </w:t>
      </w:r>
      <w:r w:rsidR="008A3B6F" w:rsidRPr="008A3B6F">
        <w:rPr>
          <w:rFonts w:ascii="TimesNewRomanPSMT" w:hAnsi="TimesNewRomanPSMT" w:cs="TimesNewRomanPSMT"/>
          <w:color w:val="000000"/>
          <w:sz w:val="24"/>
          <w:szCs w:val="24"/>
        </w:rPr>
        <w:t xml:space="preserve"> №</w:t>
      </w:r>
      <w:r w:rsidR="008A3B6F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8A3B6F" w:rsidRPr="008A3B6F">
        <w:rPr>
          <w:rFonts w:ascii="TimesNewRomanPSMT" w:hAnsi="TimesNewRomanPSMT" w:cs="TimesNewRomanPSMT"/>
          <w:color w:val="000000"/>
          <w:sz w:val="24"/>
          <w:szCs w:val="24"/>
        </w:rPr>
        <w:t>103</w:t>
      </w:r>
      <w:r w:rsidR="008A3B6F">
        <w:rPr>
          <w:rFonts w:ascii="TimesNewRomanPSMT" w:hAnsi="TimesNewRomanPSMT" w:cs="TimesNewRomanPSMT"/>
          <w:color w:val="000000"/>
          <w:sz w:val="24"/>
          <w:szCs w:val="24"/>
        </w:rPr>
        <w:t>-ФЗ</w:t>
      </w:r>
      <w:r w:rsidR="008A3B6F" w:rsidRPr="008A3B6F">
        <w:rPr>
          <w:rFonts w:ascii="TimesNewRomanPSMT" w:hAnsi="TimesNewRomanPSMT" w:cs="TimesNewRomanPSMT"/>
          <w:color w:val="000000"/>
          <w:sz w:val="24"/>
          <w:szCs w:val="24"/>
        </w:rPr>
        <w:t xml:space="preserve"> «О деятельности по</w:t>
      </w:r>
      <w:r w:rsidR="008A3B6F">
        <w:rPr>
          <w:rFonts w:ascii="TimesNewRomanPSMT" w:hAnsi="TimesNewRomanPSMT" w:cs="TimesNewRomanPSMT"/>
          <w:color w:val="000000"/>
          <w:sz w:val="24"/>
          <w:szCs w:val="24"/>
        </w:rPr>
        <w:t xml:space="preserve"> приему платежей от физических лиц, осуществляемой платежными агентами» от 03.06.2009г.</w:t>
      </w:r>
      <w:r>
        <w:rPr>
          <w:rFonts w:ascii="TimesNewRomanPSMT" w:hAnsi="TimesNewRomanPSMT" w:cs="TimesNewRomanPSMT"/>
          <w:color w:val="000000"/>
          <w:sz w:val="24"/>
          <w:szCs w:val="24"/>
        </w:rPr>
        <w:t>;</w:t>
      </w:r>
    </w:p>
    <w:p w:rsidR="00761C2C" w:rsidRPr="008A3B6F" w:rsidRDefault="00761C2C" w:rsidP="00761C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8A3B6F">
        <w:rPr>
          <w:rFonts w:ascii="TimesNewRomanPSMT" w:hAnsi="TimesNewRomanPSMT" w:cs="TimesNewRomanPSMT"/>
          <w:color w:val="000000"/>
          <w:sz w:val="24"/>
          <w:szCs w:val="24"/>
        </w:rPr>
        <w:t>2.3.2. В течение одного рабочего дня по заявкам Агента осуществлять расчеты, связанные с исполнением Принципалом функций гарантирующего поставщика.</w:t>
      </w:r>
    </w:p>
    <w:p w:rsidR="00C84D3D" w:rsidRPr="008A3B6F" w:rsidRDefault="00761C2C" w:rsidP="00761C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8A3B6F">
        <w:rPr>
          <w:rFonts w:ascii="TimesNewRomanPSMT" w:hAnsi="TimesNewRomanPSMT" w:cs="TimesNewRomanPSMT"/>
          <w:color w:val="000000"/>
          <w:sz w:val="24"/>
          <w:szCs w:val="24"/>
        </w:rPr>
        <w:t>2.3.3</w:t>
      </w:r>
      <w:r w:rsidR="00C84D3D" w:rsidRPr="008A3B6F">
        <w:rPr>
          <w:rFonts w:ascii="TimesNewRomanPSMT" w:hAnsi="TimesNewRomanPSMT" w:cs="TimesNewRomanPSMT"/>
          <w:color w:val="000000"/>
          <w:sz w:val="24"/>
          <w:szCs w:val="24"/>
        </w:rPr>
        <w:t>. Передать в течение 5 рабочих дней с момента заключения договора Агенту</w:t>
      </w:r>
      <w:r w:rsidR="00CF5D15" w:rsidRPr="008A3B6F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C84D3D" w:rsidRPr="008A3B6F">
        <w:rPr>
          <w:rFonts w:ascii="TimesNewRomanPSMT" w:hAnsi="TimesNewRomanPSMT" w:cs="TimesNewRomanPSMT"/>
          <w:color w:val="000000"/>
          <w:sz w:val="24"/>
          <w:szCs w:val="24"/>
        </w:rPr>
        <w:t xml:space="preserve"> информацию о Потребителях</w:t>
      </w:r>
      <w:r w:rsidR="00097ABC" w:rsidRPr="008A3B6F">
        <w:rPr>
          <w:rFonts w:ascii="TimesNewRomanPSMT" w:hAnsi="TimesNewRomanPSMT" w:cs="TimesNewRomanPSMT"/>
          <w:color w:val="000000"/>
          <w:sz w:val="24"/>
          <w:szCs w:val="24"/>
        </w:rPr>
        <w:t>, предусмотренную</w:t>
      </w:r>
      <w:r w:rsidRPr="008A3B6F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097ABC" w:rsidRPr="008A3B6F">
        <w:rPr>
          <w:rFonts w:ascii="TimesNewRomanPSMT" w:hAnsi="TimesNewRomanPSMT" w:cs="TimesNewRomanPSMT"/>
          <w:color w:val="000000"/>
          <w:sz w:val="24"/>
          <w:szCs w:val="24"/>
        </w:rPr>
        <w:t xml:space="preserve"> действующим законодательств</w:t>
      </w:r>
      <w:r w:rsidR="0042380B">
        <w:rPr>
          <w:rFonts w:ascii="TimesNewRomanPSMT" w:hAnsi="TimesNewRomanPSMT" w:cs="TimesNewRomanPSMT"/>
          <w:color w:val="000000"/>
          <w:sz w:val="24"/>
          <w:szCs w:val="24"/>
        </w:rPr>
        <w:t>ом</w:t>
      </w:r>
      <w:r w:rsidR="00524998" w:rsidRPr="008A3B6F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C84D3D" w:rsidRDefault="00761C2C" w:rsidP="00423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8A3B6F">
        <w:rPr>
          <w:rFonts w:ascii="TimesNewRomanPSMT" w:hAnsi="TimesNewRomanPSMT" w:cs="TimesNewRomanPSMT"/>
          <w:color w:val="000000"/>
          <w:sz w:val="24"/>
          <w:szCs w:val="24"/>
        </w:rPr>
        <w:t>2.3.4</w:t>
      </w:r>
      <w:r w:rsidR="00524998" w:rsidRPr="008A3B6F">
        <w:rPr>
          <w:rFonts w:ascii="TimesNewRomanPSMT" w:hAnsi="TimesNewRomanPSMT" w:cs="TimesNewRomanPSMT"/>
          <w:color w:val="000000"/>
          <w:sz w:val="24"/>
          <w:szCs w:val="24"/>
        </w:rPr>
        <w:t>.</w:t>
      </w:r>
      <w:r w:rsidR="00EF095C" w:rsidRPr="008A3B6F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524998" w:rsidRPr="008A3B6F">
        <w:rPr>
          <w:rFonts w:ascii="TimesNewRomanPSMT" w:hAnsi="TimesNewRomanPSMT" w:cs="TimesNewRomanPSMT"/>
          <w:color w:val="000000"/>
          <w:sz w:val="24"/>
          <w:szCs w:val="24"/>
        </w:rPr>
        <w:t xml:space="preserve">Обеспечить Агенту возможность ежедневного получения  информации </w:t>
      </w:r>
      <w:proofErr w:type="gramStart"/>
      <w:r w:rsidR="00524998" w:rsidRPr="008A3B6F">
        <w:rPr>
          <w:rFonts w:ascii="TimesNewRomanPSMT" w:hAnsi="TimesNewRomanPSMT" w:cs="TimesNewRomanPSMT"/>
          <w:color w:val="000000"/>
          <w:sz w:val="24"/>
          <w:szCs w:val="24"/>
        </w:rPr>
        <w:t>о</w:t>
      </w:r>
      <w:proofErr w:type="gramEnd"/>
      <w:r w:rsidR="00524998" w:rsidRPr="008A3B6F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gramStart"/>
      <w:r w:rsidR="00524998" w:rsidRPr="008A3B6F">
        <w:rPr>
          <w:rFonts w:ascii="TimesNewRomanPSMT" w:hAnsi="TimesNewRomanPSMT" w:cs="TimesNewRomanPSMT"/>
          <w:color w:val="000000"/>
          <w:sz w:val="24"/>
          <w:szCs w:val="24"/>
        </w:rPr>
        <w:t>поступивших</w:t>
      </w:r>
      <w:proofErr w:type="gramEnd"/>
      <w:r w:rsidR="00524998" w:rsidRPr="008A3B6F">
        <w:rPr>
          <w:rFonts w:ascii="TimesNewRomanPSMT" w:hAnsi="TimesNewRomanPSMT" w:cs="TimesNewRomanPSMT"/>
          <w:color w:val="000000"/>
          <w:sz w:val="24"/>
          <w:szCs w:val="24"/>
        </w:rPr>
        <w:t xml:space="preserve"> от потребителей оплат за реализованную электрическую энергию, а также  информацию  о погашении задолженности по  исполнительным документам в пользу Принципала, связанным с предметом настоящего договора. Указанная информация должна содержать наименование (ФИО) конкретных потребителей</w:t>
      </w:r>
      <w:r w:rsidR="00935F9E" w:rsidRPr="008A3B6F">
        <w:rPr>
          <w:rFonts w:ascii="TimesNewRomanPSMT" w:hAnsi="TimesNewRomanPSMT" w:cs="TimesNewRomanPSMT"/>
          <w:color w:val="000000"/>
          <w:sz w:val="24"/>
          <w:szCs w:val="24"/>
        </w:rPr>
        <w:t>, сумму, назначение и дату  платежа.</w:t>
      </w:r>
      <w:r w:rsidR="00524998">
        <w:rPr>
          <w:rFonts w:ascii="TimesNewRomanPSMT" w:hAnsi="TimesNewRomanPSMT" w:cs="TimesNewRomanPSMT"/>
          <w:color w:val="000000"/>
          <w:sz w:val="24"/>
          <w:szCs w:val="24"/>
        </w:rPr>
        <w:t xml:space="preserve">   </w:t>
      </w:r>
    </w:p>
    <w:p w:rsidR="00935F9E" w:rsidRPr="008A3B6F" w:rsidRDefault="00761C2C" w:rsidP="00935F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8A3B6F">
        <w:rPr>
          <w:rFonts w:ascii="TimesNewRomanPSMT" w:hAnsi="TimesNewRomanPSMT" w:cs="TimesNewRomanPSMT"/>
          <w:color w:val="000000"/>
          <w:sz w:val="24"/>
          <w:szCs w:val="24"/>
        </w:rPr>
        <w:t>2.3.</w:t>
      </w:r>
      <w:r w:rsidR="0042380B">
        <w:rPr>
          <w:rFonts w:ascii="TimesNewRomanPSMT" w:hAnsi="TimesNewRomanPSMT" w:cs="TimesNewRomanPSMT"/>
          <w:color w:val="000000"/>
          <w:sz w:val="24"/>
          <w:szCs w:val="24"/>
        </w:rPr>
        <w:t>5</w:t>
      </w:r>
      <w:r w:rsidR="00935F9E" w:rsidRPr="008A3B6F">
        <w:rPr>
          <w:rFonts w:ascii="TimesNewRomanPSMT" w:hAnsi="TimesNewRomanPSMT" w:cs="TimesNewRomanPSMT"/>
          <w:color w:val="000000"/>
          <w:sz w:val="24"/>
          <w:szCs w:val="24"/>
        </w:rPr>
        <w:t xml:space="preserve">. В день </w:t>
      </w:r>
      <w:r w:rsidRPr="008A3B6F">
        <w:rPr>
          <w:rFonts w:ascii="TimesNewRomanPSMT" w:hAnsi="TimesNewRomanPSMT" w:cs="TimesNewRomanPSMT"/>
          <w:color w:val="000000"/>
          <w:sz w:val="24"/>
          <w:szCs w:val="24"/>
        </w:rPr>
        <w:t xml:space="preserve">заключения </w:t>
      </w:r>
      <w:r w:rsidR="00935F9E" w:rsidRPr="008A3B6F">
        <w:rPr>
          <w:rFonts w:ascii="TimesNewRomanPSMT" w:hAnsi="TimesNewRomanPSMT" w:cs="TimesNewRomanPSMT"/>
          <w:color w:val="000000"/>
          <w:sz w:val="24"/>
          <w:szCs w:val="24"/>
        </w:rPr>
        <w:t xml:space="preserve"> настоящего договора выдать  Агенту доверенность на совершение всех действий, связанных с исполнением настоящего договора.</w:t>
      </w:r>
    </w:p>
    <w:p w:rsidR="00C84D3D" w:rsidRDefault="00761C2C" w:rsidP="00935F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8A3B6F">
        <w:rPr>
          <w:rFonts w:ascii="TimesNewRomanPSMT" w:hAnsi="TimesNewRomanPSMT" w:cs="TimesNewRomanPSMT"/>
          <w:color w:val="000000"/>
          <w:sz w:val="24"/>
          <w:szCs w:val="24"/>
        </w:rPr>
        <w:t>2.3.</w:t>
      </w:r>
      <w:r w:rsidR="0042380B">
        <w:rPr>
          <w:rFonts w:ascii="TimesNewRomanPSMT" w:hAnsi="TimesNewRomanPSMT" w:cs="TimesNewRomanPSMT"/>
          <w:color w:val="000000"/>
          <w:sz w:val="24"/>
          <w:szCs w:val="24"/>
        </w:rPr>
        <w:t>6</w:t>
      </w:r>
      <w:r w:rsidR="00C84D3D" w:rsidRPr="008A3B6F">
        <w:rPr>
          <w:rFonts w:ascii="TimesNewRomanPSMT" w:hAnsi="TimesNewRomanPSMT" w:cs="TimesNewRomanPSMT"/>
          <w:color w:val="000000"/>
          <w:sz w:val="24"/>
          <w:szCs w:val="24"/>
        </w:rPr>
        <w:t>. В течение 5 (пяти) рабочих дней с момента получения письменного запроса от</w:t>
      </w:r>
      <w:r w:rsidR="00CF5D15" w:rsidRPr="008A3B6F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C84D3D" w:rsidRPr="008A3B6F">
        <w:rPr>
          <w:rFonts w:ascii="TimesNewRomanPSMT" w:hAnsi="TimesNewRomanPSMT" w:cs="TimesNewRomanPSMT"/>
          <w:color w:val="000000"/>
          <w:sz w:val="24"/>
          <w:szCs w:val="24"/>
        </w:rPr>
        <w:t>Агента выдать должностным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 xml:space="preserve"> лицам Агента доверенности, необходимые для выполнения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обязательств по настоящему Договору. При окончании договора Агент вместе с последним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отчетом возвращает Принципалу доверенности, срок действия которых не истек.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2.4. Принципал вправе: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2.4.1. Запрашивать у Агента информацию об исполнении настоящего договора в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согласованные с Агентом сроки.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2.4.2. Требовать представления Агентом «Отчета Агента об исполнении договора»;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2.4.3. Контролировать ход выполнения поручения Агентом;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2.4.4. Проверять информацию о ходе исполнения договора;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2.4.5. Совершать другие действия, предусмотренные законом или настоящим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Договором.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2.5. Стороны настоящего договора обязаны:</w:t>
      </w:r>
    </w:p>
    <w:p w:rsidR="006C1EAE" w:rsidRDefault="006C1EAE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Cs/>
          <w:color w:val="000000"/>
          <w:sz w:val="24"/>
          <w:szCs w:val="24"/>
        </w:rPr>
      </w:pPr>
      <w:r w:rsidRPr="006C1EAE">
        <w:rPr>
          <w:rFonts w:ascii="TimesNewRomanPS-BoldMT" w:hAnsi="TimesNewRomanPS-BoldMT" w:cs="TimesNewRomanPS-BoldMT"/>
          <w:bCs/>
          <w:color w:val="000000"/>
          <w:sz w:val="24"/>
          <w:szCs w:val="24"/>
        </w:rPr>
        <w:t>2.5.1.</w:t>
      </w:r>
      <w:r>
        <w:rPr>
          <w:rFonts w:ascii="TimesNewRomanPS-BoldMT" w:hAnsi="TimesNewRomanPS-BoldMT" w:cs="TimesNewRomanPS-BoldMT"/>
          <w:bCs/>
          <w:color w:val="000000"/>
          <w:sz w:val="24"/>
          <w:szCs w:val="24"/>
        </w:rPr>
        <w:t xml:space="preserve"> Ежемесячно согласовывать </w:t>
      </w:r>
      <w:r w:rsidR="0042288F">
        <w:rPr>
          <w:rFonts w:ascii="TimesNewRomanPS-BoldMT" w:hAnsi="TimesNewRomanPS-BoldMT" w:cs="TimesNewRomanPS-BoldMT"/>
          <w:bCs/>
          <w:color w:val="000000"/>
          <w:sz w:val="24"/>
          <w:szCs w:val="24"/>
        </w:rPr>
        <w:t>расчет Агентского вознаграждения</w:t>
      </w:r>
      <w:r w:rsidR="005B3ABD" w:rsidRPr="005B3ABD">
        <w:rPr>
          <w:rFonts w:ascii="TimesNewRomanPS-BoldMT" w:hAnsi="TimesNewRomanPS-BoldMT" w:cs="TimesNewRomanPS-BoldMT"/>
          <w:bCs/>
          <w:color w:val="000000"/>
          <w:sz w:val="24"/>
          <w:szCs w:val="24"/>
        </w:rPr>
        <w:t>;</w:t>
      </w:r>
    </w:p>
    <w:p w:rsidR="0042380B" w:rsidRPr="005B3ABD" w:rsidRDefault="0042380B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Cs/>
          <w:color w:val="000000"/>
          <w:sz w:val="24"/>
          <w:szCs w:val="24"/>
        </w:rPr>
        <w:t>2.5.2.</w:t>
      </w:r>
      <w:r w:rsidRPr="0042380B">
        <w:t xml:space="preserve"> </w:t>
      </w:r>
      <w:r w:rsidRPr="0042380B">
        <w:rPr>
          <w:rFonts w:ascii="TimesNewRomanPS-BoldMT" w:hAnsi="TimesNewRomanPS-BoldMT" w:cs="TimesNewRomanPS-BoldMT"/>
          <w:bCs/>
          <w:color w:val="000000"/>
          <w:sz w:val="24"/>
          <w:szCs w:val="24"/>
        </w:rPr>
        <w:t xml:space="preserve">В срок до 25 декабря 2014 года подготовить и подписать </w:t>
      </w:r>
      <w:r>
        <w:rPr>
          <w:rFonts w:ascii="TimesNewRomanPS-BoldMT" w:hAnsi="TimesNewRomanPS-BoldMT" w:cs="TimesNewRomanPS-BoldMT"/>
          <w:bCs/>
          <w:color w:val="000000"/>
          <w:sz w:val="24"/>
          <w:szCs w:val="24"/>
        </w:rPr>
        <w:t xml:space="preserve">совместный </w:t>
      </w:r>
      <w:r w:rsidRPr="0042380B">
        <w:rPr>
          <w:rFonts w:ascii="TimesNewRomanPS-BoldMT" w:hAnsi="TimesNewRomanPS-BoldMT" w:cs="TimesNewRomanPS-BoldMT"/>
          <w:bCs/>
          <w:color w:val="000000"/>
          <w:sz w:val="24"/>
          <w:szCs w:val="24"/>
        </w:rPr>
        <w:t>Регламент информационного и документационного обмена по исполнению сторонами обязанностей по настоящему договору.</w:t>
      </w:r>
      <w:r>
        <w:rPr>
          <w:rFonts w:ascii="TimesNewRomanPS-BoldMT" w:hAnsi="TimesNewRomanPS-BoldMT" w:cs="TimesNewRomanPS-BoldMT"/>
          <w:bCs/>
          <w:color w:val="000000"/>
          <w:sz w:val="24"/>
          <w:szCs w:val="24"/>
        </w:rPr>
        <w:t xml:space="preserve"> </w:t>
      </w:r>
    </w:p>
    <w:p w:rsidR="00C84D3D" w:rsidRDefault="00C84D3D" w:rsidP="00423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2.5.</w:t>
      </w:r>
      <w:r w:rsidR="0042380B">
        <w:rPr>
          <w:rFonts w:ascii="TimesNewRomanPSMT" w:hAnsi="TimesNewRomanPSMT" w:cs="TimesNewRomanPSMT"/>
          <w:color w:val="000000"/>
          <w:sz w:val="24"/>
          <w:szCs w:val="24"/>
        </w:rPr>
        <w:t>3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. </w:t>
      </w:r>
      <w:proofErr w:type="gramStart"/>
      <w:r w:rsidR="0042380B">
        <w:rPr>
          <w:rFonts w:ascii="TimesNewRomanPSMT" w:hAnsi="TimesNewRomanPSMT" w:cs="TimesNewRomanPSMT"/>
          <w:color w:val="000000"/>
          <w:sz w:val="24"/>
          <w:szCs w:val="24"/>
        </w:rPr>
        <w:t xml:space="preserve">В течение одного месяца с момента окончания срока действия настоящего договора заключить договор цессии, в соответствии с которым Агент принимает право требования оставшейся на дату окончания срока действия настоящего договора неоплаченной задолженности территориальных сетевых организаций, Потребителей – физических лиц и Потребителей - юридических лиц, в </w:t>
      </w:r>
      <w:proofErr w:type="spellStart"/>
      <w:r w:rsidR="0042380B">
        <w:rPr>
          <w:rFonts w:ascii="TimesNewRomanPSMT" w:hAnsi="TimesNewRomanPSMT" w:cs="TimesNewRomanPSMT"/>
          <w:color w:val="000000"/>
          <w:sz w:val="24"/>
          <w:szCs w:val="24"/>
        </w:rPr>
        <w:t>т.ч</w:t>
      </w:r>
      <w:proofErr w:type="spellEnd"/>
      <w:r w:rsidR="0042380B">
        <w:rPr>
          <w:rFonts w:ascii="TimesNewRomanPSMT" w:hAnsi="TimesNewRomanPSMT" w:cs="TimesNewRomanPSMT"/>
          <w:color w:val="000000"/>
          <w:sz w:val="24"/>
          <w:szCs w:val="24"/>
        </w:rPr>
        <w:t>. исполнителей коммунальных услуг по электроснабжению граждан, а также право требования иной дебиторской задолженности и неоплаченных</w:t>
      </w:r>
      <w:proofErr w:type="gramEnd"/>
      <w:r w:rsidR="0042380B">
        <w:rPr>
          <w:rFonts w:ascii="TimesNewRomanPSMT" w:hAnsi="TimesNewRomanPSMT" w:cs="TimesNewRomanPSMT"/>
          <w:color w:val="000000"/>
          <w:sz w:val="24"/>
          <w:szCs w:val="24"/>
        </w:rPr>
        <w:t xml:space="preserve"> штрафных санкций, возникших в период исполнения Агентом своих обязанностей по настоящему договору. </w:t>
      </w:r>
      <w:r w:rsidR="0042380B" w:rsidRPr="00CC238F">
        <w:rPr>
          <w:rFonts w:ascii="TimesNewRomanPSMT" w:hAnsi="TimesNewRomanPSMT" w:cs="TimesNewRomanPSMT"/>
          <w:color w:val="000000"/>
          <w:sz w:val="24"/>
          <w:szCs w:val="24"/>
        </w:rPr>
        <w:t xml:space="preserve">В случае остатка </w:t>
      </w:r>
      <w:r w:rsidR="0042380B">
        <w:rPr>
          <w:rFonts w:ascii="TimesNewRomanPSMT" w:hAnsi="TimesNewRomanPSMT" w:cs="TimesNewRomanPSMT"/>
          <w:color w:val="000000"/>
          <w:sz w:val="24"/>
          <w:szCs w:val="24"/>
        </w:rPr>
        <w:t xml:space="preserve">кредиторской задолженности перед потребителями по договорам энергоснабжения, перед сетевыми организациями, указанными в п.1.1. настоящего договора  по договорам </w:t>
      </w:r>
      <w:r w:rsidR="0042380B" w:rsidRPr="0042380B">
        <w:rPr>
          <w:rFonts w:ascii="TimesNewRomanPSMT" w:hAnsi="TimesNewRomanPSMT" w:cs="TimesNewRomanPSMT"/>
          <w:color w:val="000000"/>
          <w:sz w:val="24"/>
          <w:szCs w:val="24"/>
        </w:rPr>
        <w:t>купли-продажи электроэнергии на компенсацию потерь</w:t>
      </w:r>
      <w:r w:rsidR="0007559F">
        <w:rPr>
          <w:rFonts w:ascii="TimesNewRomanPSMT" w:hAnsi="TimesNewRomanPSMT" w:cs="TimesNewRomanPSMT"/>
          <w:color w:val="000000"/>
          <w:sz w:val="24"/>
          <w:szCs w:val="24"/>
        </w:rPr>
        <w:t xml:space="preserve"> и </w:t>
      </w:r>
      <w:r w:rsidR="0007559F" w:rsidRPr="008A3B6F">
        <w:rPr>
          <w:rFonts w:ascii="TimesNewRomanPSMT" w:hAnsi="TimesNewRomanPSMT" w:cs="TimesNewRomanPSMT"/>
          <w:color w:val="000000"/>
          <w:sz w:val="24"/>
          <w:szCs w:val="24"/>
        </w:rPr>
        <w:t>договор</w:t>
      </w:r>
      <w:r w:rsidR="0007559F">
        <w:rPr>
          <w:rFonts w:ascii="TimesNewRomanPSMT" w:hAnsi="TimesNewRomanPSMT" w:cs="TimesNewRomanPSMT"/>
          <w:color w:val="000000"/>
          <w:sz w:val="24"/>
          <w:szCs w:val="24"/>
        </w:rPr>
        <w:t>ам</w:t>
      </w:r>
      <w:r w:rsidR="0007559F" w:rsidRPr="008A3B6F">
        <w:rPr>
          <w:rFonts w:ascii="TimesNewRomanPSMT" w:hAnsi="TimesNewRomanPSMT" w:cs="TimesNewRomanPSMT"/>
          <w:color w:val="000000"/>
          <w:sz w:val="24"/>
          <w:szCs w:val="24"/>
        </w:rPr>
        <w:t xml:space="preserve"> оказания услуг по передаче электроэнергии</w:t>
      </w:r>
      <w:r w:rsidR="0042380B" w:rsidRPr="00CC238F">
        <w:rPr>
          <w:rFonts w:ascii="TimesNewRomanPSMT" w:hAnsi="TimesNewRomanPSMT" w:cs="TimesNewRomanPSMT"/>
          <w:color w:val="000000"/>
          <w:sz w:val="24"/>
          <w:szCs w:val="24"/>
        </w:rPr>
        <w:t>, оформить передачу задолженности договором перевода долга ОАО "ДЭК"</w:t>
      </w:r>
      <w:r w:rsidR="0042380B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CF5D15" w:rsidRDefault="00CF5D15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C84D3D" w:rsidRDefault="00C84D3D" w:rsidP="00753F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b/>
          <w:color w:val="000000"/>
          <w:sz w:val="24"/>
          <w:szCs w:val="24"/>
        </w:rPr>
      </w:pPr>
      <w:r w:rsidRPr="00753FFD">
        <w:rPr>
          <w:rFonts w:ascii="TimesNewRomanPSMT" w:hAnsi="TimesNewRomanPSMT" w:cs="TimesNewRomanPSMT"/>
          <w:b/>
          <w:color w:val="000000"/>
          <w:sz w:val="24"/>
          <w:szCs w:val="24"/>
        </w:rPr>
        <w:t>3. ОПРЕДЕЛЕНИЕ РАЗМЕРА АГЕНТСКОГО ВОЗНАГРАЖДЕНИЯ</w:t>
      </w:r>
    </w:p>
    <w:p w:rsidR="00753FFD" w:rsidRPr="00753FFD" w:rsidRDefault="00753FFD" w:rsidP="00753F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b/>
          <w:color w:val="000000"/>
          <w:sz w:val="24"/>
          <w:szCs w:val="24"/>
        </w:rPr>
      </w:pPr>
    </w:p>
    <w:p w:rsidR="00C84D3D" w:rsidRPr="00AA1FF9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AA1FF9">
        <w:rPr>
          <w:rFonts w:ascii="TimesNewRomanPSMT" w:hAnsi="TimesNewRomanPSMT" w:cs="TimesNewRomanPSMT"/>
          <w:color w:val="000000"/>
          <w:sz w:val="24"/>
          <w:szCs w:val="24"/>
        </w:rPr>
        <w:t xml:space="preserve">3.1. Агентское вознаграждение за отчетный месяц определяется Агентом согласно </w:t>
      </w:r>
      <w:r w:rsidR="00CF5D15" w:rsidRPr="00AA1FF9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Pr="00AA1FF9">
        <w:rPr>
          <w:rFonts w:ascii="TimesNewRomanPSMT" w:hAnsi="TimesNewRomanPSMT" w:cs="TimesNewRomanPSMT"/>
          <w:color w:val="000000"/>
          <w:sz w:val="24"/>
          <w:szCs w:val="24"/>
        </w:rPr>
        <w:t>п.</w:t>
      </w:r>
      <w:r w:rsidR="00CF5D15" w:rsidRPr="00AA1FF9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Pr="00AA1FF9">
        <w:rPr>
          <w:rFonts w:ascii="TimesNewRomanPSMT" w:hAnsi="TimesNewRomanPSMT" w:cs="TimesNewRomanPSMT"/>
          <w:color w:val="000000"/>
          <w:sz w:val="24"/>
          <w:szCs w:val="24"/>
        </w:rPr>
        <w:t xml:space="preserve">3.2. не позднее 16 числа месяца следующего </w:t>
      </w:r>
      <w:proofErr w:type="gramStart"/>
      <w:r w:rsidRPr="00AA1FF9">
        <w:rPr>
          <w:rFonts w:ascii="TimesNewRomanPSMT" w:hAnsi="TimesNewRomanPSMT" w:cs="TimesNewRomanPSMT"/>
          <w:color w:val="000000"/>
          <w:sz w:val="24"/>
          <w:szCs w:val="24"/>
        </w:rPr>
        <w:t>за</w:t>
      </w:r>
      <w:proofErr w:type="gramEnd"/>
      <w:r w:rsidRPr="00AA1FF9">
        <w:rPr>
          <w:rFonts w:ascii="TimesNewRomanPSMT" w:hAnsi="TimesNewRomanPSMT" w:cs="TimesNewRomanPSMT"/>
          <w:color w:val="000000"/>
          <w:sz w:val="24"/>
          <w:szCs w:val="24"/>
        </w:rPr>
        <w:t xml:space="preserve"> отчетным.</w:t>
      </w:r>
    </w:p>
    <w:p w:rsidR="00C84D3D" w:rsidRPr="00AA1FF9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AA1FF9">
        <w:rPr>
          <w:rFonts w:ascii="TimesNewRomanPSMT" w:hAnsi="TimesNewRomanPSMT" w:cs="TimesNewRomanPSMT"/>
          <w:color w:val="000000"/>
          <w:sz w:val="24"/>
          <w:szCs w:val="24"/>
        </w:rPr>
        <w:t>3.2. Размер вознаграждения Агента, рассчитывается по формуле (1):</w:t>
      </w:r>
    </w:p>
    <w:p w:rsidR="009538B3" w:rsidRPr="00AA1FF9" w:rsidRDefault="009538B3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C84D3D" w:rsidRPr="00AA1FF9" w:rsidRDefault="00282807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AA1FF9">
        <w:rPr>
          <w:rFonts w:ascii="TimesNewRomanPSMT" w:hAnsi="TimesNewRomanPSMT" w:cs="TimesNewRomanPSMT"/>
          <w:color w:val="000000"/>
          <w:sz w:val="24"/>
          <w:szCs w:val="24"/>
        </w:rPr>
        <w:t xml:space="preserve">S = (V физ. лиц + </w:t>
      </w:r>
      <w:proofErr w:type="spellStart"/>
      <w:r w:rsidRPr="00AA1FF9">
        <w:rPr>
          <w:rFonts w:ascii="TimesNewRomanPSMT" w:hAnsi="TimesNewRomanPSMT" w:cs="TimesNewRomanPSMT"/>
          <w:color w:val="000000"/>
          <w:sz w:val="24"/>
          <w:szCs w:val="24"/>
        </w:rPr>
        <w:t>Vюр</w:t>
      </w:r>
      <w:proofErr w:type="gramStart"/>
      <w:r w:rsidRPr="00AA1FF9">
        <w:rPr>
          <w:rFonts w:ascii="TimesNewRomanPSMT" w:hAnsi="TimesNewRomanPSMT" w:cs="TimesNewRomanPSMT"/>
          <w:color w:val="000000"/>
          <w:sz w:val="24"/>
          <w:szCs w:val="24"/>
        </w:rPr>
        <w:t>.л</w:t>
      </w:r>
      <w:proofErr w:type="gramEnd"/>
      <w:r w:rsidRPr="00AA1FF9">
        <w:rPr>
          <w:rFonts w:ascii="TimesNewRomanPSMT" w:hAnsi="TimesNewRomanPSMT" w:cs="TimesNewRomanPSMT"/>
          <w:color w:val="000000"/>
          <w:sz w:val="24"/>
          <w:szCs w:val="24"/>
        </w:rPr>
        <w:t>иц</w:t>
      </w:r>
      <w:proofErr w:type="spellEnd"/>
      <w:r w:rsidRPr="00AA1FF9">
        <w:rPr>
          <w:rFonts w:ascii="TimesNewRomanPSMT" w:hAnsi="TimesNewRomanPSMT" w:cs="TimesNewRomanPSMT"/>
          <w:color w:val="000000"/>
          <w:sz w:val="24"/>
          <w:szCs w:val="24"/>
        </w:rPr>
        <w:t xml:space="preserve"> +V </w:t>
      </w:r>
      <w:proofErr w:type="spellStart"/>
      <w:r w:rsidRPr="00AA1FF9">
        <w:rPr>
          <w:rFonts w:ascii="TimesNewRomanPSMT" w:hAnsi="TimesNewRomanPSMT" w:cs="TimesNewRomanPSMT"/>
          <w:color w:val="000000"/>
          <w:sz w:val="24"/>
          <w:szCs w:val="24"/>
        </w:rPr>
        <w:t>факт.потери</w:t>
      </w:r>
      <w:proofErr w:type="spellEnd"/>
      <w:r w:rsidRPr="00AA1FF9">
        <w:rPr>
          <w:rFonts w:ascii="TimesNewRomanPSMT" w:hAnsi="TimesNewRomanPSMT" w:cs="TimesNewRomanPSMT"/>
          <w:color w:val="000000"/>
          <w:sz w:val="24"/>
          <w:szCs w:val="24"/>
        </w:rPr>
        <w:t xml:space="preserve">) </w:t>
      </w:r>
      <w:proofErr w:type="spellStart"/>
      <w:r w:rsidRPr="00AA1FF9">
        <w:rPr>
          <w:rFonts w:ascii="TimesNewRomanPSMT" w:hAnsi="TimesNewRomanPSMT" w:cs="TimesNewRomanPSMT"/>
          <w:color w:val="000000"/>
          <w:sz w:val="24"/>
          <w:szCs w:val="24"/>
        </w:rPr>
        <w:t>xT</w:t>
      </w:r>
      <w:proofErr w:type="spellEnd"/>
      <w:r w:rsidR="00C84D3D" w:rsidRPr="00AA1FF9">
        <w:rPr>
          <w:rFonts w:ascii="TimesNewRomanPSMT" w:hAnsi="TimesNewRomanPSMT" w:cs="TimesNewRomanPSMT"/>
          <w:color w:val="000000"/>
          <w:sz w:val="24"/>
          <w:szCs w:val="24"/>
        </w:rPr>
        <w:t>, где</w:t>
      </w:r>
      <w:r w:rsidR="009538B3" w:rsidRPr="00AA1FF9">
        <w:rPr>
          <w:rFonts w:ascii="TimesNewRomanPSMT" w:hAnsi="TimesNewRomanPSMT" w:cs="TimesNewRomanPSMT"/>
          <w:color w:val="000000"/>
          <w:sz w:val="24"/>
          <w:szCs w:val="24"/>
        </w:rPr>
        <w:t xml:space="preserve">  </w:t>
      </w:r>
      <w:r w:rsidRPr="00AA1FF9">
        <w:rPr>
          <w:rFonts w:ascii="TimesNewRomanPSMT" w:hAnsi="TimesNewRomanPSMT" w:cs="TimesNewRomanPSMT"/>
          <w:color w:val="000000"/>
          <w:sz w:val="24"/>
          <w:szCs w:val="24"/>
        </w:rPr>
        <w:t xml:space="preserve">                                      </w:t>
      </w:r>
      <w:r w:rsidR="00C84D3D" w:rsidRPr="00AA1FF9">
        <w:rPr>
          <w:rFonts w:ascii="TimesNewRomanPSMT" w:hAnsi="TimesNewRomanPSMT" w:cs="TimesNewRomanPSMT"/>
          <w:color w:val="000000"/>
          <w:sz w:val="24"/>
          <w:szCs w:val="24"/>
        </w:rPr>
        <w:t>(1)</w:t>
      </w:r>
      <w:r w:rsidR="009538B3" w:rsidRPr="00AA1FF9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</w:p>
    <w:p w:rsidR="009538B3" w:rsidRPr="00AA1FF9" w:rsidRDefault="009538B3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C84D3D" w:rsidRPr="00AA1FF9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AA1FF9">
        <w:rPr>
          <w:rFonts w:ascii="TimesNewRomanPSMT" w:hAnsi="TimesNewRomanPSMT" w:cs="TimesNewRomanPSMT"/>
          <w:color w:val="000000"/>
          <w:sz w:val="24"/>
          <w:szCs w:val="24"/>
        </w:rPr>
        <w:t>S- Размер агентского вознаграждения отчетного месяца, в руб.</w:t>
      </w:r>
    </w:p>
    <w:p w:rsidR="00C84D3D" w:rsidRPr="00AA1FF9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AA1FF9">
        <w:rPr>
          <w:rFonts w:ascii="TimesNewRomanPSMT" w:hAnsi="TimesNewRomanPSMT" w:cs="TimesNewRomanPSMT"/>
          <w:color w:val="000000"/>
          <w:sz w:val="24"/>
          <w:szCs w:val="24"/>
        </w:rPr>
        <w:t>V физ. лиц – объем электрической энергии, предъявленной потребителям</w:t>
      </w:r>
      <w:r w:rsidR="00CF5D15" w:rsidRPr="00AA1FF9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Pr="00AA1FF9">
        <w:rPr>
          <w:rFonts w:ascii="TimesNewRomanPSMT" w:hAnsi="TimesNewRomanPSMT" w:cs="TimesNewRomanPSMT"/>
          <w:color w:val="000000"/>
          <w:sz w:val="24"/>
          <w:szCs w:val="24"/>
        </w:rPr>
        <w:t>физическим лицам, в кВт*</w:t>
      </w:r>
      <w:proofErr w:type="gramStart"/>
      <w:r w:rsidRPr="00AA1FF9">
        <w:rPr>
          <w:rFonts w:ascii="TimesNewRomanPSMT" w:hAnsi="TimesNewRomanPSMT" w:cs="TimesNewRomanPSMT"/>
          <w:color w:val="000000"/>
          <w:sz w:val="24"/>
          <w:szCs w:val="24"/>
        </w:rPr>
        <w:t>ч</w:t>
      </w:r>
      <w:proofErr w:type="gramEnd"/>
      <w:r w:rsidRPr="00AA1FF9">
        <w:rPr>
          <w:rFonts w:ascii="TimesNewRomanPSMT" w:hAnsi="TimesNewRomanPSMT" w:cs="TimesNewRomanPSMT"/>
          <w:color w:val="000000"/>
          <w:sz w:val="24"/>
          <w:szCs w:val="24"/>
        </w:rPr>
        <w:t>,</w:t>
      </w:r>
    </w:p>
    <w:p w:rsidR="00C84D3D" w:rsidRPr="00AA1FF9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proofErr w:type="spellStart"/>
      <w:r w:rsidRPr="00AA1FF9">
        <w:rPr>
          <w:rFonts w:ascii="TimesNewRomanPSMT" w:hAnsi="TimesNewRomanPSMT" w:cs="TimesNewRomanPSMT"/>
          <w:color w:val="000000"/>
          <w:sz w:val="24"/>
          <w:szCs w:val="24"/>
        </w:rPr>
        <w:t>Vюр</w:t>
      </w:r>
      <w:proofErr w:type="spellEnd"/>
      <w:r w:rsidRPr="00AA1FF9">
        <w:rPr>
          <w:rFonts w:ascii="TimesNewRomanPSMT" w:hAnsi="TimesNewRomanPSMT" w:cs="TimesNewRomanPSMT"/>
          <w:color w:val="000000"/>
          <w:sz w:val="24"/>
          <w:szCs w:val="24"/>
        </w:rPr>
        <w:t>. лиц - объем электрической энергии, предъявленной</w:t>
      </w:r>
      <w:r w:rsidR="0042380B">
        <w:rPr>
          <w:rFonts w:ascii="TimesNewRomanPSMT" w:hAnsi="TimesNewRomanPSMT" w:cs="TimesNewRomanPSMT"/>
          <w:color w:val="000000"/>
          <w:sz w:val="24"/>
          <w:szCs w:val="24"/>
        </w:rPr>
        <w:t xml:space="preserve"> и принятой</w:t>
      </w:r>
      <w:r w:rsidRPr="00AA1FF9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42380B">
        <w:rPr>
          <w:rFonts w:ascii="TimesNewRomanPSMT" w:hAnsi="TimesNewRomanPSMT" w:cs="TimesNewRomanPSMT"/>
          <w:color w:val="000000"/>
          <w:sz w:val="24"/>
          <w:szCs w:val="24"/>
        </w:rPr>
        <w:t xml:space="preserve">потребителями - </w:t>
      </w:r>
      <w:r w:rsidRPr="00AA1FF9">
        <w:rPr>
          <w:rFonts w:ascii="TimesNewRomanPSMT" w:hAnsi="TimesNewRomanPSMT" w:cs="TimesNewRomanPSMT"/>
          <w:color w:val="000000"/>
          <w:sz w:val="24"/>
          <w:szCs w:val="24"/>
        </w:rPr>
        <w:t>юридическим</w:t>
      </w:r>
      <w:r w:rsidR="0042380B">
        <w:rPr>
          <w:rFonts w:ascii="TimesNewRomanPSMT" w:hAnsi="TimesNewRomanPSMT" w:cs="TimesNewRomanPSMT"/>
          <w:color w:val="000000"/>
          <w:sz w:val="24"/>
          <w:szCs w:val="24"/>
        </w:rPr>
        <w:t>и</w:t>
      </w:r>
      <w:r w:rsidR="00CF5D15" w:rsidRPr="00AA1FF9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Pr="00AA1FF9">
        <w:rPr>
          <w:rFonts w:ascii="TimesNewRomanPSMT" w:hAnsi="TimesNewRomanPSMT" w:cs="TimesNewRomanPSMT"/>
          <w:color w:val="000000"/>
          <w:sz w:val="24"/>
          <w:szCs w:val="24"/>
        </w:rPr>
        <w:t>лицам</w:t>
      </w:r>
      <w:r w:rsidR="0042380B">
        <w:rPr>
          <w:rFonts w:ascii="TimesNewRomanPSMT" w:hAnsi="TimesNewRomanPSMT" w:cs="TimesNewRomanPSMT"/>
          <w:color w:val="000000"/>
          <w:sz w:val="24"/>
          <w:szCs w:val="24"/>
        </w:rPr>
        <w:t>и</w:t>
      </w:r>
      <w:r w:rsidRPr="00AA1FF9">
        <w:rPr>
          <w:rFonts w:ascii="TimesNewRomanPSMT" w:hAnsi="TimesNewRomanPSMT" w:cs="TimesNewRomanPSMT"/>
          <w:color w:val="000000"/>
          <w:sz w:val="24"/>
          <w:szCs w:val="24"/>
        </w:rPr>
        <w:t>, в кВт*</w:t>
      </w:r>
      <w:proofErr w:type="gramStart"/>
      <w:r w:rsidRPr="00AA1FF9">
        <w:rPr>
          <w:rFonts w:ascii="TimesNewRomanPSMT" w:hAnsi="TimesNewRomanPSMT" w:cs="TimesNewRomanPSMT"/>
          <w:color w:val="000000"/>
          <w:sz w:val="24"/>
          <w:szCs w:val="24"/>
        </w:rPr>
        <w:t>ч</w:t>
      </w:r>
      <w:proofErr w:type="gramEnd"/>
    </w:p>
    <w:p w:rsidR="00C84D3D" w:rsidRPr="00AA1FF9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AA1FF9">
        <w:rPr>
          <w:rFonts w:ascii="TimesNewRomanPSMT" w:hAnsi="TimesNewRomanPSMT" w:cs="TimesNewRomanPSMT"/>
          <w:color w:val="000000"/>
          <w:sz w:val="24"/>
          <w:szCs w:val="24"/>
        </w:rPr>
        <w:t>V- объем фактических потерь сетевой организации,</w:t>
      </w:r>
      <w:r w:rsidR="00F70943">
        <w:rPr>
          <w:rFonts w:ascii="TimesNewRomanPSMT" w:hAnsi="TimesNewRomanPSMT" w:cs="TimesNewRomanPSMT"/>
          <w:color w:val="000000"/>
          <w:sz w:val="24"/>
          <w:szCs w:val="24"/>
        </w:rPr>
        <w:t xml:space="preserve"> согласованный сетевой организацией,</w:t>
      </w:r>
      <w:r w:rsidRPr="00AA1FF9">
        <w:rPr>
          <w:rFonts w:ascii="TimesNewRomanPSMT" w:hAnsi="TimesNewRomanPSMT" w:cs="TimesNewRomanPSMT"/>
          <w:color w:val="000000"/>
          <w:sz w:val="24"/>
          <w:szCs w:val="24"/>
        </w:rPr>
        <w:t xml:space="preserve"> в кВт*ч,</w:t>
      </w:r>
    </w:p>
    <w:p w:rsidR="00183E70" w:rsidRPr="00AA1FF9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AA1FF9">
        <w:rPr>
          <w:rFonts w:ascii="TimesNewRomanPSMT" w:hAnsi="TimesNewRomanPSMT" w:cs="TimesNewRomanPSMT"/>
          <w:color w:val="000000"/>
          <w:sz w:val="24"/>
          <w:szCs w:val="24"/>
        </w:rPr>
        <w:t>Т –</w:t>
      </w:r>
      <w:r w:rsidR="00282807" w:rsidRPr="00AA1FF9">
        <w:rPr>
          <w:rFonts w:ascii="TimesNewRomanPSMT" w:hAnsi="TimesNewRomanPSMT" w:cs="TimesNewRomanPSMT"/>
          <w:color w:val="000000"/>
          <w:sz w:val="24"/>
          <w:szCs w:val="24"/>
        </w:rPr>
        <w:t xml:space="preserve"> величина агентского вознаграждения в </w:t>
      </w:r>
      <w:proofErr w:type="spellStart"/>
      <w:r w:rsidR="00282807" w:rsidRPr="00AA1FF9">
        <w:rPr>
          <w:rFonts w:ascii="TimesNewRomanPSMT" w:hAnsi="TimesNewRomanPSMT" w:cs="TimesNewRomanPSMT"/>
          <w:color w:val="000000"/>
          <w:sz w:val="24"/>
          <w:szCs w:val="24"/>
        </w:rPr>
        <w:t>руб</w:t>
      </w:r>
      <w:proofErr w:type="spellEnd"/>
      <w:r w:rsidR="00282807" w:rsidRPr="00AA1FF9">
        <w:rPr>
          <w:rFonts w:ascii="TimesNewRomanPSMT" w:hAnsi="TimesNewRomanPSMT" w:cs="TimesNewRomanPSMT"/>
          <w:color w:val="000000"/>
          <w:sz w:val="24"/>
          <w:szCs w:val="24"/>
        </w:rPr>
        <w:t>/ кВт*ч.</w:t>
      </w:r>
      <w:r w:rsidR="009538B3" w:rsidRPr="00AA1FF9">
        <w:rPr>
          <w:rFonts w:ascii="TimesNewRomanPSMT" w:hAnsi="TimesNewRomanPSMT" w:cs="TimesNewRomanPSMT"/>
          <w:color w:val="000000"/>
          <w:sz w:val="24"/>
          <w:szCs w:val="24"/>
        </w:rPr>
        <w:t xml:space="preserve">, </w:t>
      </w:r>
      <w:r w:rsidR="00282807" w:rsidRPr="00AA1FF9">
        <w:rPr>
          <w:rFonts w:ascii="TimesNewRomanPSMT" w:hAnsi="TimesNewRomanPSMT" w:cs="TimesNewRomanPSMT"/>
          <w:color w:val="000000"/>
          <w:sz w:val="24"/>
          <w:szCs w:val="24"/>
        </w:rPr>
        <w:t xml:space="preserve">рассчитанная </w:t>
      </w:r>
      <w:r w:rsidR="009538B3" w:rsidRPr="00AA1FF9">
        <w:rPr>
          <w:rFonts w:ascii="TimesNewRomanPSMT" w:hAnsi="TimesNewRomanPSMT" w:cs="TimesNewRomanPSMT"/>
          <w:color w:val="000000"/>
          <w:sz w:val="24"/>
          <w:szCs w:val="24"/>
        </w:rPr>
        <w:t>согласно Приложения №1</w:t>
      </w:r>
      <w:r w:rsidR="00282807" w:rsidRPr="00AA1FF9">
        <w:rPr>
          <w:rFonts w:ascii="TimesNewRomanPSMT" w:hAnsi="TimesNewRomanPSMT" w:cs="TimesNewRomanPSMT"/>
          <w:color w:val="000000"/>
          <w:sz w:val="24"/>
          <w:szCs w:val="24"/>
        </w:rPr>
        <w:t>, которая составляет на декабрь 2014г. 0,</w:t>
      </w:r>
      <w:r w:rsidR="00AA1FF9">
        <w:rPr>
          <w:rFonts w:ascii="TimesNewRomanPSMT" w:hAnsi="TimesNewRomanPSMT" w:cs="TimesNewRomanPSMT"/>
          <w:color w:val="000000"/>
          <w:sz w:val="24"/>
          <w:szCs w:val="24"/>
        </w:rPr>
        <w:t>1709</w:t>
      </w:r>
      <w:r w:rsidR="00282807" w:rsidRPr="00AA1FF9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="00282807" w:rsidRPr="00AA1FF9">
        <w:rPr>
          <w:rFonts w:ascii="TimesNewRomanPSMT" w:hAnsi="TimesNewRomanPSMT" w:cs="TimesNewRomanPSMT"/>
          <w:color w:val="000000"/>
          <w:sz w:val="24"/>
          <w:szCs w:val="24"/>
        </w:rPr>
        <w:t>руб</w:t>
      </w:r>
      <w:proofErr w:type="spellEnd"/>
      <w:r w:rsidR="00282807" w:rsidRPr="00AA1FF9">
        <w:rPr>
          <w:rFonts w:ascii="TimesNewRomanPSMT" w:hAnsi="TimesNewRomanPSMT" w:cs="TimesNewRomanPSMT"/>
          <w:color w:val="000000"/>
          <w:sz w:val="24"/>
          <w:szCs w:val="24"/>
        </w:rPr>
        <w:t>/ кВт*</w:t>
      </w:r>
      <w:proofErr w:type="gramStart"/>
      <w:r w:rsidR="00282807" w:rsidRPr="00AA1FF9">
        <w:rPr>
          <w:rFonts w:ascii="TimesNewRomanPSMT" w:hAnsi="TimesNewRomanPSMT" w:cs="TimesNewRomanPSMT"/>
          <w:color w:val="000000"/>
          <w:sz w:val="24"/>
          <w:szCs w:val="24"/>
        </w:rPr>
        <w:t>ч</w:t>
      </w:r>
      <w:proofErr w:type="gramEnd"/>
      <w:r w:rsidR="00433EE0" w:rsidRPr="00AA1FF9">
        <w:rPr>
          <w:rFonts w:ascii="TimesNewRomanPSMT" w:hAnsi="TimesNewRomanPSMT" w:cs="TimesNewRomanPSMT"/>
          <w:color w:val="000000"/>
          <w:sz w:val="24"/>
          <w:szCs w:val="24"/>
        </w:rPr>
        <w:t xml:space="preserve"> и на 2015г. 0,</w:t>
      </w:r>
      <w:r w:rsidR="00AA1FF9">
        <w:rPr>
          <w:rFonts w:ascii="TimesNewRomanPSMT" w:hAnsi="TimesNewRomanPSMT" w:cs="TimesNewRomanPSMT"/>
          <w:color w:val="000000"/>
          <w:sz w:val="24"/>
          <w:szCs w:val="24"/>
        </w:rPr>
        <w:t>1620</w:t>
      </w:r>
      <w:r w:rsidR="00433EE0" w:rsidRPr="00AA1FF9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 w:rsidR="00433EE0" w:rsidRPr="00AA1FF9">
        <w:rPr>
          <w:rFonts w:ascii="TimesNewRomanPSMT" w:hAnsi="TimesNewRomanPSMT" w:cs="TimesNewRomanPSMT"/>
          <w:color w:val="000000"/>
          <w:sz w:val="24"/>
          <w:szCs w:val="24"/>
        </w:rPr>
        <w:t>руб</w:t>
      </w:r>
      <w:proofErr w:type="spellEnd"/>
      <w:r w:rsidR="00433EE0" w:rsidRPr="00AA1FF9">
        <w:rPr>
          <w:rFonts w:ascii="TimesNewRomanPSMT" w:hAnsi="TimesNewRomanPSMT" w:cs="TimesNewRomanPSMT"/>
          <w:color w:val="000000"/>
          <w:sz w:val="24"/>
          <w:szCs w:val="24"/>
        </w:rPr>
        <w:t xml:space="preserve">/ кВт*ч. </w:t>
      </w:r>
    </w:p>
    <w:p w:rsidR="00C84D3D" w:rsidRDefault="00183E70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AA1FF9">
        <w:rPr>
          <w:rFonts w:ascii="TimesNewRomanPSMT" w:hAnsi="TimesNewRomanPSMT" w:cs="TimesNewRomanPSMT"/>
          <w:color w:val="000000"/>
          <w:sz w:val="24"/>
          <w:szCs w:val="24"/>
        </w:rPr>
        <w:t xml:space="preserve">3.3. Значение величины агентского вознаграждения в </w:t>
      </w:r>
      <w:proofErr w:type="spellStart"/>
      <w:r w:rsidRPr="00AA1FF9">
        <w:rPr>
          <w:rFonts w:ascii="TimesNewRomanPSMT" w:hAnsi="TimesNewRomanPSMT" w:cs="TimesNewRomanPSMT"/>
          <w:color w:val="000000"/>
          <w:sz w:val="24"/>
          <w:szCs w:val="24"/>
        </w:rPr>
        <w:t>руб</w:t>
      </w:r>
      <w:proofErr w:type="spellEnd"/>
      <w:r w:rsidRPr="00AA1FF9">
        <w:rPr>
          <w:rFonts w:ascii="TimesNewRomanPSMT" w:hAnsi="TimesNewRomanPSMT" w:cs="TimesNewRomanPSMT"/>
          <w:color w:val="000000"/>
          <w:sz w:val="24"/>
          <w:szCs w:val="24"/>
        </w:rPr>
        <w:t>/ кВт*ч.  на 2015г. является предварительным и подлежит корректировке по факту принятия уполномоченным органом исполнительной власти субъекта РФ в области государственного регулирования цен (тарифов) в отношении гарантирующего поставщика ОАО «ДРСК» соответствующих тарифно-балансовых решений на 2015 год. Скорректированное значение оформляется дополнительным соглашением к настоящему агентскому договору.</w:t>
      </w:r>
      <w:r w:rsidRPr="00183E70">
        <w:rPr>
          <w:rFonts w:ascii="TimesNewRomanPSMT" w:hAnsi="TimesNewRomanPSMT" w:cs="TimesNewRomanPSMT"/>
          <w:color w:val="000000"/>
          <w:sz w:val="24"/>
          <w:szCs w:val="24"/>
        </w:rPr>
        <w:t xml:space="preserve">   </w:t>
      </w:r>
    </w:p>
    <w:p w:rsidR="00CF5D15" w:rsidRDefault="00CF5D15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C84D3D" w:rsidRDefault="00C84D3D" w:rsidP="00753F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b/>
          <w:color w:val="000000"/>
          <w:sz w:val="24"/>
          <w:szCs w:val="24"/>
        </w:rPr>
      </w:pPr>
      <w:r w:rsidRPr="00753FFD">
        <w:rPr>
          <w:rFonts w:ascii="TimesNewRomanPSMT" w:hAnsi="TimesNewRomanPSMT" w:cs="TimesNewRomanPSMT"/>
          <w:b/>
          <w:color w:val="000000"/>
          <w:sz w:val="24"/>
          <w:szCs w:val="24"/>
        </w:rPr>
        <w:t>4. ПОРЯДОК РАСЧЕТОВ</w:t>
      </w:r>
    </w:p>
    <w:p w:rsidR="00C800A4" w:rsidRPr="00753FFD" w:rsidRDefault="00C800A4" w:rsidP="00753F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b/>
          <w:color w:val="000000"/>
          <w:sz w:val="24"/>
          <w:szCs w:val="24"/>
        </w:rPr>
      </w:pP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4.1. Принципал ежемесячно выплачивает Агенту вознаграждение, в соответствии с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42288F">
        <w:rPr>
          <w:rFonts w:ascii="TimesNewRomanPSMT" w:hAnsi="TimesNewRomanPSMT" w:cs="TimesNewRomanPSMT"/>
          <w:color w:val="000000"/>
          <w:sz w:val="24"/>
          <w:szCs w:val="24"/>
        </w:rPr>
        <w:t xml:space="preserve">согласованным обеими Сторонами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расчетом, приведенным в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п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3.2 настоящего договора, </w:t>
      </w: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которое компенсирует расходы,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связанные с выполнением всех юридических и фактических действий по исполнению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обязанностей.</w:t>
      </w:r>
    </w:p>
    <w:p w:rsidR="00C84D3D" w:rsidRPr="003E75DC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4.2. В порядке и сроки, предусмотренные законодательством РФ, Агент выставляет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Pr="003E75DC">
        <w:rPr>
          <w:rFonts w:ascii="TimesNewRomanPSMT" w:hAnsi="TimesNewRomanPSMT" w:cs="TimesNewRomanPSMT"/>
          <w:color w:val="000000"/>
          <w:sz w:val="24"/>
          <w:szCs w:val="24"/>
        </w:rPr>
        <w:t>Принципалу счет – фактуру на сумму вознаграждения по настоящему договору.</w:t>
      </w:r>
    </w:p>
    <w:p w:rsidR="00C84D3D" w:rsidRPr="003E75DC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3E75DC">
        <w:rPr>
          <w:rFonts w:ascii="TimesNewRomanPSMT" w:hAnsi="TimesNewRomanPSMT" w:cs="TimesNewRomanPSMT"/>
          <w:color w:val="000000"/>
          <w:sz w:val="24"/>
          <w:szCs w:val="24"/>
        </w:rPr>
        <w:t xml:space="preserve">4.3. Принципал в срок до 25 числа месяца, следующего за </w:t>
      </w:r>
      <w:proofErr w:type="gramStart"/>
      <w:r w:rsidRPr="003E75DC">
        <w:rPr>
          <w:rFonts w:ascii="TimesNewRomanPSMT" w:hAnsi="TimesNewRomanPSMT" w:cs="TimesNewRomanPSMT"/>
          <w:color w:val="000000"/>
          <w:sz w:val="24"/>
          <w:szCs w:val="24"/>
        </w:rPr>
        <w:t>отчетным</w:t>
      </w:r>
      <w:proofErr w:type="gramEnd"/>
      <w:r w:rsidRPr="003E75DC">
        <w:rPr>
          <w:rFonts w:ascii="TimesNewRomanPSMT" w:hAnsi="TimesNewRomanPSMT" w:cs="TimesNewRomanPSMT"/>
          <w:color w:val="000000"/>
          <w:sz w:val="24"/>
          <w:szCs w:val="24"/>
        </w:rPr>
        <w:t>, производит</w:t>
      </w:r>
      <w:r w:rsidR="00CF5D15" w:rsidRPr="003E75DC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Pr="003E75DC">
        <w:rPr>
          <w:rFonts w:ascii="TimesNewRomanPSMT" w:hAnsi="TimesNewRomanPSMT" w:cs="TimesNewRomanPSMT"/>
          <w:color w:val="000000"/>
          <w:sz w:val="24"/>
          <w:szCs w:val="24"/>
        </w:rPr>
        <w:t>оплату вознаграждения</w:t>
      </w:r>
      <w:r w:rsidR="00A2797A" w:rsidRPr="003E75DC">
        <w:rPr>
          <w:rFonts w:ascii="TimesNewRomanPSMT" w:hAnsi="TimesNewRomanPSMT" w:cs="TimesNewRomanPSMT"/>
          <w:color w:val="000000"/>
          <w:sz w:val="24"/>
          <w:szCs w:val="24"/>
        </w:rPr>
        <w:t xml:space="preserve"> в полном объеме</w:t>
      </w:r>
      <w:r w:rsidRPr="003E75DC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C84D3D" w:rsidRPr="003E75DC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3E75DC">
        <w:rPr>
          <w:rFonts w:ascii="TimesNewRomanPSMT" w:hAnsi="TimesNewRomanPSMT" w:cs="TimesNewRomanPSMT"/>
          <w:color w:val="000000"/>
          <w:sz w:val="24"/>
          <w:szCs w:val="24"/>
        </w:rPr>
        <w:t>4.</w:t>
      </w:r>
      <w:r w:rsidR="00A2797A" w:rsidRPr="003E75DC">
        <w:rPr>
          <w:rFonts w:ascii="TimesNewRomanPSMT" w:hAnsi="TimesNewRomanPSMT" w:cs="TimesNewRomanPSMT"/>
          <w:color w:val="000000"/>
          <w:sz w:val="24"/>
          <w:szCs w:val="24"/>
        </w:rPr>
        <w:t>4</w:t>
      </w:r>
      <w:r w:rsidRPr="003E75DC">
        <w:rPr>
          <w:rFonts w:ascii="TimesNewRomanPSMT" w:hAnsi="TimesNewRomanPSMT" w:cs="TimesNewRomanPSMT"/>
          <w:color w:val="000000"/>
          <w:sz w:val="24"/>
          <w:szCs w:val="24"/>
        </w:rPr>
        <w:t>. Обязательство по оплате считается исполненным в день поступления денежных</w:t>
      </w:r>
      <w:r w:rsidR="00CF5D15" w:rsidRPr="003E75DC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Pr="003E75DC">
        <w:rPr>
          <w:rFonts w:ascii="TimesNewRomanPSMT" w:hAnsi="TimesNewRomanPSMT" w:cs="TimesNewRomanPSMT"/>
          <w:color w:val="000000"/>
          <w:sz w:val="24"/>
          <w:szCs w:val="24"/>
        </w:rPr>
        <w:t>средств на расчетный счет Агента.</w:t>
      </w:r>
    </w:p>
    <w:p w:rsidR="00C84D3D" w:rsidRPr="003E75DC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3E75DC">
        <w:rPr>
          <w:rFonts w:ascii="TimesNewRomanPSMT" w:hAnsi="TimesNewRomanPSMT" w:cs="TimesNewRomanPSMT"/>
          <w:color w:val="000000"/>
          <w:sz w:val="24"/>
          <w:szCs w:val="24"/>
        </w:rPr>
        <w:t>4.</w:t>
      </w:r>
      <w:r w:rsidR="00A2797A" w:rsidRPr="003E75DC">
        <w:rPr>
          <w:rFonts w:ascii="TimesNewRomanPSMT" w:hAnsi="TimesNewRomanPSMT" w:cs="TimesNewRomanPSMT"/>
          <w:color w:val="000000"/>
          <w:sz w:val="24"/>
          <w:szCs w:val="24"/>
        </w:rPr>
        <w:t>5</w:t>
      </w:r>
      <w:r w:rsidRPr="003E75DC">
        <w:rPr>
          <w:rFonts w:ascii="TimesNewRomanPSMT" w:hAnsi="TimesNewRomanPSMT" w:cs="TimesNewRomanPSMT"/>
          <w:color w:val="000000"/>
          <w:sz w:val="24"/>
          <w:szCs w:val="24"/>
        </w:rPr>
        <w:t>. При осуществлении расчетов (оплаты) по настоящему договору Стороны в</w:t>
      </w:r>
      <w:r w:rsidR="00CF5D15" w:rsidRPr="003E75DC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Pr="003E75DC">
        <w:rPr>
          <w:rFonts w:ascii="TimesNewRomanPSMT" w:hAnsi="TimesNewRomanPSMT" w:cs="TimesNewRomanPSMT"/>
          <w:color w:val="000000"/>
          <w:sz w:val="24"/>
          <w:szCs w:val="24"/>
        </w:rPr>
        <w:t>платежных документах обязаны указывать: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 w:rsidRPr="003E75DC">
        <w:rPr>
          <w:rFonts w:ascii="TimesNewRomanPSMT" w:hAnsi="TimesNewRomanPSMT" w:cs="TimesNewRomanPSMT"/>
          <w:color w:val="000000"/>
          <w:sz w:val="24"/>
          <w:szCs w:val="24"/>
        </w:rPr>
        <w:t>- основание платежа,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номер и дату Договора,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назначение платежа,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период, за который производится платеж,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номер и дату счета-фактуры (счета).</w:t>
      </w:r>
    </w:p>
    <w:p w:rsidR="00CF5D15" w:rsidRDefault="00CF5D15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C84D3D" w:rsidRDefault="00753FFD" w:rsidP="00753F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b/>
          <w:color w:val="000000"/>
          <w:sz w:val="24"/>
          <w:szCs w:val="24"/>
        </w:rPr>
      </w:pPr>
      <w:r w:rsidRPr="00753FFD">
        <w:rPr>
          <w:rFonts w:ascii="TimesNewRomanPSMT" w:hAnsi="TimesNewRomanPSMT" w:cs="TimesNewRomanPSMT"/>
          <w:b/>
          <w:color w:val="000000"/>
          <w:sz w:val="24"/>
          <w:szCs w:val="24"/>
        </w:rPr>
        <w:t>5</w:t>
      </w:r>
      <w:r w:rsidR="00C84D3D" w:rsidRPr="00753FFD">
        <w:rPr>
          <w:rFonts w:ascii="TimesNewRomanPSMT" w:hAnsi="TimesNewRomanPSMT" w:cs="TimesNewRomanPSMT"/>
          <w:b/>
          <w:color w:val="000000"/>
          <w:sz w:val="24"/>
          <w:szCs w:val="24"/>
        </w:rPr>
        <w:t>. ОТВЕТСТВЕННОСТЬ ПО НАСТОЯЩЕМУ ДОГОВОРУ</w:t>
      </w:r>
    </w:p>
    <w:p w:rsidR="00C800A4" w:rsidRPr="00753FFD" w:rsidRDefault="00C800A4" w:rsidP="00753F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b/>
          <w:color w:val="000000"/>
          <w:sz w:val="24"/>
          <w:szCs w:val="24"/>
        </w:rPr>
      </w:pPr>
    </w:p>
    <w:p w:rsidR="00C84D3D" w:rsidRDefault="00753FF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.1. В случае неисполнения или ненадлежащего исполнения одной из сторон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обязательств по настоящему договору она обязана возместить другой стороне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причиненные таким неисполнением убытки.</w:t>
      </w:r>
    </w:p>
    <w:p w:rsidR="00C84D3D" w:rsidRDefault="00753FF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.2. В случае нарушения условий договора стороны несут ответственность в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соответствии с действующим законодательством РФ.</w:t>
      </w:r>
    </w:p>
    <w:p w:rsidR="00CF5D15" w:rsidRDefault="00CF5D15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C84D3D" w:rsidRDefault="00753FFD" w:rsidP="00753F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b/>
          <w:color w:val="000000"/>
          <w:sz w:val="24"/>
          <w:szCs w:val="24"/>
        </w:rPr>
      </w:pPr>
      <w:r>
        <w:rPr>
          <w:rFonts w:ascii="TimesNewRomanPSMT" w:hAnsi="TimesNewRomanPSMT" w:cs="TimesNewRomanPSMT"/>
          <w:b/>
          <w:color w:val="000000"/>
          <w:sz w:val="24"/>
          <w:szCs w:val="24"/>
        </w:rPr>
        <w:t>6</w:t>
      </w:r>
      <w:r w:rsidR="00C84D3D" w:rsidRPr="00753FFD">
        <w:rPr>
          <w:rFonts w:ascii="TimesNewRomanPSMT" w:hAnsi="TimesNewRomanPSMT" w:cs="TimesNewRomanPSMT"/>
          <w:b/>
          <w:color w:val="000000"/>
          <w:sz w:val="24"/>
          <w:szCs w:val="24"/>
        </w:rPr>
        <w:t>. РАЗРЕШЕНИЕ СПОРОВ</w:t>
      </w:r>
    </w:p>
    <w:p w:rsidR="00C800A4" w:rsidRPr="00753FFD" w:rsidRDefault="00C800A4" w:rsidP="00753F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b/>
          <w:color w:val="000000"/>
          <w:sz w:val="24"/>
          <w:szCs w:val="24"/>
        </w:rPr>
      </w:pPr>
    </w:p>
    <w:p w:rsidR="00C84D3D" w:rsidRDefault="00753FF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6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.1. Все споры и разногласия, которые могут возникнуть между сторонами в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результате исполнения настоящего договора, будут разрешаться путем переговоров.</w:t>
      </w:r>
    </w:p>
    <w:p w:rsidR="00C84D3D" w:rsidRDefault="00753FF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6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.2. В случае невозможности разрешения споров путем переговоров стороны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передают их на рассмотрение в суд согласно действующему законодательству РФ.</w:t>
      </w:r>
    </w:p>
    <w:p w:rsidR="00CF5D15" w:rsidRDefault="00CF5D15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C84D3D" w:rsidRDefault="00753FFD" w:rsidP="00753F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b/>
          <w:color w:val="000000"/>
          <w:sz w:val="24"/>
          <w:szCs w:val="24"/>
        </w:rPr>
      </w:pPr>
      <w:r>
        <w:rPr>
          <w:rFonts w:ascii="TimesNewRomanPSMT" w:hAnsi="TimesNewRomanPSMT" w:cs="TimesNewRomanPSMT"/>
          <w:b/>
          <w:color w:val="000000"/>
          <w:sz w:val="24"/>
          <w:szCs w:val="24"/>
        </w:rPr>
        <w:t>7</w:t>
      </w:r>
      <w:r w:rsidR="00C84D3D" w:rsidRPr="00753FFD">
        <w:rPr>
          <w:rFonts w:ascii="TimesNewRomanPSMT" w:hAnsi="TimesNewRomanPSMT" w:cs="TimesNewRomanPSMT"/>
          <w:b/>
          <w:color w:val="000000"/>
          <w:sz w:val="24"/>
          <w:szCs w:val="24"/>
        </w:rPr>
        <w:t>. ОСОБЫЕ УСЛОВИЯ</w:t>
      </w:r>
    </w:p>
    <w:p w:rsidR="00C800A4" w:rsidRPr="00753FFD" w:rsidRDefault="00C800A4" w:rsidP="00753F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b/>
          <w:color w:val="000000"/>
          <w:sz w:val="24"/>
          <w:szCs w:val="24"/>
        </w:rPr>
      </w:pPr>
    </w:p>
    <w:p w:rsidR="00C84D3D" w:rsidRDefault="00753FF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7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.1. Настоящий договор может быть изменен или прекращен по письменному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соглашению сторон, а также в других случаях, предусмотренных законодательством и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настоящим договором.</w:t>
      </w:r>
    </w:p>
    <w:p w:rsidR="00C84D3D" w:rsidRDefault="00753FF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7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.2. Во всем остальном, что не предусмотрено настоящим договором, стороны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руководствуются действующим законодательством Российской Федерации.</w:t>
      </w:r>
    </w:p>
    <w:p w:rsidR="00C84D3D" w:rsidRDefault="00753FF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7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.3. Любые изменения и дополнения к настоящему договору действительны при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условии, если они совершены в письменной форме и подписаны надлежаще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уполномоченными на то представителями сторон.</w:t>
      </w:r>
    </w:p>
    <w:p w:rsidR="00C84D3D" w:rsidRDefault="00753FF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7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.4. Все уведомления и сообщения в рамках настоящего договора должны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направляться сторонами друг другу в письменной форме.</w:t>
      </w:r>
    </w:p>
    <w:p w:rsidR="00C84D3D" w:rsidRDefault="00753FF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7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.5. Настоящий договор вступает в силу с момента подписания, распространяет свое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действие на отношения сторон, возникшие с 1 декабря 2014 года, и действует до даты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присвоения статуса гарантирующего поставщика в отношении указанной в п. 1.1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настоящего договора зоны деятельности победителю конкурса на присвоение статуса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гарантирующего поставщика.</w:t>
      </w:r>
    </w:p>
    <w:p w:rsidR="00C84D3D" w:rsidRDefault="00753FF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7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.6. Настоящий договор составлен в двух экземплярах, имеющих одинаковую</w:t>
      </w:r>
      <w:r w:rsidR="00CF5D1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юридическую силу, по одному экземпляру для каждой из сторон.</w:t>
      </w:r>
    </w:p>
    <w:p w:rsidR="00CF5D15" w:rsidRDefault="00CF5D15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3F0D2A" w:rsidRDefault="003F0D2A" w:rsidP="00753F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3FFD" w:rsidRPr="00753FFD" w:rsidRDefault="00753FFD" w:rsidP="00753F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Pr="00753FFD">
        <w:rPr>
          <w:rFonts w:ascii="Times New Roman" w:hAnsi="Times New Roman" w:cs="Times New Roman"/>
          <w:b/>
          <w:sz w:val="24"/>
          <w:szCs w:val="24"/>
        </w:rPr>
        <w:t>. ПРИЛОЖЕНИЯ:</w:t>
      </w:r>
    </w:p>
    <w:p w:rsidR="00B24F92" w:rsidRDefault="00753FF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8.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1. Приложение №</w:t>
      </w:r>
      <w:r w:rsidR="003E75DC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 xml:space="preserve">1 </w:t>
      </w:r>
      <w:r w:rsidR="00B24F92">
        <w:rPr>
          <w:rFonts w:ascii="TimesNewRomanPSMT" w:hAnsi="TimesNewRomanPSMT" w:cs="TimesNewRomanPSMT"/>
          <w:color w:val="000000"/>
          <w:sz w:val="24"/>
          <w:szCs w:val="24"/>
        </w:rPr>
        <w:t>«Предельный размер сбытовой надбавки»</w:t>
      </w:r>
    </w:p>
    <w:p w:rsidR="00C84D3D" w:rsidRDefault="00B24F92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8.2.Приложение №</w:t>
      </w:r>
      <w:r w:rsidR="003E75DC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2</w:t>
      </w:r>
      <w:r w:rsidR="00C800A4">
        <w:rPr>
          <w:rFonts w:ascii="TimesNewRomanPSMT" w:hAnsi="TimesNewRomanPSMT" w:cs="TimesNewRomanPSMT"/>
          <w:color w:val="000000"/>
          <w:sz w:val="24"/>
          <w:szCs w:val="24"/>
        </w:rPr>
        <w:t>.1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«</w:t>
      </w:r>
      <w:r w:rsidR="003E75DC">
        <w:rPr>
          <w:rFonts w:ascii="TimesNewRomanPSMT" w:hAnsi="TimesNewRomanPSMT" w:cs="TimesNewRomanPSMT"/>
          <w:color w:val="000000"/>
          <w:sz w:val="24"/>
          <w:szCs w:val="24"/>
        </w:rPr>
        <w:t>Отчет о реализации электрической энергии за период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>»</w:t>
      </w:r>
      <w:r w:rsidR="00C800A4">
        <w:rPr>
          <w:rFonts w:ascii="TimesNewRomanPSMT" w:hAnsi="TimesNewRomanPSMT" w:cs="TimesNewRomanPSMT"/>
          <w:color w:val="000000"/>
          <w:sz w:val="24"/>
          <w:szCs w:val="24"/>
        </w:rPr>
        <w:t>, приложение № 2.2 «</w:t>
      </w:r>
      <w:r w:rsidR="00661313" w:rsidRPr="00661313">
        <w:rPr>
          <w:rFonts w:ascii="TimesNewRomanPSMT" w:hAnsi="TimesNewRomanPSMT" w:cs="TimesNewRomanPSMT"/>
          <w:color w:val="000000"/>
          <w:sz w:val="24"/>
          <w:szCs w:val="24"/>
        </w:rPr>
        <w:t>Информация о фактических объемах потребления электрической энергии Потребителями</w:t>
      </w:r>
      <w:r w:rsidR="00C800A4">
        <w:rPr>
          <w:rFonts w:ascii="TimesNewRomanPSMT" w:hAnsi="TimesNewRomanPSMT" w:cs="TimesNewRomanPSMT"/>
          <w:color w:val="000000"/>
          <w:sz w:val="24"/>
          <w:szCs w:val="24"/>
        </w:rPr>
        <w:t>»</w:t>
      </w:r>
    </w:p>
    <w:p w:rsidR="00C84D3D" w:rsidRDefault="00753FF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8.</w:t>
      </w:r>
      <w:r w:rsidR="00B24F92">
        <w:rPr>
          <w:rFonts w:ascii="TimesNewRomanPSMT" w:hAnsi="TimesNewRomanPSMT" w:cs="TimesNewRomanPSMT"/>
          <w:color w:val="000000"/>
          <w:sz w:val="24"/>
          <w:szCs w:val="24"/>
        </w:rPr>
        <w:t>3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 xml:space="preserve">. Приложение № </w:t>
      </w:r>
      <w:r w:rsidR="00B24F92">
        <w:rPr>
          <w:rFonts w:ascii="TimesNewRomanPSMT" w:hAnsi="TimesNewRomanPSMT" w:cs="TimesNewRomanPSMT"/>
          <w:color w:val="000000"/>
          <w:sz w:val="24"/>
          <w:szCs w:val="24"/>
        </w:rPr>
        <w:t>3</w:t>
      </w:r>
      <w:r w:rsidR="00C84D3D">
        <w:rPr>
          <w:rFonts w:ascii="TimesNewRomanPSMT" w:hAnsi="TimesNewRomanPSMT" w:cs="TimesNewRomanPSMT"/>
          <w:color w:val="000000"/>
          <w:sz w:val="24"/>
          <w:szCs w:val="24"/>
        </w:rPr>
        <w:t xml:space="preserve"> «Отчет об исполнении агентского договора»</w:t>
      </w:r>
    </w:p>
    <w:p w:rsidR="00C84D3D" w:rsidRDefault="00C84D3D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CF5D15" w:rsidRDefault="00CF5D15" w:rsidP="00CF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C84D3D" w:rsidRDefault="00753FFD" w:rsidP="00753F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b/>
          <w:color w:val="000000"/>
          <w:sz w:val="24"/>
          <w:szCs w:val="24"/>
        </w:rPr>
      </w:pPr>
      <w:r>
        <w:rPr>
          <w:rFonts w:ascii="TimesNewRomanPSMT" w:hAnsi="TimesNewRomanPSMT" w:cs="TimesNewRomanPSMT"/>
          <w:b/>
          <w:color w:val="000000"/>
          <w:sz w:val="24"/>
          <w:szCs w:val="24"/>
        </w:rPr>
        <w:t>9</w:t>
      </w:r>
      <w:r w:rsidR="00C84D3D" w:rsidRPr="00753FFD">
        <w:rPr>
          <w:rFonts w:ascii="TimesNewRomanPSMT" w:hAnsi="TimesNewRomanPSMT" w:cs="TimesNewRomanPSMT"/>
          <w:b/>
          <w:color w:val="000000"/>
          <w:sz w:val="24"/>
          <w:szCs w:val="24"/>
        </w:rPr>
        <w:t>. ПОЧТОВЫЕ АДРЕСА И БАНКОВСКИЕ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753FFD" w:rsidRPr="00A23224" w:rsidTr="00D4329A">
        <w:tc>
          <w:tcPr>
            <w:tcW w:w="4785" w:type="dxa"/>
            <w:shd w:val="clear" w:color="auto" w:fill="auto"/>
          </w:tcPr>
          <w:p w:rsidR="00753FFD" w:rsidRPr="00A23224" w:rsidRDefault="00753FFD" w:rsidP="001173D0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232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Принципал:</w:t>
            </w:r>
          </w:p>
        </w:tc>
        <w:tc>
          <w:tcPr>
            <w:tcW w:w="4786" w:type="dxa"/>
            <w:shd w:val="clear" w:color="auto" w:fill="auto"/>
          </w:tcPr>
          <w:p w:rsidR="00753FFD" w:rsidRPr="00D4329A" w:rsidRDefault="00753FFD" w:rsidP="001173D0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432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Агент:</w:t>
            </w:r>
          </w:p>
        </w:tc>
      </w:tr>
      <w:tr w:rsidR="00753FFD" w:rsidRPr="00B02D31" w:rsidTr="00D4329A">
        <w:tc>
          <w:tcPr>
            <w:tcW w:w="4785" w:type="dxa"/>
            <w:shd w:val="clear" w:color="auto" w:fill="auto"/>
          </w:tcPr>
          <w:p w:rsidR="00753FFD" w:rsidRPr="00B02D31" w:rsidRDefault="00753FFD" w:rsidP="001173D0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D31">
              <w:rPr>
                <w:rFonts w:ascii="Times New Roman" w:hAnsi="Times New Roman" w:cs="Times New Roman"/>
                <w:b/>
                <w:sz w:val="24"/>
                <w:szCs w:val="24"/>
              </w:rPr>
              <w:t>Открытое акционерное общество «Дальневосточная распределительная сетевая компания» (ОАО «ДРСК»)</w:t>
            </w:r>
          </w:p>
          <w:p w:rsidR="00753FFD" w:rsidRPr="00B02D31" w:rsidRDefault="00753FFD" w:rsidP="001173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02D31">
              <w:rPr>
                <w:rFonts w:ascii="Times New Roman" w:hAnsi="Times New Roman" w:cs="Times New Roman"/>
                <w:b/>
                <w:sz w:val="24"/>
                <w:szCs w:val="24"/>
              </w:rPr>
              <w:t>Юр Адрес:</w:t>
            </w:r>
            <w:r w:rsidRPr="00B02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675000, г"/>
              </w:smartTagPr>
              <w:r w:rsidRPr="00B02D31">
                <w:rPr>
                  <w:rFonts w:ascii="Times New Roman" w:hAnsi="Times New Roman" w:cs="Times New Roman"/>
                  <w:sz w:val="24"/>
                  <w:szCs w:val="24"/>
                </w:rPr>
                <w:t>675000, г</w:t>
              </w:r>
            </w:smartTag>
            <w:r w:rsidRPr="00B02D31">
              <w:rPr>
                <w:rFonts w:ascii="Times New Roman" w:hAnsi="Times New Roman" w:cs="Times New Roman"/>
                <w:sz w:val="24"/>
                <w:szCs w:val="24"/>
              </w:rPr>
              <w:t xml:space="preserve">. Благовещенск, </w:t>
            </w:r>
          </w:p>
          <w:p w:rsidR="00753FFD" w:rsidRPr="00B02D31" w:rsidRDefault="00753FFD" w:rsidP="001173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02D31">
              <w:rPr>
                <w:rFonts w:ascii="Times New Roman" w:hAnsi="Times New Roman" w:cs="Times New Roman"/>
                <w:sz w:val="24"/>
                <w:szCs w:val="24"/>
              </w:rPr>
              <w:t>ул. Шевченко, 28</w:t>
            </w:r>
          </w:p>
          <w:p w:rsidR="00753FFD" w:rsidRPr="00B02D31" w:rsidRDefault="00753FFD" w:rsidP="001173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02D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Почтовый адрес: </w:t>
            </w:r>
            <w:r w:rsidRPr="00B02D31">
              <w:rPr>
                <w:rFonts w:ascii="Times New Roman" w:hAnsi="Times New Roman" w:cs="Times New Roman"/>
                <w:sz w:val="24"/>
                <w:szCs w:val="24"/>
              </w:rPr>
              <w:t xml:space="preserve">675000, </w:t>
            </w:r>
          </w:p>
          <w:p w:rsidR="00753FFD" w:rsidRPr="00B02D31" w:rsidRDefault="00753FFD" w:rsidP="001173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02D31">
              <w:rPr>
                <w:rFonts w:ascii="Times New Roman" w:hAnsi="Times New Roman" w:cs="Times New Roman"/>
                <w:sz w:val="24"/>
                <w:szCs w:val="24"/>
              </w:rPr>
              <w:t xml:space="preserve">Амурская область, г. Благовещенск, </w:t>
            </w:r>
          </w:p>
          <w:p w:rsidR="00753FFD" w:rsidRPr="00B02D31" w:rsidRDefault="00753FFD" w:rsidP="001173D0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D31">
              <w:rPr>
                <w:rFonts w:ascii="Times New Roman" w:hAnsi="Times New Roman" w:cs="Times New Roman"/>
                <w:sz w:val="24"/>
                <w:szCs w:val="24"/>
              </w:rPr>
              <w:t>ул. Шевченко, 28</w:t>
            </w:r>
            <w:r w:rsidRPr="00B02D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53FFD" w:rsidRPr="00B02D31" w:rsidRDefault="00753FFD" w:rsidP="001173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02D31">
              <w:rPr>
                <w:rFonts w:ascii="Times New Roman" w:hAnsi="Times New Roman" w:cs="Times New Roman"/>
                <w:b/>
                <w:sz w:val="24"/>
                <w:szCs w:val="24"/>
              </w:rPr>
              <w:t>Банковские  реквизиты:</w:t>
            </w:r>
            <w:r w:rsidRPr="00B02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3FFD" w:rsidRPr="00B02D31" w:rsidRDefault="00986F6E" w:rsidP="001173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Дальневосточный Банк ОАО «Сбербанк России» г. Хабаровск</w:t>
            </w:r>
          </w:p>
          <w:p w:rsidR="00986F6E" w:rsidRDefault="00753FFD" w:rsidP="001173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02D31">
              <w:rPr>
                <w:rFonts w:ascii="Times New Roman" w:hAnsi="Times New Roman" w:cs="Times New Roman"/>
                <w:sz w:val="24"/>
                <w:szCs w:val="24"/>
              </w:rPr>
              <w:t>ИНН 2801108200</w:t>
            </w:r>
            <w:r w:rsidR="00986F6E">
              <w:rPr>
                <w:rFonts w:ascii="Times New Roman" w:hAnsi="Times New Roman" w:cs="Times New Roman"/>
                <w:sz w:val="24"/>
                <w:szCs w:val="24"/>
              </w:rPr>
              <w:t xml:space="preserve"> ОГРН 1052800111308</w:t>
            </w:r>
          </w:p>
          <w:p w:rsidR="00753FFD" w:rsidRPr="00B02D31" w:rsidRDefault="00753FFD" w:rsidP="001173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02D31">
              <w:rPr>
                <w:rFonts w:ascii="Times New Roman" w:hAnsi="Times New Roman" w:cs="Times New Roman"/>
                <w:sz w:val="24"/>
                <w:szCs w:val="24"/>
              </w:rPr>
              <w:t>КПП 280150001</w:t>
            </w:r>
          </w:p>
          <w:p w:rsidR="00753FFD" w:rsidRPr="00B02D31" w:rsidRDefault="00753FFD" w:rsidP="001173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2D3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02D31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="00986F6E">
              <w:rPr>
                <w:rFonts w:ascii="Times New Roman" w:hAnsi="Times New Roman" w:cs="Times New Roman"/>
                <w:sz w:val="24"/>
                <w:szCs w:val="24"/>
              </w:rPr>
              <w:t>40702810403000002788</w:t>
            </w:r>
            <w:r w:rsidRPr="00B02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3FFD" w:rsidRPr="00B02D31" w:rsidRDefault="00753FFD" w:rsidP="001173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02D31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="00986F6E">
              <w:rPr>
                <w:rFonts w:ascii="Times New Roman" w:hAnsi="Times New Roman" w:cs="Times New Roman"/>
                <w:sz w:val="24"/>
                <w:szCs w:val="24"/>
              </w:rPr>
              <w:t>30101810600000000608</w:t>
            </w:r>
          </w:p>
          <w:p w:rsidR="00753FFD" w:rsidRPr="00B02D31" w:rsidRDefault="00753FFD" w:rsidP="001173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02D31">
              <w:rPr>
                <w:rFonts w:ascii="Times New Roman" w:hAnsi="Times New Roman" w:cs="Times New Roman"/>
                <w:sz w:val="24"/>
                <w:szCs w:val="24"/>
              </w:rPr>
              <w:t xml:space="preserve">БИК </w:t>
            </w:r>
            <w:r w:rsidR="00986F6E">
              <w:rPr>
                <w:rFonts w:ascii="Times New Roman" w:hAnsi="Times New Roman" w:cs="Times New Roman"/>
                <w:sz w:val="24"/>
                <w:szCs w:val="24"/>
              </w:rPr>
              <w:t>040813608</w:t>
            </w:r>
            <w:r w:rsidRPr="00B02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3FFD" w:rsidRPr="00B02D31" w:rsidRDefault="00753FFD" w:rsidP="001173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:rsidR="00753FFD" w:rsidRPr="00D4329A" w:rsidRDefault="00753FFD" w:rsidP="001173D0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29A">
              <w:rPr>
                <w:rFonts w:ascii="Times New Roman" w:hAnsi="Times New Roman" w:cs="Times New Roman"/>
                <w:b/>
                <w:sz w:val="24"/>
                <w:szCs w:val="24"/>
              </w:rPr>
              <w:t>Открытое акционерное общество</w:t>
            </w:r>
          </w:p>
          <w:p w:rsidR="00753FFD" w:rsidRPr="00D4329A" w:rsidRDefault="00753FFD" w:rsidP="001173D0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29A">
              <w:rPr>
                <w:rFonts w:ascii="Times New Roman" w:hAnsi="Times New Roman" w:cs="Times New Roman"/>
                <w:b/>
                <w:sz w:val="24"/>
                <w:szCs w:val="24"/>
              </w:rPr>
              <w:t>«Дальневосточная энергетическая компания» (ОАО «ДЭК»)</w:t>
            </w:r>
          </w:p>
          <w:p w:rsidR="00753FFD" w:rsidRPr="00D4329A" w:rsidRDefault="00753FFD" w:rsidP="001173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4329A">
              <w:rPr>
                <w:rFonts w:ascii="Times New Roman" w:hAnsi="Times New Roman" w:cs="Times New Roman"/>
                <w:b/>
                <w:sz w:val="24"/>
                <w:szCs w:val="24"/>
              </w:rPr>
              <w:t>Юр. адрес:</w:t>
            </w:r>
            <w:r w:rsidRPr="00D4329A">
              <w:rPr>
                <w:rFonts w:ascii="Times New Roman" w:hAnsi="Times New Roman" w:cs="Times New Roman"/>
                <w:sz w:val="24"/>
                <w:szCs w:val="24"/>
              </w:rPr>
              <w:t xml:space="preserve"> 690990</w:t>
            </w:r>
          </w:p>
          <w:p w:rsidR="00753FFD" w:rsidRPr="00D4329A" w:rsidRDefault="00753FFD" w:rsidP="001173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4329A">
              <w:rPr>
                <w:rFonts w:ascii="Times New Roman" w:hAnsi="Times New Roman" w:cs="Times New Roman"/>
                <w:sz w:val="24"/>
                <w:szCs w:val="24"/>
              </w:rPr>
              <w:t>г. Владивосток, ул. Тигровая д.19</w:t>
            </w:r>
          </w:p>
          <w:p w:rsidR="00753FFD" w:rsidRPr="00D4329A" w:rsidRDefault="00753FFD" w:rsidP="001173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4329A">
              <w:rPr>
                <w:rFonts w:ascii="Times New Roman" w:hAnsi="Times New Roman" w:cs="Times New Roman"/>
                <w:b/>
                <w:sz w:val="24"/>
                <w:szCs w:val="24"/>
              </w:rPr>
              <w:t>Почтовый адрес</w:t>
            </w:r>
            <w:r w:rsidRPr="00D4329A">
              <w:rPr>
                <w:rFonts w:ascii="Times New Roman" w:hAnsi="Times New Roman" w:cs="Times New Roman"/>
                <w:sz w:val="24"/>
                <w:szCs w:val="24"/>
              </w:rPr>
              <w:t xml:space="preserve">: 690990 </w:t>
            </w:r>
          </w:p>
          <w:p w:rsidR="00753FFD" w:rsidRPr="00D4329A" w:rsidRDefault="00753FFD" w:rsidP="001173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4329A">
              <w:rPr>
                <w:rFonts w:ascii="Times New Roman" w:hAnsi="Times New Roman" w:cs="Times New Roman"/>
                <w:sz w:val="24"/>
                <w:szCs w:val="24"/>
              </w:rPr>
              <w:t>г. Владивосток, ул. Тигровая д.19</w:t>
            </w:r>
          </w:p>
          <w:p w:rsidR="00753FFD" w:rsidRPr="00D4329A" w:rsidRDefault="00753FFD" w:rsidP="001173D0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29A">
              <w:rPr>
                <w:rFonts w:ascii="Times New Roman" w:hAnsi="Times New Roman" w:cs="Times New Roman"/>
                <w:b/>
                <w:sz w:val="24"/>
                <w:szCs w:val="24"/>
              </w:rPr>
              <w:t>Банковские  реквизиты:</w:t>
            </w:r>
          </w:p>
          <w:p w:rsidR="00753FFD" w:rsidRPr="00D4329A" w:rsidRDefault="00753FFD" w:rsidP="001173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4329A">
              <w:rPr>
                <w:rFonts w:ascii="Times New Roman" w:hAnsi="Times New Roman" w:cs="Times New Roman"/>
                <w:sz w:val="24"/>
                <w:szCs w:val="24"/>
              </w:rPr>
              <w:t xml:space="preserve">Банк: </w:t>
            </w:r>
            <w:r w:rsidR="009E12C3" w:rsidRPr="009E12C3">
              <w:rPr>
                <w:rFonts w:ascii="Times New Roman" w:hAnsi="Times New Roman" w:cs="Times New Roman"/>
                <w:sz w:val="24"/>
                <w:szCs w:val="24"/>
              </w:rPr>
              <w:t>Дальневосточный филиал ОАО АКБ "Росбанк"</w:t>
            </w:r>
          </w:p>
          <w:p w:rsidR="00753FFD" w:rsidRPr="00D4329A" w:rsidRDefault="00753FFD" w:rsidP="001173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4329A">
              <w:rPr>
                <w:rFonts w:ascii="Times New Roman" w:hAnsi="Times New Roman" w:cs="Times New Roman"/>
                <w:sz w:val="24"/>
                <w:szCs w:val="24"/>
              </w:rPr>
              <w:t>г. Владивосток</w:t>
            </w:r>
          </w:p>
          <w:p w:rsidR="00753FFD" w:rsidRPr="00D4329A" w:rsidRDefault="00753FFD" w:rsidP="001173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4329A">
              <w:rPr>
                <w:rFonts w:ascii="Times New Roman" w:hAnsi="Times New Roman" w:cs="Times New Roman"/>
                <w:sz w:val="24"/>
                <w:szCs w:val="24"/>
              </w:rPr>
              <w:t xml:space="preserve">ИНН 2723088770  </w:t>
            </w:r>
          </w:p>
          <w:p w:rsidR="00753FFD" w:rsidRPr="00D4329A" w:rsidRDefault="00753FFD" w:rsidP="001173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4329A">
              <w:rPr>
                <w:rFonts w:ascii="Times New Roman" w:hAnsi="Times New Roman" w:cs="Times New Roman"/>
                <w:sz w:val="24"/>
                <w:szCs w:val="24"/>
              </w:rPr>
              <w:t>КПП 997450001</w:t>
            </w:r>
          </w:p>
          <w:p w:rsidR="00753FFD" w:rsidRPr="00D4329A" w:rsidRDefault="00753FFD" w:rsidP="001173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329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4329A">
              <w:rPr>
                <w:rFonts w:ascii="Times New Roman" w:hAnsi="Times New Roman" w:cs="Times New Roman"/>
                <w:sz w:val="24"/>
                <w:szCs w:val="24"/>
              </w:rPr>
              <w:t xml:space="preserve">/счет № </w:t>
            </w:r>
            <w:r w:rsidR="00D4329A" w:rsidRPr="00D4329A">
              <w:rPr>
                <w:rFonts w:ascii="Times New Roman" w:hAnsi="Times New Roman" w:cs="Times New Roman"/>
                <w:sz w:val="24"/>
                <w:szCs w:val="24"/>
              </w:rPr>
              <w:t>40702810045510000227</w:t>
            </w:r>
          </w:p>
          <w:p w:rsidR="00753FFD" w:rsidRPr="00D4329A" w:rsidRDefault="00753FFD" w:rsidP="001173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329A">
              <w:rPr>
                <w:rFonts w:ascii="Times New Roman" w:hAnsi="Times New Roman" w:cs="Times New Roman"/>
                <w:sz w:val="24"/>
                <w:szCs w:val="24"/>
              </w:rPr>
              <w:t>Кор/счет</w:t>
            </w:r>
            <w:proofErr w:type="gramEnd"/>
            <w:r w:rsidRPr="00D432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329A" w:rsidRPr="00D4329A">
              <w:rPr>
                <w:rFonts w:ascii="Times New Roman" w:hAnsi="Times New Roman" w:cs="Times New Roman"/>
                <w:sz w:val="24"/>
                <w:szCs w:val="24"/>
              </w:rPr>
              <w:t>30101810300000000871</w:t>
            </w:r>
          </w:p>
          <w:p w:rsidR="00753FFD" w:rsidRPr="00D4329A" w:rsidRDefault="00753FFD" w:rsidP="001173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4329A">
              <w:rPr>
                <w:rFonts w:ascii="Times New Roman" w:hAnsi="Times New Roman" w:cs="Times New Roman"/>
                <w:sz w:val="24"/>
                <w:szCs w:val="24"/>
              </w:rPr>
              <w:t xml:space="preserve">БИК </w:t>
            </w:r>
            <w:r w:rsidR="00D4329A" w:rsidRPr="00D4329A">
              <w:rPr>
                <w:rFonts w:ascii="Times New Roman" w:hAnsi="Times New Roman" w:cs="Times New Roman"/>
                <w:sz w:val="24"/>
                <w:szCs w:val="24"/>
              </w:rPr>
              <w:t>040507871</w:t>
            </w:r>
          </w:p>
        </w:tc>
      </w:tr>
      <w:tr w:rsidR="00753FFD" w:rsidRPr="00A60AB9" w:rsidTr="00753FFD">
        <w:tc>
          <w:tcPr>
            <w:tcW w:w="4785" w:type="dxa"/>
          </w:tcPr>
          <w:p w:rsidR="00753FFD" w:rsidRPr="00A60AB9" w:rsidRDefault="00753FFD" w:rsidP="001173D0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3FFD" w:rsidRPr="00A60AB9" w:rsidRDefault="00753FFD" w:rsidP="001173D0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B9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/________________</w:t>
            </w:r>
          </w:p>
          <w:p w:rsidR="00753FFD" w:rsidRPr="00A60AB9" w:rsidRDefault="00753FFD" w:rsidP="001173D0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3FFD" w:rsidRPr="00A60AB9" w:rsidRDefault="00753FFD" w:rsidP="001173D0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753FFD" w:rsidRDefault="00753FFD" w:rsidP="001173D0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3FFD" w:rsidRPr="00A60AB9" w:rsidRDefault="00753FFD" w:rsidP="00753FFD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AB9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/_______________</w:t>
            </w:r>
          </w:p>
        </w:tc>
      </w:tr>
    </w:tbl>
    <w:p w:rsidR="00753FFD" w:rsidRPr="00753FFD" w:rsidRDefault="00753FFD" w:rsidP="00753F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b/>
          <w:color w:val="000000"/>
          <w:sz w:val="24"/>
          <w:szCs w:val="24"/>
        </w:rPr>
      </w:pPr>
    </w:p>
    <w:sectPr w:rsidR="00753FFD" w:rsidRPr="00753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50D" w:rsidRDefault="00A9550D" w:rsidP="00CF5D15">
      <w:pPr>
        <w:spacing w:after="0" w:line="240" w:lineRule="auto"/>
      </w:pPr>
      <w:r>
        <w:separator/>
      </w:r>
    </w:p>
  </w:endnote>
  <w:endnote w:type="continuationSeparator" w:id="0">
    <w:p w:rsidR="00A9550D" w:rsidRDefault="00A9550D" w:rsidP="00CF5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50D" w:rsidRDefault="00A9550D" w:rsidP="00CF5D15">
      <w:pPr>
        <w:spacing w:after="0" w:line="240" w:lineRule="auto"/>
      </w:pPr>
      <w:r>
        <w:separator/>
      </w:r>
    </w:p>
  </w:footnote>
  <w:footnote w:type="continuationSeparator" w:id="0">
    <w:p w:rsidR="00A9550D" w:rsidRDefault="00A9550D" w:rsidP="00CF5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35D58"/>
    <w:multiLevelType w:val="hybridMultilevel"/>
    <w:tmpl w:val="8ED617FA"/>
    <w:lvl w:ilvl="0" w:tplc="3D100C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D3D"/>
    <w:rsid w:val="00047A3C"/>
    <w:rsid w:val="0007559F"/>
    <w:rsid w:val="000864E1"/>
    <w:rsid w:val="00097ABC"/>
    <w:rsid w:val="000A7FBC"/>
    <w:rsid w:val="000D603E"/>
    <w:rsid w:val="000F5991"/>
    <w:rsid w:val="00126490"/>
    <w:rsid w:val="00141EA0"/>
    <w:rsid w:val="00183E70"/>
    <w:rsid w:val="001A533C"/>
    <w:rsid w:val="001B3C8F"/>
    <w:rsid w:val="002405BE"/>
    <w:rsid w:val="00282807"/>
    <w:rsid w:val="002A485A"/>
    <w:rsid w:val="00376775"/>
    <w:rsid w:val="003C23A8"/>
    <w:rsid w:val="003E75DC"/>
    <w:rsid w:val="003F0D2A"/>
    <w:rsid w:val="00401A66"/>
    <w:rsid w:val="00404B85"/>
    <w:rsid w:val="0042288F"/>
    <w:rsid w:val="0042380B"/>
    <w:rsid w:val="0043269E"/>
    <w:rsid w:val="00433EE0"/>
    <w:rsid w:val="00471C99"/>
    <w:rsid w:val="004C0473"/>
    <w:rsid w:val="00524998"/>
    <w:rsid w:val="00565EEA"/>
    <w:rsid w:val="00573B0E"/>
    <w:rsid w:val="005B3ABD"/>
    <w:rsid w:val="00631155"/>
    <w:rsid w:val="00661313"/>
    <w:rsid w:val="006A2D63"/>
    <w:rsid w:val="006C1EAE"/>
    <w:rsid w:val="006C554C"/>
    <w:rsid w:val="006D0153"/>
    <w:rsid w:val="007003AE"/>
    <w:rsid w:val="0072009F"/>
    <w:rsid w:val="00753FFD"/>
    <w:rsid w:val="00761C2C"/>
    <w:rsid w:val="007C2617"/>
    <w:rsid w:val="00856D05"/>
    <w:rsid w:val="00883F72"/>
    <w:rsid w:val="008A3B6F"/>
    <w:rsid w:val="0091538A"/>
    <w:rsid w:val="00935F9E"/>
    <w:rsid w:val="009538B3"/>
    <w:rsid w:val="00972839"/>
    <w:rsid w:val="00981176"/>
    <w:rsid w:val="00986F6E"/>
    <w:rsid w:val="009E12C3"/>
    <w:rsid w:val="00A2797A"/>
    <w:rsid w:val="00A9550D"/>
    <w:rsid w:val="00AA069C"/>
    <w:rsid w:val="00AA1FF9"/>
    <w:rsid w:val="00AC005C"/>
    <w:rsid w:val="00AD479A"/>
    <w:rsid w:val="00B24F92"/>
    <w:rsid w:val="00B93B08"/>
    <w:rsid w:val="00C774D5"/>
    <w:rsid w:val="00C800A4"/>
    <w:rsid w:val="00C84D3D"/>
    <w:rsid w:val="00C93AF6"/>
    <w:rsid w:val="00CC238F"/>
    <w:rsid w:val="00CE3484"/>
    <w:rsid w:val="00CE6963"/>
    <w:rsid w:val="00CF5D15"/>
    <w:rsid w:val="00D4329A"/>
    <w:rsid w:val="00D56070"/>
    <w:rsid w:val="00E11160"/>
    <w:rsid w:val="00E242DF"/>
    <w:rsid w:val="00E461B7"/>
    <w:rsid w:val="00EB1B7A"/>
    <w:rsid w:val="00EF095C"/>
    <w:rsid w:val="00EF1496"/>
    <w:rsid w:val="00F162F7"/>
    <w:rsid w:val="00F514CD"/>
    <w:rsid w:val="00F70943"/>
    <w:rsid w:val="00F94768"/>
    <w:rsid w:val="00FF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5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5D15"/>
  </w:style>
  <w:style w:type="paragraph" w:styleId="a5">
    <w:name w:val="footer"/>
    <w:basedOn w:val="a"/>
    <w:link w:val="a6"/>
    <w:uiPriority w:val="99"/>
    <w:unhideWhenUsed/>
    <w:rsid w:val="00CF5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5D15"/>
  </w:style>
  <w:style w:type="paragraph" w:customStyle="1" w:styleId="ConsPlusNonformat">
    <w:name w:val="ConsPlusNonformat"/>
    <w:rsid w:val="00753F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F0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95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800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5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5D15"/>
  </w:style>
  <w:style w:type="paragraph" w:styleId="a5">
    <w:name w:val="footer"/>
    <w:basedOn w:val="a"/>
    <w:link w:val="a6"/>
    <w:uiPriority w:val="99"/>
    <w:unhideWhenUsed/>
    <w:rsid w:val="00CF5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5D15"/>
  </w:style>
  <w:style w:type="paragraph" w:customStyle="1" w:styleId="ConsPlusNonformat">
    <w:name w:val="ConsPlusNonformat"/>
    <w:rsid w:val="00753F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F0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95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80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2860</Words>
  <Characters>16307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19129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Перова Инна Владимировна</dc:creator>
  <cp:lastModifiedBy>Перова Инна Владимировна</cp:lastModifiedBy>
  <cp:revision>2</cp:revision>
  <cp:lastPrinted>2014-12-09T04:54:00Z</cp:lastPrinted>
  <dcterms:created xsi:type="dcterms:W3CDTF">2014-12-10T06:24:00Z</dcterms:created>
  <dcterms:modified xsi:type="dcterms:W3CDTF">2014-12-10T06:24:00Z</dcterms:modified>
</cp:coreProperties>
</file>