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078A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282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078A8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апреля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4E18A6" w:rsidRDefault="009F683E" w:rsidP="004078A8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предложений </w:t>
      </w:r>
      <w:r w:rsidR="004078A8">
        <w:rPr>
          <w:sz w:val="24"/>
        </w:rPr>
        <w:t xml:space="preserve">№ 360 490 на </w:t>
      </w:r>
      <w:r w:rsidR="00A6748D" w:rsidRPr="004E18A6">
        <w:rPr>
          <w:sz w:val="24"/>
        </w:rPr>
        <w:t xml:space="preserve">право заключения </w:t>
      </w:r>
      <w:proofErr w:type="gramStart"/>
      <w:r w:rsidR="00A6748D" w:rsidRPr="004E18A6">
        <w:rPr>
          <w:sz w:val="24"/>
        </w:rPr>
        <w:t>Договора</w:t>
      </w:r>
      <w:proofErr w:type="gramEnd"/>
      <w:r w:rsidR="00A6748D" w:rsidRPr="004E18A6">
        <w:rPr>
          <w:sz w:val="24"/>
        </w:rPr>
        <w:t xml:space="preserve"> на выполнение </w:t>
      </w:r>
      <w:r w:rsidR="007A76F0" w:rsidRPr="004E18A6">
        <w:rPr>
          <w:sz w:val="24"/>
        </w:rPr>
        <w:t>работ</w:t>
      </w:r>
      <w:r w:rsidR="00231139" w:rsidRPr="004E18A6">
        <w:rPr>
          <w:b/>
          <w:bCs/>
          <w:i/>
          <w:sz w:val="24"/>
        </w:rPr>
        <w:t xml:space="preserve"> </w:t>
      </w:r>
      <w:r w:rsidR="00BF5BA0" w:rsidRPr="004E18A6">
        <w:rPr>
          <w:sz w:val="24"/>
        </w:rPr>
        <w:t>для нужд филиала ОАО «ДРСК» «</w:t>
      </w:r>
      <w:r w:rsidR="007A76F0" w:rsidRPr="004E18A6">
        <w:rPr>
          <w:sz w:val="24"/>
        </w:rPr>
        <w:t xml:space="preserve">Амурские </w:t>
      </w:r>
      <w:r w:rsidR="00BF5BA0" w:rsidRPr="004E18A6">
        <w:rPr>
          <w:sz w:val="24"/>
        </w:rPr>
        <w:t xml:space="preserve">электрические сети» </w:t>
      </w:r>
      <w:r w:rsidR="004E18A6">
        <w:rPr>
          <w:sz w:val="24"/>
        </w:rPr>
        <w:t>(закупка 1400</w:t>
      </w:r>
      <w:r w:rsidR="004078A8">
        <w:rPr>
          <w:sz w:val="24"/>
        </w:rPr>
        <w:t xml:space="preserve"> лот 2</w:t>
      </w:r>
      <w:r w:rsidR="002C450C" w:rsidRPr="004E18A6">
        <w:rPr>
          <w:sz w:val="24"/>
        </w:rPr>
        <w:t xml:space="preserve"> раздела 1.1. ГКПЗ 2014 г</w:t>
      </w:r>
      <w:r w:rsidR="004078A8" w:rsidRPr="004078A8">
        <w:rPr>
          <w:bCs/>
          <w:sz w:val="24"/>
        </w:rPr>
        <w:t>)</w:t>
      </w:r>
      <w:r w:rsidR="004078A8">
        <w:rPr>
          <w:b/>
          <w:bCs/>
          <w:i/>
          <w:sz w:val="24"/>
        </w:rPr>
        <w:t xml:space="preserve"> </w:t>
      </w:r>
      <w:r w:rsidR="004E18A6" w:rsidRPr="004E18A6">
        <w:rPr>
          <w:b/>
          <w:bCs/>
          <w:i/>
          <w:sz w:val="24"/>
        </w:rPr>
        <w:t xml:space="preserve">Капремонт ВЛ-0,4 </w:t>
      </w:r>
      <w:proofErr w:type="spellStart"/>
      <w:r w:rsidR="004E18A6" w:rsidRPr="004E18A6">
        <w:rPr>
          <w:b/>
          <w:bCs/>
          <w:i/>
          <w:sz w:val="24"/>
        </w:rPr>
        <w:t>кВ</w:t>
      </w:r>
      <w:proofErr w:type="spellEnd"/>
      <w:r w:rsidR="004E18A6" w:rsidRPr="004E18A6">
        <w:rPr>
          <w:b/>
          <w:bCs/>
          <w:i/>
          <w:sz w:val="24"/>
        </w:rPr>
        <w:t xml:space="preserve"> </w:t>
      </w:r>
      <w:proofErr w:type="spellStart"/>
      <w:r w:rsidR="004E18A6" w:rsidRPr="004E18A6">
        <w:rPr>
          <w:b/>
          <w:bCs/>
          <w:i/>
          <w:sz w:val="24"/>
        </w:rPr>
        <w:t>с</w:t>
      </w:r>
      <w:proofErr w:type="gramStart"/>
      <w:r w:rsidR="004E18A6" w:rsidRPr="004E18A6">
        <w:rPr>
          <w:b/>
          <w:bCs/>
          <w:i/>
          <w:sz w:val="24"/>
        </w:rPr>
        <w:t>.С</w:t>
      </w:r>
      <w:proofErr w:type="gramEnd"/>
      <w:r w:rsidR="004E18A6" w:rsidRPr="004E18A6">
        <w:rPr>
          <w:b/>
          <w:bCs/>
          <w:i/>
          <w:sz w:val="24"/>
        </w:rPr>
        <w:t>еверное</w:t>
      </w:r>
      <w:proofErr w:type="spellEnd"/>
      <w:r w:rsidR="004E18A6" w:rsidRPr="004E18A6">
        <w:rPr>
          <w:b/>
          <w:bCs/>
          <w:i/>
          <w:sz w:val="24"/>
        </w:rPr>
        <w:t>.</w:t>
      </w:r>
    </w:p>
    <w:p w:rsidR="002C450C" w:rsidRPr="004E18A6" w:rsidRDefault="002C450C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="004E18A6" w:rsidRPr="004E18A6">
        <w:rPr>
          <w:b/>
          <w:sz w:val="24"/>
          <w:szCs w:val="24"/>
        </w:rPr>
        <w:t>1 022 000,0 руб.</w:t>
      </w:r>
      <w:r w:rsidR="004E18A6" w:rsidRPr="004E18A6">
        <w:rPr>
          <w:sz w:val="24"/>
          <w:szCs w:val="24"/>
        </w:rPr>
        <w:t xml:space="preserve"> без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7A76F0" w:rsidRPr="004E18A6">
        <w:rPr>
          <w:sz w:val="24"/>
          <w:szCs w:val="24"/>
        </w:rPr>
        <w:t>11.03.2014</w:t>
      </w:r>
      <w:r w:rsidR="00180E7D" w:rsidRPr="004E18A6">
        <w:rPr>
          <w:sz w:val="24"/>
          <w:szCs w:val="24"/>
        </w:rPr>
        <w:t xml:space="preserve"> № </w:t>
      </w:r>
      <w:r w:rsidR="007A76F0" w:rsidRPr="004E18A6">
        <w:rPr>
          <w:sz w:val="24"/>
          <w:szCs w:val="24"/>
        </w:rPr>
        <w:t>54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078A8" w:rsidRDefault="004078A8" w:rsidP="001877F5">
      <w:pPr>
        <w:spacing w:line="240" w:lineRule="auto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A76F0" w:rsidRDefault="007A76F0" w:rsidP="001877F5">
      <w:pPr>
        <w:spacing w:line="240" w:lineRule="auto"/>
        <w:rPr>
          <w:b/>
          <w:bCs/>
          <w:i/>
          <w:sz w:val="24"/>
          <w:szCs w:val="24"/>
        </w:rPr>
      </w:pPr>
    </w:p>
    <w:p w:rsidR="004078A8" w:rsidRPr="004078A8" w:rsidRDefault="004078A8" w:rsidP="004078A8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4078A8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4078A8" w:rsidRPr="004078A8" w:rsidRDefault="004078A8" w:rsidP="004078A8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078A8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078A8" w:rsidRPr="004078A8" w:rsidRDefault="004078A8" w:rsidP="004078A8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078A8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14</w:t>
      </w:r>
      <w:r w:rsidRPr="004078A8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4078A8">
        <w:rPr>
          <w:snapToGrid/>
          <w:sz w:val="24"/>
          <w:szCs w:val="24"/>
        </w:rPr>
        <w:t>22.04.2014</w:t>
      </w:r>
      <w:r>
        <w:rPr>
          <w:snapToGrid/>
          <w:sz w:val="24"/>
          <w:szCs w:val="24"/>
        </w:rPr>
        <w:t>. Было сделано 6 ценовых ставок.</w:t>
      </w:r>
    </w:p>
    <w:p w:rsidR="004078A8" w:rsidRPr="004078A8" w:rsidRDefault="004078A8" w:rsidP="004078A8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078A8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078A8">
        <w:rPr>
          <w:snapToGrid/>
          <w:sz w:val="24"/>
          <w:szCs w:val="24"/>
        </w:rPr>
        <w:t>Торговая площадка Системы www.b2b-energo.ru</w:t>
      </w:r>
    </w:p>
    <w:p w:rsidR="004078A8" w:rsidRDefault="004078A8" w:rsidP="004078A8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078A8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4078A8" w:rsidRPr="004078A8" w:rsidRDefault="004078A8" w:rsidP="004078A8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658"/>
        <w:gridCol w:w="4677"/>
      </w:tblGrid>
      <w:tr w:rsidR="004078A8" w:rsidRPr="004078A8" w:rsidTr="004078A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56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078A8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4078A8" w:rsidRPr="004078A8" w:rsidTr="004078A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078A8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4078A8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4078A8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4078A8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4656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Предложение: подано 21.04.2014 в 04:33</w:t>
            </w:r>
            <w:r w:rsidRPr="004078A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078A8">
              <w:rPr>
                <w:b/>
                <w:snapToGrid/>
                <w:sz w:val="24"/>
                <w:szCs w:val="24"/>
              </w:rPr>
              <w:t>900 000,00</w:t>
            </w:r>
            <w:r w:rsidRPr="004078A8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4078A8" w:rsidRPr="004078A8" w:rsidTr="004078A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078A8">
              <w:rPr>
                <w:snapToGrid/>
                <w:sz w:val="24"/>
                <w:szCs w:val="24"/>
              </w:rPr>
              <w:t xml:space="preserve">ООО "НЭМК" (676731, Россия, Амурская обл., </w:t>
            </w:r>
            <w:proofErr w:type="spellStart"/>
            <w:r w:rsidRPr="004078A8">
              <w:rPr>
                <w:snapToGrid/>
                <w:sz w:val="24"/>
                <w:szCs w:val="24"/>
              </w:rPr>
              <w:t>Бурейский</w:t>
            </w:r>
            <w:proofErr w:type="spellEnd"/>
            <w:r w:rsidRPr="004078A8">
              <w:rPr>
                <w:snapToGrid/>
                <w:sz w:val="24"/>
                <w:szCs w:val="24"/>
              </w:rPr>
              <w:t xml:space="preserve"> р-н., </w:t>
            </w:r>
            <w:proofErr w:type="spellStart"/>
            <w:r w:rsidRPr="004078A8">
              <w:rPr>
                <w:snapToGrid/>
                <w:sz w:val="24"/>
                <w:szCs w:val="24"/>
              </w:rPr>
              <w:t>пгт</w:t>
            </w:r>
            <w:proofErr w:type="spellEnd"/>
            <w:r w:rsidRPr="004078A8">
              <w:rPr>
                <w:snapToGrid/>
                <w:sz w:val="24"/>
                <w:szCs w:val="24"/>
              </w:rPr>
              <w:t>.</w:t>
            </w:r>
            <w:proofErr w:type="gramEnd"/>
            <w:r w:rsidRPr="004078A8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8A8">
              <w:rPr>
                <w:snapToGrid/>
                <w:sz w:val="24"/>
                <w:szCs w:val="24"/>
              </w:rPr>
              <w:t>Талакан</w:t>
            </w:r>
            <w:proofErr w:type="spellEnd"/>
            <w:r w:rsidRPr="004078A8">
              <w:rPr>
                <w:snapToGrid/>
                <w:sz w:val="24"/>
                <w:szCs w:val="24"/>
              </w:rPr>
              <w:t>, д. 77, кв. 1)</w:t>
            </w:r>
            <w:proofErr w:type="gramEnd"/>
          </w:p>
        </w:tc>
        <w:tc>
          <w:tcPr>
            <w:tcW w:w="4656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Предложение: подано 21.04.2014 в 06:56</w:t>
            </w:r>
            <w:r w:rsidRPr="004078A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078A8">
              <w:rPr>
                <w:b/>
                <w:snapToGrid/>
                <w:sz w:val="24"/>
                <w:szCs w:val="24"/>
              </w:rPr>
              <w:t>914 239,00</w:t>
            </w:r>
            <w:r w:rsidRPr="004078A8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  <w:tr w:rsidR="004078A8" w:rsidRPr="004078A8" w:rsidTr="004078A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44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 xml:space="preserve">ООО "Электромонтаж" (680006, г. Хабаровск, ул. </w:t>
            </w:r>
            <w:proofErr w:type="spellStart"/>
            <w:r w:rsidRPr="004078A8">
              <w:rPr>
                <w:snapToGrid/>
                <w:sz w:val="24"/>
                <w:szCs w:val="24"/>
              </w:rPr>
              <w:t>Краснореченская</w:t>
            </w:r>
            <w:proofErr w:type="spellEnd"/>
            <w:r w:rsidRPr="004078A8">
              <w:rPr>
                <w:snapToGrid/>
                <w:sz w:val="24"/>
                <w:szCs w:val="24"/>
              </w:rPr>
              <w:t>, д. 92, оф. 208)</w:t>
            </w:r>
          </w:p>
        </w:tc>
        <w:tc>
          <w:tcPr>
            <w:tcW w:w="4656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Предложение: подано 21.04.2014 в 07:26</w:t>
            </w:r>
            <w:r w:rsidRPr="004078A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078A8">
              <w:rPr>
                <w:b/>
                <w:snapToGrid/>
                <w:sz w:val="24"/>
                <w:szCs w:val="24"/>
              </w:rPr>
              <w:t>925 000,00</w:t>
            </w:r>
            <w:r w:rsidRPr="004078A8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4078A8" w:rsidRPr="004078A8" w:rsidTr="004078A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4644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4078A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4078A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4078A8">
              <w:rPr>
                <w:snapToGrid/>
                <w:sz w:val="24"/>
                <w:szCs w:val="24"/>
              </w:rPr>
              <w:t>2</w:t>
            </w:r>
            <w:proofErr w:type="gramEnd"/>
            <w:r w:rsidRPr="004078A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656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 xml:space="preserve">Предложение: Капремонт ВЛ-0,4 </w:t>
            </w:r>
            <w:proofErr w:type="spellStart"/>
            <w:r w:rsidRPr="004078A8">
              <w:rPr>
                <w:snapToGrid/>
                <w:sz w:val="24"/>
                <w:szCs w:val="24"/>
              </w:rPr>
              <w:t>кВ</w:t>
            </w:r>
            <w:proofErr w:type="spellEnd"/>
            <w:r w:rsidRPr="004078A8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4078A8">
              <w:rPr>
                <w:snapToGrid/>
                <w:sz w:val="24"/>
                <w:szCs w:val="24"/>
              </w:rPr>
              <w:t>с</w:t>
            </w:r>
            <w:proofErr w:type="gramStart"/>
            <w:r w:rsidRPr="004078A8">
              <w:rPr>
                <w:snapToGrid/>
                <w:sz w:val="24"/>
                <w:szCs w:val="24"/>
              </w:rPr>
              <w:t>.С</w:t>
            </w:r>
            <w:proofErr w:type="gramEnd"/>
            <w:r w:rsidRPr="004078A8">
              <w:rPr>
                <w:snapToGrid/>
                <w:sz w:val="24"/>
                <w:szCs w:val="24"/>
              </w:rPr>
              <w:t>еверное</w:t>
            </w:r>
            <w:proofErr w:type="spellEnd"/>
            <w:r w:rsidRPr="004078A8">
              <w:rPr>
                <w:snapToGrid/>
                <w:sz w:val="24"/>
                <w:szCs w:val="24"/>
              </w:rPr>
              <w:t>., подано 21.04.2014 в 04:01</w:t>
            </w:r>
            <w:r w:rsidRPr="004078A8">
              <w:rPr>
                <w:snapToGrid/>
                <w:sz w:val="24"/>
                <w:szCs w:val="24"/>
              </w:rPr>
              <w:br/>
              <w:t>Цена: 930 000,00 руб. (цена без НДС)</w:t>
            </w:r>
          </w:p>
        </w:tc>
      </w:tr>
      <w:tr w:rsidR="004078A8" w:rsidRPr="004078A8" w:rsidTr="004078A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644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4656" w:type="dxa"/>
            <w:shd w:val="clear" w:color="auto" w:fill="FFFFFF"/>
            <w:hideMark/>
          </w:tcPr>
          <w:p w:rsidR="004078A8" w:rsidRPr="004078A8" w:rsidRDefault="004078A8" w:rsidP="004078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78A8">
              <w:rPr>
                <w:snapToGrid/>
                <w:sz w:val="24"/>
                <w:szCs w:val="24"/>
              </w:rPr>
              <w:t>Предложение: подано 20.04.2014 в 12:09</w:t>
            </w:r>
            <w:r w:rsidRPr="004078A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078A8">
              <w:rPr>
                <w:b/>
                <w:snapToGrid/>
                <w:sz w:val="24"/>
                <w:szCs w:val="24"/>
              </w:rPr>
              <w:t>936 383,46</w:t>
            </w:r>
            <w:r w:rsidRPr="004078A8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bookmarkEnd w:id="0"/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078A8" w:rsidRDefault="004078A8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7A76F0" w:rsidRDefault="007A76F0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7A76F0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54" w:rsidRDefault="00BB6654" w:rsidP="00E2330B">
      <w:pPr>
        <w:spacing w:line="240" w:lineRule="auto"/>
      </w:pPr>
      <w:r>
        <w:separator/>
      </w:r>
    </w:p>
  </w:endnote>
  <w:endnote w:type="continuationSeparator" w:id="0">
    <w:p w:rsidR="00BB6654" w:rsidRDefault="00BB66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54" w:rsidRDefault="00BB6654" w:rsidP="00E2330B">
      <w:pPr>
        <w:spacing w:line="240" w:lineRule="auto"/>
      </w:pPr>
      <w:r>
        <w:separator/>
      </w:r>
    </w:p>
  </w:footnote>
  <w:footnote w:type="continuationSeparator" w:id="0">
    <w:p w:rsidR="00BB6654" w:rsidRDefault="00BB665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>от 22.04.2014 № 282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22E1-3166-408D-899C-1B0F1544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2014-04-23T04:04:00Z</cp:lastPrinted>
  <dcterms:created xsi:type="dcterms:W3CDTF">2014-03-31T04:46:00Z</dcterms:created>
  <dcterms:modified xsi:type="dcterms:W3CDTF">2014-04-23T04:06:00Z</dcterms:modified>
</cp:coreProperties>
</file>