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679841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679841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E0486">
              <w:rPr>
                <w:sz w:val="24"/>
                <w:szCs w:val="24"/>
              </w:rPr>
              <w:t>279</w:t>
            </w:r>
            <w:r w:rsidR="00C04BC7">
              <w:rPr>
                <w:sz w:val="24"/>
                <w:szCs w:val="24"/>
              </w:rPr>
              <w:t>/</w:t>
            </w:r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ТПиР</w:t>
            </w:r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1579F4" w:rsidP="001579F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07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bookmarkStart w:id="2" w:name="_GoBack"/>
            <w:bookmarkEnd w:id="2"/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.2014г.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BE0486" w:rsidRPr="00DB720A" w:rsidRDefault="003C690B" w:rsidP="00BE0486">
      <w:pPr>
        <w:tabs>
          <w:tab w:val="left" w:pos="3284"/>
        </w:tabs>
        <w:spacing w:before="100" w:beforeAutospacing="1" w:after="100" w:afterAutospacing="1" w:line="240" w:lineRule="auto"/>
        <w:ind w:firstLine="0"/>
        <w:contextualSpacing/>
        <w:rPr>
          <w:b/>
          <w:sz w:val="22"/>
          <w:szCs w:val="22"/>
        </w:rPr>
      </w:pPr>
      <w:r w:rsidRPr="00B85748">
        <w:rPr>
          <w:sz w:val="24"/>
          <w:szCs w:val="24"/>
        </w:rPr>
        <w:t xml:space="preserve">Открытый запрос </w:t>
      </w:r>
      <w:r w:rsidR="00BE0486">
        <w:rPr>
          <w:sz w:val="24"/>
          <w:szCs w:val="24"/>
        </w:rPr>
        <w:t>цен</w:t>
      </w:r>
      <w:r w:rsidRPr="00B85748">
        <w:rPr>
          <w:sz w:val="24"/>
          <w:szCs w:val="24"/>
        </w:rPr>
        <w:t xml:space="preserve">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9F47B4" w:rsidRPr="00E811F7">
        <w:rPr>
          <w:b/>
          <w:sz w:val="24"/>
          <w:szCs w:val="24"/>
        </w:rPr>
        <w:t>«</w:t>
      </w:r>
      <w:r w:rsidR="00BE0486" w:rsidRPr="00DB720A">
        <w:rPr>
          <w:b/>
          <w:sz w:val="22"/>
          <w:szCs w:val="22"/>
        </w:rPr>
        <w:t>Аппаратура связи, блоки, модули» для нужд филиала ОАО «ДРСК» «Амурские электрические сети»</w:t>
      </w:r>
    </w:p>
    <w:p w:rsidR="00BE0486" w:rsidRPr="00DB720A" w:rsidRDefault="00BE0486" w:rsidP="00BE0486">
      <w:pPr>
        <w:tabs>
          <w:tab w:val="left" w:pos="3284"/>
        </w:tabs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DB720A">
        <w:rPr>
          <w:b/>
          <w:snapToGrid/>
          <w:sz w:val="22"/>
          <w:szCs w:val="22"/>
        </w:rPr>
        <w:t>Закупка№ 1547 Раздел 2.2.2</w:t>
      </w:r>
      <w:r w:rsidRPr="00DB720A">
        <w:rPr>
          <w:b/>
          <w:snapToGrid/>
          <w:sz w:val="22"/>
          <w:szCs w:val="22"/>
        </w:rPr>
        <w:tab/>
      </w:r>
    </w:p>
    <w:p w:rsidR="00BE0486" w:rsidRPr="00F9426C" w:rsidRDefault="00BE0486" w:rsidP="00BE0486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ТПиР» № </w:t>
      </w:r>
      <w:r>
        <w:rPr>
          <w:bCs/>
          <w:iCs/>
          <w:snapToGrid/>
          <w:sz w:val="24"/>
          <w:szCs w:val="24"/>
        </w:rPr>
        <w:t>1547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</w:t>
      </w:r>
      <w:r>
        <w:rPr>
          <w:bCs/>
          <w:iCs/>
          <w:snapToGrid/>
          <w:sz w:val="24"/>
          <w:szCs w:val="24"/>
        </w:rPr>
        <w:t>ОАО «ДРСК» от  03.04.2014 г. № 7</w:t>
      </w:r>
      <w:r w:rsidRPr="00F9426C">
        <w:rPr>
          <w:bCs/>
          <w:iCs/>
          <w:snapToGrid/>
          <w:sz w:val="24"/>
          <w:szCs w:val="24"/>
        </w:rPr>
        <w:t>9.</w:t>
      </w:r>
    </w:p>
    <w:p w:rsidR="00BE0486" w:rsidRPr="00DB720A" w:rsidRDefault="00BE0486" w:rsidP="00BE0486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DB720A">
        <w:rPr>
          <w:snapToGrid/>
          <w:sz w:val="22"/>
          <w:szCs w:val="22"/>
        </w:rPr>
        <w:t xml:space="preserve">Планируемая стоимость закупки в соответствии с ГКПЗ: </w:t>
      </w:r>
      <w:r w:rsidRPr="00DB720A">
        <w:rPr>
          <w:b/>
          <w:sz w:val="22"/>
          <w:szCs w:val="22"/>
        </w:rPr>
        <w:t>3 150 000,00</w:t>
      </w:r>
      <w:r w:rsidRPr="00DB720A">
        <w:rPr>
          <w:b/>
          <w:i/>
          <w:snapToGrid/>
          <w:sz w:val="22"/>
          <w:szCs w:val="22"/>
        </w:rPr>
        <w:t xml:space="preserve"> рублей без НДС.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BE0486" w:rsidRPr="00F9426C" w:rsidRDefault="00BE0486" w:rsidP="00BE0486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0486" w:rsidRPr="00F9426C" w:rsidRDefault="00BE0486" w:rsidP="00BE0486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BE0486" w:rsidRPr="00F9426C" w:rsidRDefault="00BE0486" w:rsidP="00BE0486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Об отклонении предложени</w:t>
      </w:r>
      <w:r>
        <w:rPr>
          <w:bCs/>
          <w:iCs/>
          <w:snapToGrid/>
          <w:sz w:val="24"/>
          <w:szCs w:val="24"/>
        </w:rPr>
        <w:t>я</w:t>
      </w:r>
      <w:r w:rsidRPr="00F9426C">
        <w:rPr>
          <w:bCs/>
          <w:iCs/>
          <w:snapToGrid/>
          <w:sz w:val="24"/>
          <w:szCs w:val="24"/>
        </w:rPr>
        <w:t xml:space="preserve"> участник</w:t>
      </w:r>
      <w:r>
        <w:rPr>
          <w:bCs/>
          <w:iCs/>
          <w:snapToGrid/>
          <w:sz w:val="24"/>
          <w:szCs w:val="24"/>
        </w:rPr>
        <w:t>а</w:t>
      </w:r>
      <w:r w:rsidRPr="00F9426C">
        <w:rPr>
          <w:bCs/>
          <w:iCs/>
          <w:snapToGrid/>
          <w:sz w:val="24"/>
          <w:szCs w:val="24"/>
        </w:rPr>
        <w:t xml:space="preserve"> закупки</w:t>
      </w:r>
    </w:p>
    <w:p w:rsidR="00BE0486" w:rsidRPr="00F9426C" w:rsidRDefault="00BE0486" w:rsidP="00BE0486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О ранжировке предложений</w:t>
      </w:r>
    </w:p>
    <w:p w:rsidR="00BE0486" w:rsidRPr="00F9426C" w:rsidRDefault="00BE0486" w:rsidP="00BE0486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BE0486" w:rsidRPr="00F9426C" w:rsidRDefault="00BE0486" w:rsidP="00BE0486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BE0486" w:rsidRPr="00F9426C" w:rsidRDefault="00BE0486" w:rsidP="00BE0486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22.04</w:t>
      </w:r>
      <w:r w:rsidRPr="00F9426C">
        <w:rPr>
          <w:sz w:val="24"/>
          <w:szCs w:val="24"/>
        </w:rPr>
        <w:t xml:space="preserve">.2014г. № </w:t>
      </w:r>
      <w:r>
        <w:rPr>
          <w:sz w:val="24"/>
          <w:szCs w:val="24"/>
        </w:rPr>
        <w:t>279</w:t>
      </w:r>
      <w:r w:rsidRPr="00F9426C">
        <w:rPr>
          <w:sz w:val="24"/>
          <w:szCs w:val="24"/>
        </w:rPr>
        <w:t>-МТПиР-В</w:t>
      </w:r>
    </w:p>
    <w:p w:rsidR="00BE0486" w:rsidRDefault="00BE0486" w:rsidP="00BE0486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Лушникова С.В.</w:t>
      </w:r>
    </w:p>
    <w:p w:rsidR="00BE0486" w:rsidRPr="00F9426C" w:rsidRDefault="00BE0486" w:rsidP="00BE0486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Моториной О.А.</w:t>
      </w:r>
    </w:p>
    <w:p w:rsidR="00BE0486" w:rsidRPr="00F9426C" w:rsidRDefault="00BE0486" w:rsidP="00BE0486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BE0486" w:rsidRPr="00F9426C" w:rsidRDefault="00BE0486" w:rsidP="00BE0486">
      <w:pPr>
        <w:pStyle w:val="21"/>
        <w:ind w:firstLine="0"/>
        <w:rPr>
          <w:bCs/>
          <w:i/>
          <w:iCs/>
          <w:sz w:val="24"/>
        </w:rPr>
      </w:pPr>
    </w:p>
    <w:p w:rsidR="00BE0486" w:rsidRPr="00F9426C" w:rsidRDefault="00BE0486" w:rsidP="00BE0486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>ВОПРОС 1 «О признании предложений соответствующими условиям закупки»</w:t>
      </w:r>
    </w:p>
    <w:p w:rsidR="00BE0486" w:rsidRPr="00F9426C" w:rsidRDefault="00BE0486" w:rsidP="00BE0486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BE0486" w:rsidRPr="003B554F" w:rsidRDefault="00BE0486" w:rsidP="00BE0486">
      <w:pPr>
        <w:spacing w:line="240" w:lineRule="auto"/>
        <w:contextualSpacing/>
        <w:rPr>
          <w:sz w:val="24"/>
          <w:szCs w:val="24"/>
        </w:rPr>
      </w:pPr>
      <w:r w:rsidRPr="00F9426C">
        <w:rPr>
          <w:sz w:val="24"/>
          <w:szCs w:val="24"/>
        </w:rPr>
        <w:t xml:space="preserve">Предложения </w:t>
      </w:r>
      <w:r w:rsidRPr="005571DC">
        <w:rPr>
          <w:snapToGrid/>
          <w:sz w:val="24"/>
          <w:szCs w:val="24"/>
        </w:rPr>
        <w:t>ООО "Русская телефонная компания" (119361, г. Москва, ул. Озёрная, д. 42)</w:t>
      </w:r>
      <w:r>
        <w:rPr>
          <w:snapToGrid/>
          <w:sz w:val="24"/>
          <w:szCs w:val="24"/>
        </w:rPr>
        <w:t xml:space="preserve">, </w:t>
      </w:r>
      <w:r w:rsidRPr="005571DC">
        <w:rPr>
          <w:snapToGrid/>
          <w:sz w:val="24"/>
          <w:szCs w:val="24"/>
        </w:rPr>
        <w:t>ООО "ЭспаСа" (Россия, Самарская область, 443082, Россия, г. Самара, ул.Клиническая 218, помещение 1А,)</w:t>
      </w:r>
      <w:r>
        <w:rPr>
          <w:snapToGrid/>
          <w:sz w:val="24"/>
          <w:szCs w:val="24"/>
        </w:rPr>
        <w:t xml:space="preserve"> </w:t>
      </w:r>
      <w:r w:rsidRPr="00F9426C">
        <w:rPr>
          <w:sz w:val="24"/>
          <w:szCs w:val="24"/>
        </w:rPr>
        <w:t xml:space="preserve">признаются удовлетворяющим по существу условиям закупки. </w:t>
      </w:r>
      <w:r w:rsidRPr="003B554F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BE0486" w:rsidRPr="003B554F" w:rsidRDefault="00BE0486" w:rsidP="00BE0486">
      <w:pPr>
        <w:spacing w:line="240" w:lineRule="auto"/>
        <w:contextualSpacing/>
        <w:rPr>
          <w:sz w:val="24"/>
          <w:szCs w:val="24"/>
        </w:rPr>
      </w:pPr>
    </w:p>
    <w:p w:rsidR="00BE0486" w:rsidRPr="003B554F" w:rsidRDefault="00BE0486" w:rsidP="00BE0486">
      <w:pPr>
        <w:pStyle w:val="21"/>
        <w:ind w:firstLine="0"/>
        <w:rPr>
          <w:bCs/>
          <w:i/>
          <w:iCs/>
          <w:sz w:val="24"/>
        </w:rPr>
      </w:pPr>
      <w:r w:rsidRPr="003B554F">
        <w:rPr>
          <w:bCs/>
          <w:i/>
          <w:iCs/>
          <w:sz w:val="24"/>
        </w:rPr>
        <w:t>ВОПРОС  2</w:t>
      </w:r>
      <w:r w:rsidRPr="003B554F">
        <w:rPr>
          <w:bCs/>
          <w:i/>
          <w:iCs/>
          <w:sz w:val="24"/>
        </w:rPr>
        <w:tab/>
        <w:t>«Об отклонении предложения участника закупки»</w:t>
      </w:r>
    </w:p>
    <w:p w:rsidR="00BE0486" w:rsidRPr="003B554F" w:rsidRDefault="00BE0486" w:rsidP="00BE0486">
      <w:pPr>
        <w:tabs>
          <w:tab w:val="left" w:pos="3000"/>
        </w:tabs>
        <w:spacing w:line="240" w:lineRule="auto"/>
        <w:rPr>
          <w:snapToGrid/>
          <w:sz w:val="24"/>
          <w:szCs w:val="24"/>
        </w:rPr>
      </w:pPr>
      <w:r w:rsidRPr="003B554F">
        <w:rPr>
          <w:snapToGrid/>
          <w:sz w:val="24"/>
          <w:szCs w:val="24"/>
        </w:rPr>
        <w:t>ООО "ТМ системы" (620043, Свердловская область, г. Екатеринбург, ул.Заводская, 77).</w:t>
      </w:r>
    </w:p>
    <w:p w:rsidR="00BE0486" w:rsidRPr="003B554F" w:rsidRDefault="00BE0486" w:rsidP="00BE0486">
      <w:pPr>
        <w:tabs>
          <w:tab w:val="left" w:pos="3000"/>
        </w:tabs>
        <w:spacing w:line="240" w:lineRule="auto"/>
        <w:rPr>
          <w:color w:val="000000"/>
          <w:sz w:val="24"/>
          <w:szCs w:val="24"/>
        </w:rPr>
      </w:pPr>
      <w:r w:rsidRPr="003B554F">
        <w:rPr>
          <w:snapToGrid/>
          <w:sz w:val="24"/>
          <w:szCs w:val="24"/>
        </w:rPr>
        <w:t xml:space="preserve"> </w:t>
      </w:r>
      <w:r w:rsidRPr="003B554F">
        <w:rPr>
          <w:color w:val="000000"/>
          <w:sz w:val="24"/>
          <w:szCs w:val="24"/>
        </w:rPr>
        <w:t xml:space="preserve">Участник в составе своего предложения не предоставил какие-либо подтверждающие документы от производителя  оборудования о том, что участник является официальным представителем (дилером), либо производитель готов поставить указанную в ТЗ продукцию через участника, что </w:t>
      </w:r>
      <w:r w:rsidRPr="003B554F">
        <w:rPr>
          <w:b/>
          <w:color w:val="000000"/>
          <w:sz w:val="24"/>
          <w:szCs w:val="24"/>
          <w:u w:val="single"/>
        </w:rPr>
        <w:t>не соответствует</w:t>
      </w:r>
      <w:r w:rsidRPr="003B554F">
        <w:rPr>
          <w:color w:val="000000"/>
          <w:sz w:val="24"/>
          <w:szCs w:val="24"/>
        </w:rPr>
        <w:t xml:space="preserve"> п.6.1. ТЗ</w:t>
      </w:r>
    </w:p>
    <w:p w:rsidR="00BE0486" w:rsidRPr="00243337" w:rsidRDefault="00BE0486" w:rsidP="00BE0486">
      <w:pPr>
        <w:tabs>
          <w:tab w:val="left" w:pos="3000"/>
        </w:tabs>
        <w:spacing w:line="240" w:lineRule="auto"/>
        <w:rPr>
          <w:snapToGrid/>
          <w:sz w:val="24"/>
          <w:szCs w:val="24"/>
        </w:rPr>
      </w:pPr>
    </w:p>
    <w:p w:rsidR="00BE0486" w:rsidRPr="00F9426C" w:rsidRDefault="00BE0486" w:rsidP="00BE0486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>ВОПРОС 3«О предварительной ранжировке предложений Участников закупки»</w:t>
      </w:r>
    </w:p>
    <w:p w:rsidR="00BE0486" w:rsidRPr="00F9426C" w:rsidRDefault="00BE0486" w:rsidP="00BE0486">
      <w:pPr>
        <w:spacing w:line="240" w:lineRule="auto"/>
        <w:rPr>
          <w:sz w:val="24"/>
          <w:szCs w:val="24"/>
        </w:rPr>
      </w:pPr>
    </w:p>
    <w:p w:rsidR="00BE0486" w:rsidRPr="00F9426C" w:rsidRDefault="00BE0486" w:rsidP="00BE0486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BE0486" w:rsidRPr="00F9426C" w:rsidRDefault="00BE0486" w:rsidP="00BE0486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BE0486" w:rsidRPr="00F9426C" w:rsidTr="00C35A78">
        <w:tc>
          <w:tcPr>
            <w:tcW w:w="1276" w:type="dxa"/>
            <w:shd w:val="clear" w:color="auto" w:fill="auto"/>
          </w:tcPr>
          <w:p w:rsidR="00BE0486" w:rsidRPr="00F9426C" w:rsidRDefault="00BE0486" w:rsidP="00C35A7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Место в ранжировке</w:t>
            </w:r>
          </w:p>
        </w:tc>
        <w:tc>
          <w:tcPr>
            <w:tcW w:w="2835" w:type="dxa"/>
            <w:shd w:val="clear" w:color="auto" w:fill="auto"/>
          </w:tcPr>
          <w:p w:rsidR="00BE0486" w:rsidRPr="00F9426C" w:rsidRDefault="00BE0486" w:rsidP="00C35A7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BE0486" w:rsidRPr="00F9426C" w:rsidRDefault="00BE0486" w:rsidP="00C35A7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BE0486" w:rsidRPr="00F9426C" w:rsidTr="00C35A78">
        <w:tc>
          <w:tcPr>
            <w:tcW w:w="1276" w:type="dxa"/>
            <w:shd w:val="clear" w:color="auto" w:fill="auto"/>
          </w:tcPr>
          <w:p w:rsidR="00BE0486" w:rsidRPr="00F9426C" w:rsidRDefault="00BE0486" w:rsidP="00C35A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571DC">
              <w:rPr>
                <w:snapToGrid/>
                <w:sz w:val="24"/>
                <w:szCs w:val="24"/>
              </w:rPr>
              <w:t>ООО "Русская телефонная компания"</w:t>
            </w:r>
          </w:p>
        </w:tc>
        <w:tc>
          <w:tcPr>
            <w:tcW w:w="5387" w:type="dxa"/>
            <w:shd w:val="clear" w:color="auto" w:fill="auto"/>
          </w:tcPr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2 905 000,00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3 427 900,00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</w:t>
            </w:r>
            <w:r>
              <w:rPr>
                <w:snapToGrid/>
                <w:sz w:val="24"/>
                <w:szCs w:val="24"/>
              </w:rPr>
              <w:t xml:space="preserve">начала </w:t>
            </w:r>
            <w:r w:rsidRPr="00F9426C">
              <w:rPr>
                <w:snapToGrid/>
                <w:sz w:val="24"/>
                <w:szCs w:val="24"/>
              </w:rPr>
              <w:t xml:space="preserve">поставки: </w:t>
            </w:r>
            <w:r>
              <w:rPr>
                <w:snapToGrid/>
                <w:sz w:val="24"/>
                <w:szCs w:val="24"/>
              </w:rPr>
              <w:t>01.06.2014г., срок завершения поставки: до 30.10.2014г.</w:t>
            </w:r>
          </w:p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календарных дней с момента получения продукции на склад грузополучателя согласно графику поставки.</w:t>
            </w:r>
          </w:p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36 месяцев.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31 декабря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BE0486" w:rsidRPr="00F9426C" w:rsidTr="00C35A78">
        <w:tc>
          <w:tcPr>
            <w:tcW w:w="1276" w:type="dxa"/>
            <w:shd w:val="clear" w:color="auto" w:fill="auto"/>
          </w:tcPr>
          <w:p w:rsidR="00BE0486" w:rsidRPr="00F9426C" w:rsidRDefault="00BE0486" w:rsidP="00C35A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571DC">
              <w:rPr>
                <w:snapToGrid/>
                <w:sz w:val="24"/>
                <w:szCs w:val="24"/>
              </w:rPr>
              <w:t>ООО "ЭспаСа"</w:t>
            </w:r>
          </w:p>
        </w:tc>
        <w:tc>
          <w:tcPr>
            <w:tcW w:w="5387" w:type="dxa"/>
            <w:shd w:val="clear" w:color="auto" w:fill="auto"/>
          </w:tcPr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2 910 000,00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3 433 800,00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</w:t>
            </w:r>
            <w:r>
              <w:rPr>
                <w:snapToGrid/>
                <w:sz w:val="24"/>
                <w:szCs w:val="24"/>
              </w:rPr>
              <w:t xml:space="preserve">начала </w:t>
            </w:r>
            <w:r w:rsidRPr="00F9426C">
              <w:rPr>
                <w:snapToGrid/>
                <w:sz w:val="24"/>
                <w:szCs w:val="24"/>
              </w:rPr>
              <w:t xml:space="preserve">поставки: </w:t>
            </w:r>
            <w:r>
              <w:rPr>
                <w:snapToGrid/>
                <w:sz w:val="24"/>
                <w:szCs w:val="24"/>
              </w:rPr>
              <w:t>01.06.2014г., но не ранее 50 дней с момента заключения договора поставки. Срок завершения поставки: до 30.10.2014г.</w:t>
            </w:r>
          </w:p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дней по факту поставки продукции на склад Заказчика.</w:t>
            </w:r>
          </w:p>
          <w:p w:rsidR="00BE0486" w:rsidRPr="00F9426C" w:rsidRDefault="00BE0486" w:rsidP="00C35A7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согласно паспортным данным изготовителя. </w:t>
            </w:r>
            <w:r w:rsidRPr="00F9426C">
              <w:rPr>
                <w:snapToGrid/>
                <w:sz w:val="24"/>
                <w:szCs w:val="24"/>
              </w:rPr>
              <w:t>Предложение действительно до 2</w:t>
            </w:r>
            <w:r>
              <w:rPr>
                <w:snapToGrid/>
                <w:sz w:val="24"/>
                <w:szCs w:val="24"/>
              </w:rPr>
              <w:t>5</w:t>
            </w:r>
            <w:r w:rsidRPr="00F9426C">
              <w:rPr>
                <w:snapToGrid/>
                <w:sz w:val="24"/>
                <w:szCs w:val="24"/>
              </w:rPr>
              <w:t xml:space="preserve"> ию</w:t>
            </w:r>
            <w:r>
              <w:rPr>
                <w:snapToGrid/>
                <w:sz w:val="24"/>
                <w:szCs w:val="24"/>
              </w:rPr>
              <w:t>л</w:t>
            </w:r>
            <w:r w:rsidRPr="00F9426C">
              <w:rPr>
                <w:snapToGrid/>
                <w:sz w:val="24"/>
                <w:szCs w:val="24"/>
              </w:rPr>
              <w:t>я 2014г.</w:t>
            </w:r>
          </w:p>
        </w:tc>
      </w:tr>
    </w:tbl>
    <w:p w:rsidR="00BE0486" w:rsidRPr="00F9426C" w:rsidRDefault="00BE0486" w:rsidP="00BE0486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9426C">
        <w:rPr>
          <w:b/>
          <w:snapToGrid/>
          <w:sz w:val="24"/>
          <w:szCs w:val="24"/>
        </w:rPr>
        <w:t>РЕШИЛИ:</w:t>
      </w:r>
      <w:r w:rsidRPr="00F9426C">
        <w:rPr>
          <w:b/>
          <w:snapToGrid/>
          <w:sz w:val="24"/>
          <w:szCs w:val="24"/>
        </w:rPr>
        <w:tab/>
      </w:r>
    </w:p>
    <w:p w:rsidR="00BE0486" w:rsidRPr="00F9426C" w:rsidRDefault="00BE0486" w:rsidP="00BE0486">
      <w:pPr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1. </w:t>
      </w:r>
      <w:r w:rsidRPr="00F9426C">
        <w:rPr>
          <w:b/>
          <w:snapToGrid/>
          <w:sz w:val="24"/>
          <w:szCs w:val="24"/>
        </w:rPr>
        <w:t>Признать</w:t>
      </w:r>
      <w:r w:rsidRPr="00F9426C">
        <w:rPr>
          <w:snapToGrid/>
          <w:sz w:val="24"/>
          <w:szCs w:val="24"/>
        </w:rPr>
        <w:t xml:space="preserve"> предложения </w:t>
      </w:r>
      <w:r w:rsidRPr="005571DC">
        <w:rPr>
          <w:snapToGrid/>
          <w:sz w:val="24"/>
          <w:szCs w:val="24"/>
        </w:rPr>
        <w:t>ООО "Русская телефонная компания" (119361, г. Москва, ул. Озёрная, д. 42)</w:t>
      </w:r>
      <w:r>
        <w:rPr>
          <w:snapToGrid/>
          <w:sz w:val="24"/>
          <w:szCs w:val="24"/>
        </w:rPr>
        <w:t xml:space="preserve">, </w:t>
      </w:r>
      <w:r w:rsidRPr="005571DC">
        <w:rPr>
          <w:snapToGrid/>
          <w:sz w:val="24"/>
          <w:szCs w:val="24"/>
        </w:rPr>
        <w:t>ООО "ЭспаСа" (Россия, Самарская область, 443082, Россия, г. Самара, ул.Клиническая 218, помещение 1А,)</w:t>
      </w:r>
      <w:r>
        <w:rPr>
          <w:snapToGrid/>
          <w:sz w:val="24"/>
          <w:szCs w:val="24"/>
        </w:rPr>
        <w:t xml:space="preserve"> </w:t>
      </w:r>
      <w:r w:rsidRPr="00F9426C">
        <w:rPr>
          <w:snapToGrid/>
          <w:sz w:val="24"/>
          <w:szCs w:val="24"/>
        </w:rPr>
        <w:t>соответствующими условиям закупки.</w:t>
      </w:r>
    </w:p>
    <w:p w:rsidR="00BE0486" w:rsidRDefault="00BE0486" w:rsidP="00BE0486">
      <w:pPr>
        <w:tabs>
          <w:tab w:val="left" w:pos="3000"/>
        </w:tabs>
        <w:spacing w:line="240" w:lineRule="auto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2. </w:t>
      </w:r>
      <w:r w:rsidRPr="00EA5B74">
        <w:rPr>
          <w:b/>
          <w:snapToGrid/>
          <w:sz w:val="24"/>
          <w:szCs w:val="24"/>
        </w:rPr>
        <w:t>Отклонить</w:t>
      </w:r>
      <w:r>
        <w:rPr>
          <w:snapToGrid/>
          <w:sz w:val="24"/>
          <w:szCs w:val="24"/>
        </w:rPr>
        <w:t xml:space="preserve"> предложение </w:t>
      </w:r>
      <w:r w:rsidRPr="001E76D0">
        <w:rPr>
          <w:snapToGrid/>
          <w:sz w:val="24"/>
          <w:szCs w:val="24"/>
        </w:rPr>
        <w:t>ООО "ТМ системы" (620043, Свердловская область, г. Екатеринбург, ул.Заводская, 77)</w:t>
      </w:r>
      <w:r>
        <w:rPr>
          <w:snapToGrid/>
          <w:sz w:val="24"/>
          <w:szCs w:val="24"/>
        </w:rPr>
        <w:t>.</w:t>
      </w:r>
    </w:p>
    <w:p w:rsidR="00BE0486" w:rsidRPr="00F9426C" w:rsidRDefault="00BE0486" w:rsidP="00BE0486">
      <w:pPr>
        <w:spacing w:line="240" w:lineRule="auto"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3. </w:t>
      </w:r>
      <w:r w:rsidRPr="00F9426C">
        <w:rPr>
          <w:b/>
          <w:snapToGrid/>
          <w:sz w:val="24"/>
          <w:szCs w:val="24"/>
        </w:rPr>
        <w:t>Утвердить</w:t>
      </w:r>
      <w:r w:rsidRPr="00F9426C">
        <w:rPr>
          <w:snapToGrid/>
          <w:sz w:val="24"/>
          <w:szCs w:val="24"/>
        </w:rPr>
        <w:t xml:space="preserve"> ранжировку предложений:</w:t>
      </w:r>
    </w:p>
    <w:p w:rsidR="00BE0486" w:rsidRDefault="00BE0486" w:rsidP="00BE0486">
      <w:pPr>
        <w:snapToGrid w:val="0"/>
        <w:spacing w:line="240" w:lineRule="auto"/>
        <w:ind w:left="708" w:hanging="708"/>
        <w:contextualSpacing/>
        <w:rPr>
          <w:sz w:val="22"/>
          <w:szCs w:val="22"/>
        </w:rPr>
      </w:pPr>
      <w:r w:rsidRPr="00F9426C">
        <w:rPr>
          <w:snapToGrid/>
          <w:sz w:val="24"/>
          <w:szCs w:val="24"/>
        </w:rPr>
        <w:t xml:space="preserve">1 место: </w:t>
      </w:r>
      <w:r w:rsidRPr="005571DC">
        <w:rPr>
          <w:snapToGrid/>
          <w:sz w:val="24"/>
          <w:szCs w:val="24"/>
        </w:rPr>
        <w:t>ООО "Русская телефонная компания"</w:t>
      </w:r>
    </w:p>
    <w:p w:rsidR="00BE0486" w:rsidRPr="00F9426C" w:rsidRDefault="00BE0486" w:rsidP="00BE0486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 место: </w:t>
      </w:r>
      <w:r w:rsidRPr="005571DC">
        <w:rPr>
          <w:snapToGrid/>
          <w:sz w:val="24"/>
          <w:szCs w:val="24"/>
        </w:rPr>
        <w:t>ООО "ЭспаСа"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 Терёшкина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FD" w:rsidRDefault="006B1AFD" w:rsidP="00355095">
      <w:pPr>
        <w:spacing w:line="240" w:lineRule="auto"/>
      </w:pPr>
      <w:r>
        <w:separator/>
      </w:r>
    </w:p>
  </w:endnote>
  <w:endnote w:type="continuationSeparator" w:id="0">
    <w:p w:rsidR="006B1AFD" w:rsidRDefault="006B1A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79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79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FD" w:rsidRDefault="006B1AFD" w:rsidP="00355095">
      <w:pPr>
        <w:spacing w:line="240" w:lineRule="auto"/>
      </w:pPr>
      <w:r>
        <w:separator/>
      </w:r>
    </w:p>
  </w:footnote>
  <w:footnote w:type="continuationSeparator" w:id="0">
    <w:p w:rsidR="006B1AFD" w:rsidRDefault="006B1A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BE0486">
      <w:rPr>
        <w:i/>
        <w:sz w:val="20"/>
      </w:rPr>
      <w:t>1547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8201A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579F4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B56C9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735D0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1AFD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048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308D-F60F-4111-AEF4-EAEFD60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93</cp:revision>
  <cp:lastPrinted>2014-05-07T03:58:00Z</cp:lastPrinted>
  <dcterms:created xsi:type="dcterms:W3CDTF">2013-03-05T03:51:00Z</dcterms:created>
  <dcterms:modified xsi:type="dcterms:W3CDTF">2014-05-07T04:58:00Z</dcterms:modified>
</cp:coreProperties>
</file>