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CA7D0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7D09">
              <w:rPr>
                <w:b/>
                <w:szCs w:val="28"/>
              </w:rPr>
              <w:t>0.08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CA7D0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821697">
              <w:rPr>
                <w:b/>
                <w:szCs w:val="28"/>
              </w:rPr>
              <w:t>9</w:t>
            </w:r>
            <w:r w:rsidR="00CA7D09">
              <w:rPr>
                <w:b/>
                <w:szCs w:val="28"/>
              </w:rPr>
              <w:t>2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CA7D09">
        <w:rPr>
          <w:sz w:val="26"/>
          <w:szCs w:val="26"/>
        </w:rPr>
        <w:t>953,1 и 953,2</w:t>
      </w:r>
      <w:r w:rsidR="00CA7D09" w:rsidRPr="0083305C">
        <w:rPr>
          <w:sz w:val="26"/>
          <w:szCs w:val="26"/>
        </w:rPr>
        <w:t xml:space="preserve">): </w:t>
      </w:r>
    </w:p>
    <w:p w:rsidR="00CA7D09" w:rsidRPr="00672519" w:rsidRDefault="00CA7D09" w:rsidP="00CA7D09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72519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 w:rsidRPr="00672519">
        <w:rPr>
          <w:snapToGrid/>
          <w:sz w:val="24"/>
          <w:szCs w:val="24"/>
        </w:rPr>
        <w:t>о проведении закрытого запроса цен на проведение работ:</w:t>
      </w:r>
    </w:p>
    <w:p w:rsidR="00CA7D09" w:rsidRPr="00672519" w:rsidRDefault="00CA7D09" w:rsidP="00CA7D09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672519">
        <w:rPr>
          <w:b/>
          <w:bCs/>
          <w:i/>
          <w:iCs/>
          <w:snapToGrid/>
          <w:w w:val="110"/>
          <w:sz w:val="24"/>
          <w:szCs w:val="24"/>
        </w:rPr>
        <w:t>По  закупке № 953.1.:</w:t>
      </w:r>
    </w:p>
    <w:p w:rsidR="00CA7D09" w:rsidRPr="00672519" w:rsidRDefault="00CA7D09" w:rsidP="00CA7D09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672519">
        <w:rPr>
          <w:bCs/>
          <w:snapToGrid/>
          <w:sz w:val="24"/>
          <w:szCs w:val="24"/>
        </w:rPr>
        <w:t xml:space="preserve">              </w:t>
      </w:r>
      <w:r w:rsidRPr="00672519">
        <w:rPr>
          <w:b/>
          <w:bCs/>
          <w:i/>
          <w:snapToGrid/>
          <w:sz w:val="24"/>
          <w:szCs w:val="24"/>
        </w:rPr>
        <w:t xml:space="preserve">Лот № 45 </w:t>
      </w:r>
      <w:r w:rsidRPr="00672519">
        <w:rPr>
          <w:bCs/>
          <w:snapToGrid/>
          <w:sz w:val="24"/>
          <w:szCs w:val="24"/>
        </w:rPr>
        <w:t>– «</w:t>
      </w:r>
      <w:r w:rsidRPr="00672519">
        <w:rPr>
          <w:b/>
          <w:i/>
          <w:snapToGrid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672519">
        <w:rPr>
          <w:b/>
          <w:i/>
          <w:snapToGrid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672519">
        <w:rPr>
          <w:b/>
          <w:i/>
          <w:snapToGrid/>
          <w:sz w:val="24"/>
          <w:szCs w:val="24"/>
        </w:rPr>
        <w:t>Кневичи</w:t>
      </w:r>
      <w:proofErr w:type="spellEnd"/>
      <w:r w:rsidRPr="00672519">
        <w:rPr>
          <w:b/>
          <w:i/>
          <w:snapToGrid/>
          <w:sz w:val="24"/>
          <w:szCs w:val="24"/>
        </w:rPr>
        <w:t>»;</w:t>
      </w:r>
    </w:p>
    <w:p w:rsidR="00CA7D09" w:rsidRPr="00672519" w:rsidRDefault="00CA7D09" w:rsidP="00CA7D09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72519">
        <w:rPr>
          <w:b/>
          <w:i/>
          <w:snapToGrid/>
          <w:sz w:val="24"/>
          <w:szCs w:val="24"/>
        </w:rPr>
        <w:t xml:space="preserve">             </w:t>
      </w:r>
      <w:r w:rsidRPr="00672519">
        <w:rPr>
          <w:b/>
          <w:bCs/>
          <w:i/>
          <w:snapToGrid/>
          <w:sz w:val="24"/>
          <w:szCs w:val="24"/>
        </w:rPr>
        <w:t>Лот № 46 –</w:t>
      </w:r>
      <w:r w:rsidRPr="00672519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Шмидтовка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>, п. Новый, п. Ключевой»;</w:t>
      </w:r>
    </w:p>
    <w:p w:rsidR="00CA7D09" w:rsidRPr="00672519" w:rsidRDefault="00CA7D09" w:rsidP="00CA7D09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672519">
        <w:rPr>
          <w:b/>
          <w:bCs/>
          <w:i/>
          <w:iCs/>
          <w:snapToGrid/>
          <w:w w:val="110"/>
          <w:sz w:val="24"/>
          <w:szCs w:val="24"/>
        </w:rPr>
        <w:t>По  закупке № 953.2.:</w:t>
      </w:r>
    </w:p>
    <w:p w:rsidR="00CA7D09" w:rsidRDefault="00CA7D09" w:rsidP="00CA7D09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72519">
        <w:rPr>
          <w:b/>
          <w:i/>
          <w:snapToGrid/>
          <w:sz w:val="24"/>
          <w:szCs w:val="24"/>
        </w:rPr>
        <w:t xml:space="preserve">             </w:t>
      </w:r>
      <w:r w:rsidRPr="00672519">
        <w:rPr>
          <w:b/>
          <w:bCs/>
          <w:i/>
          <w:snapToGrid/>
          <w:sz w:val="24"/>
          <w:szCs w:val="24"/>
        </w:rPr>
        <w:t>Лот № 19 –</w:t>
      </w:r>
      <w:r w:rsidRPr="00672519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Глуховка</w:t>
      </w:r>
      <w:proofErr w:type="spellEnd"/>
      <w:r>
        <w:rPr>
          <w:b/>
          <w:i/>
          <w:snapToGrid/>
          <w:color w:val="000000"/>
          <w:sz w:val="24"/>
          <w:szCs w:val="24"/>
        </w:rPr>
        <w:t>».</w:t>
      </w:r>
    </w:p>
    <w:p w:rsidR="00CA7D09" w:rsidRPr="00550A06" w:rsidRDefault="00CA7D09" w:rsidP="00CA7D09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CA7D09" w:rsidRPr="00672519" w:rsidRDefault="00CA7D09" w:rsidP="00CA7D0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лот № 45 -  397 020,00 </w:t>
      </w:r>
      <w:proofErr w:type="spellStart"/>
      <w:r>
        <w:rPr>
          <w:b/>
          <w:bCs/>
          <w:i/>
          <w:snapToGrid/>
          <w:sz w:val="24"/>
          <w:szCs w:val="24"/>
        </w:rPr>
        <w:t>руб</w:t>
      </w:r>
      <w:proofErr w:type="spellEnd"/>
      <w:r>
        <w:rPr>
          <w:b/>
          <w:bCs/>
          <w:i/>
          <w:snapToGrid/>
          <w:sz w:val="24"/>
          <w:szCs w:val="24"/>
        </w:rPr>
        <w:t>;</w:t>
      </w:r>
    </w:p>
    <w:p w:rsidR="00CA7D09" w:rsidRPr="00672519" w:rsidRDefault="00CA7D09" w:rsidP="00CA7D0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  <w:r w:rsidRPr="00672519">
        <w:rPr>
          <w:b/>
          <w:bCs/>
          <w:i/>
          <w:snapToGrid/>
          <w:sz w:val="24"/>
          <w:szCs w:val="24"/>
        </w:rPr>
        <w:t xml:space="preserve">лот № 46 -  686 430,00  руб.; </w:t>
      </w:r>
    </w:p>
    <w:p w:rsidR="009150C0" w:rsidRPr="009150C0" w:rsidRDefault="00CA7D09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</w:t>
      </w:r>
      <w:r w:rsidRPr="00672519">
        <w:rPr>
          <w:b/>
          <w:bCs/>
          <w:i/>
          <w:snapToGrid/>
          <w:sz w:val="24"/>
          <w:szCs w:val="24"/>
        </w:rPr>
        <w:t>лот № 19 -  1 325 480,00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996BD3" w:rsidRPr="00996BD3">
        <w:rPr>
          <w:b/>
          <w:sz w:val="24"/>
        </w:rPr>
        <w:t>2</w:t>
      </w:r>
      <w:r w:rsidR="00CA7D09">
        <w:rPr>
          <w:b/>
          <w:sz w:val="24"/>
        </w:rPr>
        <w:t>0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CA7D09">
        <w:rPr>
          <w:b/>
          <w:sz w:val="24"/>
        </w:rPr>
        <w:t>8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CA7D09" w:rsidRPr="00AD3281" w:rsidRDefault="00CA7D09" w:rsidP="00CA7D09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A756E6">
        <w:rPr>
          <w:sz w:val="24"/>
          <w:szCs w:val="24"/>
        </w:rPr>
        <w:t xml:space="preserve">поступило 10 (десять) заявок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CA7D09" w:rsidRPr="00AD3281" w:rsidRDefault="00CA7D09" w:rsidP="00CA7D0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A7D09" w:rsidRPr="00AD3281" w:rsidRDefault="00CA7D09" w:rsidP="00CA7D0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20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CA7D09" w:rsidRDefault="00CA7D09" w:rsidP="00CA7D0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CA7D09" w:rsidRPr="00F55DDF" w:rsidRDefault="00CA7D09" w:rsidP="00CA7D09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CA7D09" w:rsidRPr="008C7E96" w:rsidRDefault="00CA7D09" w:rsidP="00CA7D09">
      <w:pPr>
        <w:spacing w:line="240" w:lineRule="auto"/>
        <w:ind w:firstLine="522"/>
        <w:jc w:val="left"/>
        <w:rPr>
          <w:sz w:val="26"/>
          <w:szCs w:val="26"/>
        </w:rPr>
      </w:pPr>
      <w:r w:rsidRPr="00672519">
        <w:rPr>
          <w:b/>
          <w:bCs/>
          <w:i/>
          <w:snapToGrid/>
          <w:sz w:val="24"/>
          <w:szCs w:val="24"/>
        </w:rPr>
        <w:lastRenderedPageBreak/>
        <w:t xml:space="preserve">Лот № 45 </w:t>
      </w:r>
      <w:r w:rsidRPr="00672519">
        <w:rPr>
          <w:bCs/>
          <w:snapToGrid/>
          <w:sz w:val="24"/>
          <w:szCs w:val="24"/>
        </w:rPr>
        <w:t>– «</w:t>
      </w:r>
      <w:r w:rsidRPr="00672519">
        <w:rPr>
          <w:b/>
          <w:i/>
          <w:snapToGrid/>
          <w:sz w:val="24"/>
          <w:szCs w:val="24"/>
        </w:rPr>
        <w:t xml:space="preserve">Выполнение мероприятий по технологическому </w:t>
      </w:r>
      <w:proofErr w:type="spellStart"/>
      <w:r w:rsidRPr="00672519">
        <w:rPr>
          <w:b/>
          <w:i/>
          <w:snapToGrid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sz w:val="24"/>
          <w:szCs w:val="24"/>
        </w:rPr>
        <w:t xml:space="preserve"> заявителей с максимальной мощностью до 150 кВт на территории СП "Приморские Южные ЭС" г. Артем, с. </w:t>
      </w:r>
      <w:proofErr w:type="spellStart"/>
      <w:r w:rsidRPr="00672519">
        <w:rPr>
          <w:b/>
          <w:i/>
          <w:snapToGrid/>
          <w:sz w:val="24"/>
          <w:szCs w:val="24"/>
        </w:rPr>
        <w:t>Кневичи</w:t>
      </w:r>
      <w:proofErr w:type="spellEnd"/>
      <w:r w:rsidRPr="00672519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A7D09" w:rsidRPr="008C7E96" w:rsidTr="008E6806">
        <w:trPr>
          <w:trHeight w:val="423"/>
          <w:tblHeader/>
        </w:trPr>
        <w:tc>
          <w:tcPr>
            <w:tcW w:w="567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Pr="0067251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ПримЭнергоМонтаж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690109 г. Владивосток, ул. </w:t>
            </w:r>
            <w:proofErr w:type="gramStart"/>
            <w:r>
              <w:rPr>
                <w:sz w:val="24"/>
                <w:szCs w:val="24"/>
              </w:rPr>
              <w:t>Стрелковая</w:t>
            </w:r>
            <w:proofErr w:type="gramEnd"/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(413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559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(456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139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«Эрланг» </w:t>
            </w:r>
          </w:p>
          <w:p w:rsidR="00CA7D09" w:rsidRPr="0067251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690091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560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(466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A7D09" w:rsidRDefault="00CA7D09" w:rsidP="00CA7D09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CA7D09" w:rsidRDefault="00CA7D09" w:rsidP="00CA7D09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672519">
        <w:rPr>
          <w:b/>
          <w:bCs/>
          <w:i/>
          <w:snapToGrid/>
          <w:sz w:val="24"/>
          <w:szCs w:val="24"/>
        </w:rPr>
        <w:t>Лот № 46 –</w:t>
      </w:r>
      <w:r w:rsidRPr="00672519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Южные ЭС" п.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Шмидтовка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>, п. Новый, п. Ключевой»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A7D09" w:rsidRPr="008C7E96" w:rsidTr="008E6806">
        <w:trPr>
          <w:trHeight w:val="423"/>
          <w:tblHeader/>
        </w:trPr>
        <w:tc>
          <w:tcPr>
            <w:tcW w:w="567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528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788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CA7D0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444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(997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A7D09" w:rsidRDefault="00CA7D09" w:rsidP="00CA7D09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CA7D09" w:rsidRDefault="00CA7D09" w:rsidP="00CA7D09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672519">
        <w:rPr>
          <w:b/>
          <w:bCs/>
          <w:i/>
          <w:snapToGrid/>
          <w:sz w:val="24"/>
          <w:szCs w:val="24"/>
        </w:rPr>
        <w:t>Лот № 19 –</w:t>
      </w:r>
      <w:r w:rsidRPr="00672519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присоединеню</w:t>
      </w:r>
      <w:proofErr w:type="spellEnd"/>
      <w:r w:rsidRPr="00672519">
        <w:rPr>
          <w:b/>
          <w:i/>
          <w:snapToGrid/>
          <w:color w:val="000000"/>
          <w:sz w:val="24"/>
          <w:szCs w:val="24"/>
        </w:rPr>
        <w:t xml:space="preserve"> заявителей с максимальной мощностью до 150 кВт на территории СП "Приморские Центральные ЭС" Уссурийский район, с. </w:t>
      </w:r>
      <w:proofErr w:type="spellStart"/>
      <w:r w:rsidRPr="00672519">
        <w:rPr>
          <w:b/>
          <w:i/>
          <w:snapToGrid/>
          <w:color w:val="000000"/>
          <w:sz w:val="24"/>
          <w:szCs w:val="24"/>
        </w:rPr>
        <w:t>Глуховка</w:t>
      </w:r>
      <w:proofErr w:type="spellEnd"/>
      <w:r>
        <w:rPr>
          <w:b/>
          <w:i/>
          <w:snapToGrid/>
          <w:color w:val="000000"/>
          <w:sz w:val="24"/>
          <w:szCs w:val="24"/>
        </w:rPr>
        <w:t>».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A7D09" w:rsidRPr="008C7E96" w:rsidTr="008E6806">
        <w:trPr>
          <w:trHeight w:val="423"/>
        </w:trPr>
        <w:tc>
          <w:tcPr>
            <w:tcW w:w="567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757427">
              <w:rPr>
                <w:b/>
                <w:i/>
                <w:sz w:val="24"/>
                <w:szCs w:val="24"/>
              </w:rPr>
              <w:t>Дальэнергоспецремо</w:t>
            </w:r>
            <w:r w:rsidRPr="00757427">
              <w:rPr>
                <w:b/>
                <w:i/>
                <w:sz w:val="24"/>
                <w:szCs w:val="24"/>
              </w:rPr>
              <w:lastRenderedPageBreak/>
              <w:t>нт</w:t>
            </w:r>
            <w:proofErr w:type="spellEnd"/>
            <w:r w:rsidRPr="00757427">
              <w:rPr>
                <w:b/>
                <w:i/>
                <w:sz w:val="24"/>
                <w:szCs w:val="24"/>
              </w:rPr>
              <w:t>»</w:t>
            </w:r>
            <w:r w:rsidRPr="00757427">
              <w:rPr>
                <w:sz w:val="24"/>
                <w:szCs w:val="24"/>
              </w:rPr>
              <w:t xml:space="preserve"> 690105, г. </w:t>
            </w:r>
            <w:proofErr w:type="spellStart"/>
            <w:r w:rsidRPr="00757427">
              <w:rPr>
                <w:sz w:val="24"/>
                <w:szCs w:val="24"/>
              </w:rPr>
              <w:t>Владивостоок</w:t>
            </w:r>
            <w:proofErr w:type="spellEnd"/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 w:rsidRPr="00757427">
              <w:rPr>
                <w:sz w:val="24"/>
                <w:szCs w:val="24"/>
              </w:rPr>
              <w:t>Бородинская</w:t>
            </w:r>
            <w:proofErr w:type="gramEnd"/>
            <w:r w:rsidRPr="00757427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1 089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1 285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Приморская механизированная колонна № 16 </w:t>
            </w:r>
          </w:p>
          <w:p w:rsidR="00CA7D09" w:rsidRPr="008E7A4F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i/>
                <w:sz w:val="24"/>
                <w:szCs w:val="24"/>
                <w:u w:val="single"/>
              </w:rPr>
            </w:pPr>
            <w:r w:rsidRPr="008E7A4F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>525 г. Уссурийск, ул. Кирова 14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977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91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(830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Pr="00644301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692502 г. Уссурийск, ул. </w:t>
            </w:r>
            <w:proofErr w:type="spellStart"/>
            <w:r>
              <w:rPr>
                <w:sz w:val="24"/>
                <w:szCs w:val="24"/>
              </w:rPr>
              <w:t>Штабского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935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42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(1 084 343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A7D09" w:rsidRPr="008C7E96" w:rsidTr="008E6806">
        <w:trPr>
          <w:trHeight w:val="424"/>
        </w:trPr>
        <w:tc>
          <w:tcPr>
            <w:tcW w:w="567" w:type="dxa"/>
          </w:tcPr>
          <w:p w:rsidR="00CA7D09" w:rsidRPr="008C7E96" w:rsidRDefault="00CA7D09" w:rsidP="00CA7D09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CA7D09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828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(981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557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A7D09" w:rsidRPr="00757427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A7D09" w:rsidRPr="008C7E96" w:rsidRDefault="00CA7D09" w:rsidP="008E680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8C" w:rsidRDefault="00A3448C" w:rsidP="00E2330B">
      <w:pPr>
        <w:spacing w:line="240" w:lineRule="auto"/>
      </w:pPr>
      <w:r>
        <w:separator/>
      </w:r>
    </w:p>
  </w:endnote>
  <w:endnote w:type="continuationSeparator" w:id="0">
    <w:p w:rsidR="00A3448C" w:rsidRDefault="00A344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9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8C" w:rsidRDefault="00A3448C" w:rsidP="00E2330B">
      <w:pPr>
        <w:spacing w:line="240" w:lineRule="auto"/>
      </w:pPr>
      <w:r>
        <w:separator/>
      </w:r>
    </w:p>
  </w:footnote>
  <w:footnote w:type="continuationSeparator" w:id="0">
    <w:p w:rsidR="00A3448C" w:rsidRDefault="00A3448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26</cp:revision>
  <cp:lastPrinted>2013-03-18T06:37:00Z</cp:lastPrinted>
  <dcterms:created xsi:type="dcterms:W3CDTF">2013-03-18T00:37:00Z</dcterms:created>
  <dcterms:modified xsi:type="dcterms:W3CDTF">2013-08-20T23:05:00Z</dcterms:modified>
</cp:coreProperties>
</file>